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F0F8" w14:textId="77777777" w:rsidR="00A21C6E" w:rsidRDefault="00A21C6E" w:rsidP="005B5A9E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4F834560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5064C942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780CE702" w14:textId="3A04AEE0" w:rsidR="00FB6808" w:rsidRPr="009B4FE7" w:rsidRDefault="001D6862" w:rsidP="009B4FE7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  <w:lang w:val="en-US"/>
        </w:rPr>
      </w:pPr>
      <w:r w:rsidRPr="009B4FE7">
        <w:rPr>
          <w:rFonts w:ascii="Verdana" w:hAnsi="Verdana"/>
          <w:b/>
          <w:szCs w:val="40"/>
          <w:lang w:val="mk-MK"/>
        </w:rPr>
        <w:t>Воведен курс за обука на судии и обвинители</w:t>
      </w:r>
    </w:p>
    <w:p w14:paraId="1EC140C4" w14:textId="30F403CE" w:rsidR="00413859" w:rsidRPr="009B4FE7" w:rsidRDefault="001D6862" w:rsidP="009B4FE7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  <w:lang w:val="en-US"/>
        </w:rPr>
      </w:pPr>
      <w:r w:rsidRPr="009B4FE7">
        <w:rPr>
          <w:rStyle w:val="Strong"/>
          <w:rFonts w:ascii="Verdana" w:hAnsi="Verdana"/>
          <w:szCs w:val="32"/>
          <w:lang w:val="mk-MK"/>
        </w:rPr>
        <w:t>Распоред</w:t>
      </w:r>
    </w:p>
    <w:p w14:paraId="099DE4F9" w14:textId="45A54561" w:rsidR="00604EE7" w:rsidRPr="009B4FE7" w:rsidRDefault="001D6862" w:rsidP="009B4F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9B4FE7">
        <w:rPr>
          <w:rStyle w:val="Strong"/>
          <w:rFonts w:ascii="Verdana" w:hAnsi="Verdana"/>
          <w:sz w:val="28"/>
          <w:szCs w:val="28"/>
          <w:lang w:val="mk-MK"/>
        </w:rPr>
        <w:t>ДЕН 1</w:t>
      </w:r>
      <w:r w:rsidR="00FB6808" w:rsidRPr="009B4FE7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97702D" w:rsidRPr="009B4FE7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369D1B0B" w:rsidR="00A36FF5" w:rsidRPr="009B4FE7" w:rsidRDefault="001D6862" w:rsidP="009B4FE7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1ABC4C19" w:rsidR="00A36FF5" w:rsidRPr="009B4FE7" w:rsidRDefault="001D6862" w:rsidP="009B4FE7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97702D" w:rsidRPr="009B4FE7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168B3AAB" w:rsidR="00A36FF5" w:rsidRPr="009B4FE7" w:rsidRDefault="0097702D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4BB7DBFF" w14:textId="6C8A047C" w:rsidR="00A36FF5" w:rsidRPr="009B4FE7" w:rsidRDefault="0097702D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В</w:t>
            </w:r>
            <w:r w:rsidR="005B5A9E" w:rsidRPr="009B4FE7">
              <w:rPr>
                <w:b/>
                <w:sz w:val="18"/>
                <w:szCs w:val="18"/>
                <w:lang w:val="mk-MK"/>
              </w:rPr>
              <w:t>оведни забелешки / Поздравни говори</w:t>
            </w:r>
          </w:p>
          <w:p w14:paraId="571FBC97" w14:textId="3A7B21FD" w:rsidR="00293248" w:rsidRPr="009B4FE7" w:rsidRDefault="0097702D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Делегација на ЕУ</w:t>
            </w:r>
            <w:r w:rsidR="00293248" w:rsidRPr="009B4FE7">
              <w:rPr>
                <w:i/>
                <w:sz w:val="18"/>
                <w:szCs w:val="18"/>
              </w:rPr>
              <w:t xml:space="preserve"> </w:t>
            </w:r>
          </w:p>
          <w:p w14:paraId="7792E350" w14:textId="6B99B9D0" w:rsidR="00293248" w:rsidRPr="009B4FE7" w:rsidRDefault="0097702D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Совет на Европа – Менаџер на проект</w:t>
            </w:r>
            <w:r w:rsidR="00DA0D99" w:rsidRPr="009B4FE7">
              <w:rPr>
                <w:i/>
                <w:sz w:val="18"/>
                <w:szCs w:val="18"/>
                <w:lang w:val="mk-MK"/>
              </w:rPr>
              <w:t>от</w:t>
            </w:r>
          </w:p>
          <w:p w14:paraId="66FA074B" w14:textId="05D13421" w:rsidR="00293248" w:rsidRPr="009B4FE7" w:rsidRDefault="0097702D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Локални/Национални власти</w:t>
            </w:r>
          </w:p>
        </w:tc>
      </w:tr>
      <w:tr w:rsidR="0097702D" w:rsidRPr="009B4FE7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61E7722A" w:rsidR="00A36FF5" w:rsidRPr="009B4FE7" w:rsidRDefault="0097702D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09:30</w:t>
            </w:r>
          </w:p>
        </w:tc>
        <w:tc>
          <w:tcPr>
            <w:tcW w:w="7047" w:type="dxa"/>
            <w:shd w:val="clear" w:color="auto" w:fill="auto"/>
          </w:tcPr>
          <w:p w14:paraId="1DD64CD5" w14:textId="17E93B47" w:rsidR="00293248" w:rsidRPr="009B4FE7" w:rsidRDefault="0097702D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 xml:space="preserve">Градење капацитети за сајбер-криминал од Совет на Европа </w:t>
            </w:r>
            <w:r w:rsidR="00293248" w:rsidRPr="009B4FE7">
              <w:rPr>
                <w:b/>
                <w:sz w:val="18"/>
                <w:szCs w:val="18"/>
              </w:rPr>
              <w:t xml:space="preserve"> </w:t>
            </w:r>
          </w:p>
          <w:p w14:paraId="1CD5A302" w14:textId="2826839B" w:rsidR="00CD7CD2" w:rsidRPr="009B4FE7" w:rsidRDefault="0097702D" w:rsidP="009B4FE7">
            <w:pPr>
              <w:pStyle w:val="ListParagraph"/>
              <w:numPr>
                <w:ilvl w:val="0"/>
                <w:numId w:val="41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Совет на Европа – Менаџер на проект</w:t>
            </w:r>
            <w:r w:rsidR="002B60B3" w:rsidRPr="009B4FE7">
              <w:rPr>
                <w:i/>
                <w:sz w:val="18"/>
                <w:szCs w:val="18"/>
                <w:lang w:val="mk-MK"/>
              </w:rPr>
              <w:t>от</w:t>
            </w:r>
          </w:p>
        </w:tc>
      </w:tr>
      <w:tr w:rsidR="0097702D" w:rsidRPr="009B4FE7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015C4209" w:rsidR="00293248" w:rsidRPr="009B4FE7" w:rsidRDefault="0097702D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10:00</w:t>
            </w:r>
          </w:p>
        </w:tc>
        <w:tc>
          <w:tcPr>
            <w:tcW w:w="7047" w:type="dxa"/>
            <w:shd w:val="clear" w:color="auto" w:fill="auto"/>
          </w:tcPr>
          <w:p w14:paraId="04EBE09D" w14:textId="725AD1DE" w:rsidR="00293248" w:rsidRPr="009B4FE7" w:rsidRDefault="0097702D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Вовед во курсот и израмнување</w:t>
            </w:r>
          </w:p>
          <w:p w14:paraId="5AE96A34" w14:textId="19D5563B" w:rsidR="00AF75AA" w:rsidRPr="009B4FE7" w:rsidRDefault="0097702D" w:rsidP="009B4FE7">
            <w:pPr>
              <w:pStyle w:val="ListParagraph"/>
              <w:numPr>
                <w:ilvl w:val="0"/>
                <w:numId w:val="41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97702D" w:rsidRPr="009B4FE7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16890F50" w:rsidR="00A36FF5" w:rsidRPr="009B4FE7" w:rsidRDefault="0097702D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418FC820" w14:textId="30988EEB" w:rsidR="00A36FF5" w:rsidRPr="009B4FE7" w:rsidRDefault="0097702D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97702D" w:rsidRPr="009B4FE7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556FD9AA" w:rsidR="00A36FF5" w:rsidRPr="009B4FE7" w:rsidRDefault="0097702D" w:rsidP="009B4FE7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37DC691F" w14:textId="3799250E" w:rsidR="00CD7CD2" w:rsidRPr="009B4FE7" w:rsidRDefault="0097702D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Почетна анкета и прашалник</w:t>
            </w:r>
            <w:r w:rsidR="00AF75AA" w:rsidRPr="009B4FE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7702D" w:rsidRPr="009B4FE7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78774FE1" w:rsidR="00CD7CD2" w:rsidRPr="009B4FE7" w:rsidRDefault="0097702D" w:rsidP="009B4FE7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11:30</w:t>
            </w:r>
          </w:p>
        </w:tc>
        <w:tc>
          <w:tcPr>
            <w:tcW w:w="7047" w:type="dxa"/>
            <w:shd w:val="clear" w:color="auto" w:fill="auto"/>
          </w:tcPr>
          <w:p w14:paraId="79D3546D" w14:textId="037F11E4" w:rsidR="00CD7CD2" w:rsidRPr="009B4FE7" w:rsidRDefault="0097702D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Основи на интернет за судии и обвинители</w:t>
            </w:r>
          </w:p>
          <w:p w14:paraId="261CC918" w14:textId="2EC6111A" w:rsidR="00AF75AA" w:rsidRPr="009B4FE7" w:rsidRDefault="0097702D" w:rsidP="009B4FE7">
            <w:pPr>
              <w:pStyle w:val="ListParagraph"/>
              <w:numPr>
                <w:ilvl w:val="0"/>
                <w:numId w:val="41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Експерт/Локален обучувач од Совет на Европа</w:t>
            </w:r>
          </w:p>
        </w:tc>
      </w:tr>
      <w:tr w:rsidR="0097702D" w:rsidRPr="009B4FE7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0E4CED11" w:rsidR="00A36FF5" w:rsidRPr="009B4FE7" w:rsidRDefault="0097702D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13:00</w:t>
            </w:r>
          </w:p>
        </w:tc>
        <w:tc>
          <w:tcPr>
            <w:tcW w:w="7047" w:type="dxa"/>
            <w:shd w:val="clear" w:color="auto" w:fill="C6D6F1"/>
          </w:tcPr>
          <w:p w14:paraId="0AB66C3E" w14:textId="0D62B995" w:rsidR="00A36FF5" w:rsidRPr="009B4FE7" w:rsidRDefault="0097702D" w:rsidP="009B4FE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ручек</w:t>
            </w:r>
            <w:r w:rsidR="00F6142C" w:rsidRPr="009B4FE7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97702D" w:rsidRPr="009B4FE7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2A9AF0FC" w:rsidR="00AF75AA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14</w:t>
            </w:r>
            <w:r w:rsidR="0097702D"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:00</w:t>
            </w:r>
          </w:p>
        </w:tc>
        <w:tc>
          <w:tcPr>
            <w:tcW w:w="7047" w:type="dxa"/>
            <w:shd w:val="clear" w:color="auto" w:fill="auto"/>
          </w:tcPr>
          <w:p w14:paraId="3C96ADBD" w14:textId="61817BBD" w:rsidR="00AF75AA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Основи на сајбер-криминал (Вовед во сајбер-криминал)</w:t>
            </w:r>
          </w:p>
          <w:p w14:paraId="3C2D8BD6" w14:textId="018B69E0" w:rsidR="00F6142C" w:rsidRPr="009B4FE7" w:rsidRDefault="006C49A4" w:rsidP="009B4FE7">
            <w:pPr>
              <w:pStyle w:val="ListParagraph"/>
              <w:numPr>
                <w:ilvl w:val="0"/>
                <w:numId w:val="41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Експерт/Локален обучувач од Совет на Европа</w:t>
            </w:r>
          </w:p>
        </w:tc>
      </w:tr>
      <w:tr w:rsidR="0097702D" w:rsidRPr="009B4FE7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50AA5D6A" w:rsidR="0099469F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15:30</w:t>
            </w:r>
          </w:p>
        </w:tc>
        <w:tc>
          <w:tcPr>
            <w:tcW w:w="7047" w:type="dxa"/>
            <w:shd w:val="clear" w:color="auto" w:fill="C6D6F1"/>
          </w:tcPr>
          <w:p w14:paraId="73B4F97C" w14:textId="38D5ADE2" w:rsidR="0099469F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97702D" w:rsidRPr="009B4FE7" w14:paraId="20DA9336" w14:textId="77777777" w:rsidTr="0099469F">
        <w:tc>
          <w:tcPr>
            <w:tcW w:w="1452" w:type="dxa"/>
            <w:shd w:val="clear" w:color="auto" w:fill="auto"/>
          </w:tcPr>
          <w:p w14:paraId="12ECF1BB" w14:textId="5C614FC6" w:rsidR="0099469F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16:00</w:t>
            </w:r>
          </w:p>
        </w:tc>
        <w:tc>
          <w:tcPr>
            <w:tcW w:w="7047" w:type="dxa"/>
            <w:shd w:val="clear" w:color="auto" w:fill="auto"/>
          </w:tcPr>
          <w:p w14:paraId="3BB9110B" w14:textId="1E58FE19" w:rsidR="0099469F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Конвенцијата од Будимпешта - Преглед</w:t>
            </w:r>
          </w:p>
          <w:p w14:paraId="27025DF0" w14:textId="6B644C7F" w:rsidR="0099469F" w:rsidRPr="009B4FE7" w:rsidRDefault="006C49A4" w:rsidP="009B4FE7">
            <w:pPr>
              <w:pStyle w:val="ListParagraph"/>
              <w:numPr>
                <w:ilvl w:val="0"/>
                <w:numId w:val="41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97702D" w:rsidRPr="009B4FE7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47587FE8" w:rsidR="0099469F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16:45</w:t>
            </w:r>
          </w:p>
        </w:tc>
        <w:tc>
          <w:tcPr>
            <w:tcW w:w="7047" w:type="dxa"/>
            <w:shd w:val="clear" w:color="auto" w:fill="C6D6F1"/>
          </w:tcPr>
          <w:p w14:paraId="6D8D49A5" w14:textId="279AD03E" w:rsidR="0099469F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ден 1</w:t>
            </w:r>
          </w:p>
        </w:tc>
      </w:tr>
    </w:tbl>
    <w:p w14:paraId="64F7696E" w14:textId="4AC15D53" w:rsidR="00604EE7" w:rsidRPr="009B4FE7" w:rsidRDefault="00AF7163" w:rsidP="009B4F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9B4FE7">
        <w:rPr>
          <w:rFonts w:ascii="Verdana" w:eastAsia="Times New Roman" w:hAnsi="Verdana"/>
          <w:sz w:val="18"/>
          <w:szCs w:val="18"/>
        </w:rPr>
        <w:br w:type="page"/>
      </w:r>
      <w:r w:rsidR="006C49A4" w:rsidRPr="009B4FE7">
        <w:rPr>
          <w:rStyle w:val="Strong"/>
          <w:rFonts w:ascii="Verdana" w:hAnsi="Verdana"/>
          <w:sz w:val="28"/>
          <w:szCs w:val="28"/>
          <w:lang w:val="mk-MK"/>
        </w:rPr>
        <w:lastRenderedPageBreak/>
        <w:t>ДЕН 2</w:t>
      </w:r>
    </w:p>
    <w:p w14:paraId="0193F182" w14:textId="70897917" w:rsidR="00AF7163" w:rsidRPr="009B4FE7" w:rsidRDefault="00AF7163" w:rsidP="009B4F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9B4FE7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C49A4" w:rsidRPr="009B4FE7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0CFDD191" w:rsidR="00AF7163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18F1B3AB" w:rsidR="00AF7163" w:rsidRPr="009B4FE7" w:rsidRDefault="006C49A4" w:rsidP="009B4FE7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6C49A4" w:rsidRPr="009B4FE7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1037A103" w:rsidR="00AF7163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33E084F0" w14:textId="4D8B1532" w:rsidR="00AF7163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Преглед на дигитални/електронски докази</w:t>
            </w:r>
          </w:p>
          <w:p w14:paraId="7D5CD4A2" w14:textId="31217974" w:rsidR="00AF7163" w:rsidRPr="009B4FE7" w:rsidRDefault="006C49A4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9B4FE7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7E8D8CE4" w:rsidR="00AF7163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51A9BE6E" w14:textId="4E6A8022" w:rsidR="00AF7163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6C49A4" w:rsidRPr="009B4FE7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4E3EA0FA" w:rsidR="00AF7163" w:rsidRPr="009B4FE7" w:rsidRDefault="006C49A4" w:rsidP="009B4FE7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6CF1B3F6" w14:textId="03338B8F" w:rsidR="00AF7163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Суштински одредби од Конвенцијата од Будимпешта</w:t>
            </w:r>
          </w:p>
          <w:p w14:paraId="247D35FD" w14:textId="4AA907FE" w:rsidR="00AF7163" w:rsidRPr="009B4FE7" w:rsidRDefault="006C49A4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  <w:r w:rsidRPr="009B4FE7">
              <w:rPr>
                <w:rFonts w:cs="Calibri"/>
                <w:sz w:val="18"/>
                <w:szCs w:val="18"/>
                <w:lang w:val="mk-MK"/>
              </w:rPr>
              <w:t>Дел 1 – Прекршоци против доверливоста, интегритетот и достапноста на компјутерски податоци</w:t>
            </w:r>
          </w:p>
          <w:p w14:paraId="2DD99FE9" w14:textId="77777777" w:rsidR="00AF7163" w:rsidRPr="009B4FE7" w:rsidRDefault="00AF7163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</w:p>
          <w:p w14:paraId="2939366E" w14:textId="2BD4BABA" w:rsidR="00AF7163" w:rsidRPr="009B4FE7" w:rsidRDefault="006C49A4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9B4FE7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410394D6" w:rsidR="00AF7163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12:30</w:t>
            </w:r>
          </w:p>
        </w:tc>
        <w:tc>
          <w:tcPr>
            <w:tcW w:w="7047" w:type="dxa"/>
            <w:shd w:val="clear" w:color="auto" w:fill="C6D6F1"/>
          </w:tcPr>
          <w:p w14:paraId="5567817F" w14:textId="3F645014" w:rsidR="00AF7163" w:rsidRPr="009B4FE7" w:rsidRDefault="006C49A4" w:rsidP="009B4FE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ручек</w:t>
            </w:r>
            <w:r w:rsidR="00AF7163" w:rsidRPr="009B4FE7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6C49A4" w:rsidRPr="009B4FE7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57D22BEC" w:rsidR="00AF7163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13:30</w:t>
            </w:r>
          </w:p>
        </w:tc>
        <w:tc>
          <w:tcPr>
            <w:tcW w:w="7047" w:type="dxa"/>
            <w:shd w:val="clear" w:color="auto" w:fill="auto"/>
          </w:tcPr>
          <w:p w14:paraId="60D9E1FF" w14:textId="71123FDB" w:rsidR="00AF7163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Суштински одредби од Конвенцијата од Будимпешта</w:t>
            </w:r>
            <w:r w:rsidR="00AF7163" w:rsidRPr="009B4FE7">
              <w:rPr>
                <w:b/>
                <w:sz w:val="18"/>
                <w:szCs w:val="18"/>
              </w:rPr>
              <w:t xml:space="preserve"> </w:t>
            </w:r>
          </w:p>
          <w:p w14:paraId="2F32594E" w14:textId="12609C0B" w:rsidR="00AF7163" w:rsidRPr="009B4FE7" w:rsidRDefault="006C49A4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  <w:r w:rsidRPr="009B4FE7">
              <w:rPr>
                <w:rFonts w:cs="Calibri"/>
                <w:sz w:val="18"/>
                <w:szCs w:val="18"/>
                <w:lang w:val="mk-MK"/>
              </w:rPr>
              <w:t>Дел 2 – Прекршоци поврзани со содржина и компјутери</w:t>
            </w:r>
          </w:p>
          <w:p w14:paraId="4892B97D" w14:textId="77777777" w:rsidR="00AF7163" w:rsidRPr="009B4FE7" w:rsidRDefault="00AF7163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</w:p>
          <w:p w14:paraId="003B69BC" w14:textId="5825AA3D" w:rsidR="00AF7163" w:rsidRPr="009B4FE7" w:rsidRDefault="006C49A4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9B4FE7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1E424C49" w:rsidR="00AF7163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15:00</w:t>
            </w:r>
          </w:p>
        </w:tc>
        <w:tc>
          <w:tcPr>
            <w:tcW w:w="7047" w:type="dxa"/>
            <w:shd w:val="clear" w:color="auto" w:fill="C6D6F1"/>
          </w:tcPr>
          <w:p w14:paraId="666F5592" w14:textId="3CFC5464" w:rsidR="00AF7163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6C49A4" w:rsidRPr="009B4FE7" w14:paraId="376A2694" w14:textId="77777777" w:rsidTr="000D0C60">
        <w:tc>
          <w:tcPr>
            <w:tcW w:w="1452" w:type="dxa"/>
            <w:shd w:val="clear" w:color="auto" w:fill="auto"/>
          </w:tcPr>
          <w:p w14:paraId="2E4CD675" w14:textId="1F0E9EEF" w:rsidR="00AF7163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15:30</w:t>
            </w:r>
          </w:p>
        </w:tc>
        <w:tc>
          <w:tcPr>
            <w:tcW w:w="7047" w:type="dxa"/>
            <w:shd w:val="clear" w:color="auto" w:fill="auto"/>
          </w:tcPr>
          <w:p w14:paraId="5E9CF4B1" w14:textId="26F6C91F" w:rsidR="00AF7163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Процедурални овластувања според Конвенцијата од Будимпешта</w:t>
            </w:r>
          </w:p>
          <w:p w14:paraId="4C1E6D49" w14:textId="2ED7E926" w:rsidR="00AF7163" w:rsidRPr="009B4FE7" w:rsidRDefault="006C49A4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  <w:r w:rsidRPr="009B4FE7">
              <w:rPr>
                <w:rFonts w:cs="Calibri"/>
                <w:sz w:val="18"/>
                <w:szCs w:val="18"/>
                <w:lang w:val="mk-MK"/>
              </w:rPr>
              <w:t>Дел 1 – Примена, услови и заштитни мерки</w:t>
            </w:r>
          </w:p>
          <w:p w14:paraId="07DAA9BA" w14:textId="3BD0457E" w:rsidR="00AF7163" w:rsidRPr="009B4FE7" w:rsidRDefault="00AF7163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  <w:r w:rsidRPr="009B4FE7">
              <w:rPr>
                <w:rFonts w:cs="Calibri"/>
                <w:sz w:val="18"/>
                <w:szCs w:val="18"/>
                <w:lang w:val="en-US"/>
              </w:rPr>
              <w:tab/>
              <w:t xml:space="preserve">   </w:t>
            </w:r>
            <w:r w:rsidR="006C49A4" w:rsidRPr="009B4FE7">
              <w:rPr>
                <w:rFonts w:cs="Calibri"/>
                <w:sz w:val="18"/>
                <w:szCs w:val="18"/>
                <w:lang w:val="mk-MK"/>
              </w:rPr>
              <w:t>Налози за зачувување и производство</w:t>
            </w:r>
          </w:p>
          <w:p w14:paraId="7B7DEBEA" w14:textId="77777777" w:rsidR="00604EE7" w:rsidRPr="009B4FE7" w:rsidRDefault="00604EE7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</w:p>
          <w:p w14:paraId="316CD668" w14:textId="637CD029" w:rsidR="00AF7163" w:rsidRPr="009B4FE7" w:rsidRDefault="006C49A4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9B4FE7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2F22E8D0" w:rsidR="00AF7163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17:00</w:t>
            </w:r>
          </w:p>
        </w:tc>
        <w:tc>
          <w:tcPr>
            <w:tcW w:w="7047" w:type="dxa"/>
            <w:shd w:val="clear" w:color="auto" w:fill="C6D6F1"/>
          </w:tcPr>
          <w:p w14:paraId="62A6DFFD" w14:textId="4188064D" w:rsidR="00AF7163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ден 2</w:t>
            </w:r>
          </w:p>
        </w:tc>
      </w:tr>
    </w:tbl>
    <w:p w14:paraId="49C61C18" w14:textId="7D6A37FA" w:rsidR="00604EE7" w:rsidRPr="009B4FE7" w:rsidRDefault="00604EE7" w:rsidP="009B4FE7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6EF26548" w14:textId="77777777" w:rsidR="00604EE7" w:rsidRPr="009B4FE7" w:rsidRDefault="00604EE7" w:rsidP="009B4FE7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  <w:r w:rsidRPr="009B4FE7">
        <w:rPr>
          <w:rFonts w:ascii="Verdana" w:eastAsia="Times New Roman" w:hAnsi="Verdana"/>
          <w:sz w:val="18"/>
          <w:szCs w:val="18"/>
        </w:rPr>
        <w:br w:type="page"/>
      </w:r>
    </w:p>
    <w:p w14:paraId="0FB259B2" w14:textId="75448424" w:rsidR="00604EE7" w:rsidRPr="009B4FE7" w:rsidRDefault="006C49A4" w:rsidP="009B4FE7">
      <w:pPr>
        <w:spacing w:before="120" w:after="120" w:line="260" w:lineRule="atLeast"/>
        <w:jc w:val="left"/>
        <w:rPr>
          <w:rStyle w:val="Strong"/>
          <w:rFonts w:ascii="Verdana" w:hAnsi="Verdana"/>
          <w:sz w:val="18"/>
          <w:szCs w:val="18"/>
        </w:rPr>
      </w:pPr>
      <w:r w:rsidRPr="009B4FE7">
        <w:rPr>
          <w:rStyle w:val="Strong"/>
          <w:rFonts w:ascii="Verdana" w:hAnsi="Verdana"/>
          <w:sz w:val="28"/>
          <w:szCs w:val="28"/>
          <w:lang w:val="mk-MK"/>
        </w:rPr>
        <w:lastRenderedPageBreak/>
        <w:t>ДЕН 3</w:t>
      </w:r>
    </w:p>
    <w:p w14:paraId="76EA2EF2" w14:textId="2BA5B8E1" w:rsidR="00604EE7" w:rsidRPr="009B4FE7" w:rsidRDefault="00604EE7" w:rsidP="009B4FE7">
      <w:pPr>
        <w:spacing w:before="120" w:after="120" w:line="260" w:lineRule="atLeast"/>
        <w:jc w:val="left"/>
        <w:rPr>
          <w:rStyle w:val="Strong"/>
          <w:rFonts w:ascii="Verdana" w:hAnsi="Verdana"/>
          <w:sz w:val="18"/>
          <w:szCs w:val="18"/>
        </w:rPr>
      </w:pPr>
      <w:r w:rsidRPr="009B4FE7">
        <w:rPr>
          <w:rStyle w:val="Strong"/>
          <w:rFonts w:ascii="Verdana" w:hAnsi="Verdana"/>
          <w:sz w:val="18"/>
          <w:szCs w:val="1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424472" w:rsidRPr="009B4FE7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71B039DF" w:rsidR="00604EE7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3FFB8116" w:rsidR="00604EE7" w:rsidRPr="009B4FE7" w:rsidRDefault="006C49A4" w:rsidP="009B4FE7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424472" w:rsidRPr="009B4FE7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74CE582D" w:rsidR="00604EE7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4D6EABC5" w14:textId="15578725" w:rsidR="00604EE7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Процедурални овластувања според Конвенцијата од Будимпешта</w:t>
            </w:r>
          </w:p>
          <w:p w14:paraId="30D5DD99" w14:textId="3F712DA8" w:rsidR="00604EE7" w:rsidRPr="009B4FE7" w:rsidRDefault="006C49A4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sz w:val="18"/>
                <w:szCs w:val="18"/>
                <w:lang w:val="en-US"/>
              </w:rPr>
            </w:pPr>
            <w:r w:rsidRPr="009B4FE7">
              <w:rPr>
                <w:rFonts w:cs="Calibri"/>
                <w:sz w:val="18"/>
                <w:szCs w:val="18"/>
                <w:lang w:val="mk-MK"/>
              </w:rPr>
              <w:t>Дел 2 – Претрес и запленување, собирање во реално време, пресретнување</w:t>
            </w:r>
          </w:p>
          <w:p w14:paraId="5F32FB96" w14:textId="77777777" w:rsidR="00604EE7" w:rsidRPr="009B4FE7" w:rsidRDefault="00604EE7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b/>
                <w:sz w:val="18"/>
                <w:szCs w:val="18"/>
                <w:lang w:val="en-US"/>
              </w:rPr>
            </w:pPr>
          </w:p>
          <w:p w14:paraId="4D74AEC3" w14:textId="0C0C35CD" w:rsidR="00604EE7" w:rsidRPr="009B4FE7" w:rsidRDefault="006C49A4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424472" w:rsidRPr="009B4FE7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71A0A027" w:rsidR="00604EE7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1461ED05" w14:textId="65C919BA" w:rsidR="00604EE7" w:rsidRPr="009B4FE7" w:rsidRDefault="006C49A4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424472" w:rsidRPr="009B4FE7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130706A6" w:rsidR="00604EE7" w:rsidRPr="009B4FE7" w:rsidRDefault="006C49A4" w:rsidP="009B4FE7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760CA216" w14:textId="269D5B6F" w:rsidR="00604EE7" w:rsidRPr="009B4FE7" w:rsidRDefault="006C49A4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  <w:lang w:val="en-US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Основни концепти за меѓународна соработка</w:t>
            </w:r>
          </w:p>
          <w:p w14:paraId="5DB32A17" w14:textId="32C81729" w:rsidR="00604EE7" w:rsidRPr="009B4FE7" w:rsidRDefault="006C49A4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424472" w:rsidRPr="009B4FE7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04EC468F" w:rsidR="00604EE7" w:rsidRPr="009B4FE7" w:rsidRDefault="006C49A4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12:30</w:t>
            </w:r>
          </w:p>
        </w:tc>
        <w:tc>
          <w:tcPr>
            <w:tcW w:w="7047" w:type="dxa"/>
            <w:shd w:val="clear" w:color="auto" w:fill="C6D6F1"/>
          </w:tcPr>
          <w:p w14:paraId="0D80BF04" w14:textId="0CBCEFBE" w:rsidR="00604EE7" w:rsidRPr="009B4FE7" w:rsidRDefault="006C49A4" w:rsidP="009B4FE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ручек</w:t>
            </w:r>
            <w:r w:rsidR="00604EE7" w:rsidRPr="009B4FE7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424472" w:rsidRPr="009B4FE7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789D9A6E" w:rsidR="00604EE7" w:rsidRPr="009B4FE7" w:rsidRDefault="00424472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13:15</w:t>
            </w:r>
          </w:p>
        </w:tc>
        <w:tc>
          <w:tcPr>
            <w:tcW w:w="7047" w:type="dxa"/>
            <w:shd w:val="clear" w:color="auto" w:fill="auto"/>
          </w:tcPr>
          <w:p w14:paraId="17405448" w14:textId="48790040" w:rsidR="00604EE7" w:rsidRPr="009B4FE7" w:rsidRDefault="00424472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  <w:lang w:val="en-US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Преглед на истрага за сајбер-криминал (Владини агенции и спроведување на законот)</w:t>
            </w:r>
          </w:p>
          <w:p w14:paraId="19EE199D" w14:textId="3C3151D8" w:rsidR="00604EE7" w:rsidRPr="009B4FE7" w:rsidRDefault="005B5A9E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 xml:space="preserve">Експерт од локални </w:t>
            </w:r>
            <w:r w:rsidR="005C22A8" w:rsidRPr="009B4FE7">
              <w:rPr>
                <w:i/>
                <w:sz w:val="18"/>
                <w:szCs w:val="18"/>
                <w:lang w:val="mk-MK"/>
              </w:rPr>
              <w:t>органи</w:t>
            </w:r>
            <w:r w:rsidRPr="009B4FE7">
              <w:rPr>
                <w:i/>
                <w:sz w:val="18"/>
                <w:szCs w:val="18"/>
                <w:lang w:val="mk-MK"/>
              </w:rPr>
              <w:t xml:space="preserve"> за спроведување на законот </w:t>
            </w:r>
            <w:r w:rsidR="00424472" w:rsidRPr="009B4FE7">
              <w:rPr>
                <w:i/>
                <w:sz w:val="18"/>
                <w:szCs w:val="18"/>
                <w:lang w:val="mk-MK"/>
              </w:rPr>
              <w:t>и/или од Совет на Европа</w:t>
            </w:r>
          </w:p>
        </w:tc>
      </w:tr>
      <w:tr w:rsidR="00424472" w:rsidRPr="009B4FE7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62C1DE86" w:rsidR="00604EE7" w:rsidRPr="009B4FE7" w:rsidRDefault="00424472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15:00</w:t>
            </w:r>
          </w:p>
        </w:tc>
        <w:tc>
          <w:tcPr>
            <w:tcW w:w="7047" w:type="dxa"/>
            <w:shd w:val="clear" w:color="auto" w:fill="C6D6F1"/>
          </w:tcPr>
          <w:p w14:paraId="590414A6" w14:textId="2ADE1212" w:rsidR="00604EE7" w:rsidRPr="009B4FE7" w:rsidRDefault="00424472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424472" w:rsidRPr="009B4FE7" w14:paraId="4C7F9B4A" w14:textId="77777777" w:rsidTr="000D0C60">
        <w:tc>
          <w:tcPr>
            <w:tcW w:w="1452" w:type="dxa"/>
            <w:shd w:val="clear" w:color="auto" w:fill="auto"/>
          </w:tcPr>
          <w:p w14:paraId="65D6120A" w14:textId="4571F877" w:rsidR="00604EE7" w:rsidRPr="009B4FE7" w:rsidRDefault="00424472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14:15</w:t>
            </w:r>
          </w:p>
        </w:tc>
        <w:tc>
          <w:tcPr>
            <w:tcW w:w="7047" w:type="dxa"/>
            <w:shd w:val="clear" w:color="auto" w:fill="auto"/>
          </w:tcPr>
          <w:p w14:paraId="5882E8E8" w14:textId="36E80205" w:rsidR="00604EE7" w:rsidRPr="009B4FE7" w:rsidRDefault="00424472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  <w:lang w:val="en-US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Законодавство за сајбер-криминал (Национално законодавство)</w:t>
            </w:r>
          </w:p>
          <w:p w14:paraId="312DFE40" w14:textId="579E23A2" w:rsidR="00604EE7" w:rsidRPr="009B4FE7" w:rsidRDefault="00424472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Локален експерт</w:t>
            </w:r>
          </w:p>
        </w:tc>
      </w:tr>
      <w:tr w:rsidR="00424472" w:rsidRPr="009B4FE7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23F6E0DE" w:rsidR="00734DEF" w:rsidRPr="009B4FE7" w:rsidRDefault="00424472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15:45</w:t>
            </w:r>
          </w:p>
        </w:tc>
        <w:tc>
          <w:tcPr>
            <w:tcW w:w="7047" w:type="dxa"/>
            <w:shd w:val="clear" w:color="auto" w:fill="C6D6F1"/>
          </w:tcPr>
          <w:p w14:paraId="6D64D37E" w14:textId="733F9671" w:rsidR="00734DEF" w:rsidRPr="009B4FE7" w:rsidRDefault="00424472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424472" w:rsidRPr="009B4FE7" w14:paraId="0F5ACA8B" w14:textId="77777777" w:rsidTr="0059394F">
        <w:tc>
          <w:tcPr>
            <w:tcW w:w="1452" w:type="dxa"/>
            <w:shd w:val="clear" w:color="auto" w:fill="auto"/>
          </w:tcPr>
          <w:p w14:paraId="26399639" w14:textId="3DD936D8" w:rsidR="0059394F" w:rsidRPr="009B4FE7" w:rsidRDefault="00424472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16:00</w:t>
            </w:r>
          </w:p>
        </w:tc>
        <w:tc>
          <w:tcPr>
            <w:tcW w:w="7047" w:type="dxa"/>
            <w:shd w:val="clear" w:color="auto" w:fill="auto"/>
          </w:tcPr>
          <w:p w14:paraId="6D247385" w14:textId="6867790C" w:rsidR="0059394F" w:rsidRPr="009B4FE7" w:rsidRDefault="00424472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Г</w:t>
            </w:r>
            <w:r w:rsidR="005B5A9E" w:rsidRPr="009B4FE7">
              <w:rPr>
                <w:b/>
                <w:sz w:val="18"/>
                <w:szCs w:val="18"/>
                <w:lang w:val="mk-MK"/>
              </w:rPr>
              <w:t xml:space="preserve">радење </w:t>
            </w:r>
            <w:r w:rsidRPr="009B4FE7">
              <w:rPr>
                <w:b/>
                <w:sz w:val="18"/>
                <w:szCs w:val="18"/>
                <w:lang w:val="mk-MK"/>
              </w:rPr>
              <w:t>вештини за сајбер-криминал</w:t>
            </w:r>
          </w:p>
          <w:p w14:paraId="0A44E03A" w14:textId="45ED6807" w:rsidR="0059394F" w:rsidRPr="009B4FE7" w:rsidRDefault="002B60B3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424472" w:rsidRPr="009B4FE7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45804B81" w:rsidR="009F376D" w:rsidRPr="009B4FE7" w:rsidRDefault="002B60B3" w:rsidP="009B4FE7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17:00</w:t>
            </w:r>
          </w:p>
        </w:tc>
        <w:tc>
          <w:tcPr>
            <w:tcW w:w="7047" w:type="dxa"/>
            <w:shd w:val="clear" w:color="auto" w:fill="C6D6F1"/>
          </w:tcPr>
          <w:p w14:paraId="23D7CE9C" w14:textId="7BFFB5F6" w:rsidR="009F376D" w:rsidRPr="009B4FE7" w:rsidRDefault="002B60B3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ден 3</w:t>
            </w:r>
          </w:p>
        </w:tc>
      </w:tr>
    </w:tbl>
    <w:p w14:paraId="4645C382" w14:textId="4B66C21B" w:rsidR="00152586" w:rsidRPr="009B4FE7" w:rsidRDefault="00152586" w:rsidP="009B4FE7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403169D7" w14:textId="77777777" w:rsidR="00152586" w:rsidRPr="009B4FE7" w:rsidRDefault="00152586" w:rsidP="009B4FE7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  <w:r w:rsidRPr="009B4FE7">
        <w:rPr>
          <w:rFonts w:ascii="Verdana" w:eastAsia="Times New Roman" w:hAnsi="Verdana"/>
          <w:sz w:val="18"/>
          <w:szCs w:val="18"/>
        </w:rPr>
        <w:br w:type="page"/>
      </w:r>
    </w:p>
    <w:p w14:paraId="70569BB7" w14:textId="140F265F" w:rsidR="00152586" w:rsidRPr="009B4FE7" w:rsidRDefault="002B60B3" w:rsidP="009B4F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9B4FE7">
        <w:rPr>
          <w:rStyle w:val="Strong"/>
          <w:rFonts w:ascii="Verdana" w:hAnsi="Verdana"/>
          <w:sz w:val="28"/>
          <w:szCs w:val="28"/>
          <w:lang w:val="mk-MK"/>
        </w:rPr>
        <w:lastRenderedPageBreak/>
        <w:t>ДЕН 4</w:t>
      </w:r>
    </w:p>
    <w:p w14:paraId="45A09F36" w14:textId="77777777" w:rsidR="00152586" w:rsidRPr="009B4FE7" w:rsidRDefault="00152586" w:rsidP="009B4F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9B4FE7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2B60B3" w:rsidRPr="009B4FE7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3C5A053B" w:rsidR="00152586" w:rsidRPr="009B4FE7" w:rsidRDefault="002B60B3" w:rsidP="009B4FE7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3AE30887" w:rsidR="00152586" w:rsidRPr="009B4FE7" w:rsidRDefault="002B60B3" w:rsidP="009B4FE7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2B60B3" w:rsidRPr="009B4FE7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036052D7" w:rsidR="00152586" w:rsidRPr="009B4FE7" w:rsidRDefault="002B60B3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6F21BE78" w14:textId="13816955" w:rsidR="00152586" w:rsidRPr="009B4FE7" w:rsidRDefault="002B60B3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Завршна анкета</w:t>
            </w:r>
          </w:p>
        </w:tc>
      </w:tr>
      <w:tr w:rsidR="002B60B3" w:rsidRPr="009B4FE7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6FF2895E" w:rsidR="00152586" w:rsidRPr="009B4FE7" w:rsidRDefault="002B60B3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09:20</w:t>
            </w:r>
          </w:p>
        </w:tc>
        <w:tc>
          <w:tcPr>
            <w:tcW w:w="7047" w:type="dxa"/>
            <w:shd w:val="clear" w:color="auto" w:fill="auto"/>
          </w:tcPr>
          <w:p w14:paraId="0EA42FC7" w14:textId="2599B3EE" w:rsidR="00152586" w:rsidRPr="009B4FE7" w:rsidRDefault="002B60B3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Групно известување</w:t>
            </w:r>
          </w:p>
          <w:p w14:paraId="01C12C42" w14:textId="363CB329" w:rsidR="00152586" w:rsidRPr="009B4FE7" w:rsidRDefault="002B60B3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2B60B3" w:rsidRPr="009B4FE7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352E337F" w:rsidR="00152586" w:rsidRPr="009B4FE7" w:rsidRDefault="002B60B3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4B9A0953" w14:textId="63B07695" w:rsidR="00152586" w:rsidRPr="009B4FE7" w:rsidRDefault="002B60B3" w:rsidP="009B4FE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9B4FE7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2B60B3" w:rsidRPr="009B4FE7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32329979" w:rsidR="00152586" w:rsidRPr="009B4FE7" w:rsidRDefault="002B60B3" w:rsidP="009B4FE7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2B0BBE14" w14:textId="345F0F9E" w:rsidR="00152586" w:rsidRPr="009B4FE7" w:rsidRDefault="002B60B3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Отворен форум (механизам за повратни информации)</w:t>
            </w:r>
          </w:p>
          <w:p w14:paraId="06E1B90A" w14:textId="457FB284" w:rsidR="00152586" w:rsidRPr="009B4FE7" w:rsidRDefault="002B60B3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2B60B3" w:rsidRPr="009B4FE7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49456CC3" w:rsidR="00BA33F7" w:rsidRPr="009B4FE7" w:rsidRDefault="002B60B3" w:rsidP="009B4FE7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12:00</w:t>
            </w:r>
          </w:p>
        </w:tc>
        <w:tc>
          <w:tcPr>
            <w:tcW w:w="7047" w:type="dxa"/>
            <w:shd w:val="clear" w:color="auto" w:fill="auto"/>
          </w:tcPr>
          <w:p w14:paraId="721923B2" w14:textId="5F1ABCD8" w:rsidR="00BA33F7" w:rsidRPr="009B4FE7" w:rsidRDefault="002B60B3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Презентација на резултатите од завршната анкета</w:t>
            </w:r>
          </w:p>
          <w:p w14:paraId="1CABCE30" w14:textId="201FB68C" w:rsidR="00BA33F7" w:rsidRPr="009B4FE7" w:rsidRDefault="002B60B3" w:rsidP="009B4FE7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 w:val="0"/>
              <w:rPr>
                <w:b/>
                <w:i/>
                <w:sz w:val="18"/>
                <w:szCs w:val="18"/>
              </w:rPr>
            </w:pPr>
            <w:r w:rsidRPr="009B4FE7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2B60B3" w:rsidRPr="009B4FE7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392D4E81" w:rsidR="00BA33F7" w:rsidRPr="009B4FE7" w:rsidRDefault="002B60B3" w:rsidP="009B4FE7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12:30</w:t>
            </w:r>
          </w:p>
        </w:tc>
        <w:tc>
          <w:tcPr>
            <w:tcW w:w="7047" w:type="dxa"/>
            <w:shd w:val="clear" w:color="auto" w:fill="auto"/>
          </w:tcPr>
          <w:p w14:paraId="52784ED9" w14:textId="27262D64" w:rsidR="00BA33F7" w:rsidRPr="009B4FE7" w:rsidRDefault="002B60B3" w:rsidP="009B4FE7">
            <w:pPr>
              <w:pStyle w:val="ListParagraph"/>
              <w:numPr>
                <w:ilvl w:val="0"/>
                <w:numId w:val="40"/>
              </w:numPr>
              <w:spacing w:before="120" w:after="120"/>
              <w:contextualSpacing w:val="0"/>
              <w:rPr>
                <w:b/>
                <w:sz w:val="18"/>
                <w:szCs w:val="18"/>
              </w:rPr>
            </w:pPr>
            <w:r w:rsidRPr="009B4FE7">
              <w:rPr>
                <w:b/>
                <w:sz w:val="18"/>
                <w:szCs w:val="18"/>
                <w:lang w:val="mk-MK"/>
              </w:rPr>
              <w:t>Завршни забелешки</w:t>
            </w:r>
            <w:r w:rsidR="00BA33F7" w:rsidRPr="009B4FE7">
              <w:rPr>
                <w:b/>
                <w:sz w:val="18"/>
                <w:szCs w:val="18"/>
              </w:rPr>
              <w:t xml:space="preserve"> </w:t>
            </w:r>
          </w:p>
          <w:p w14:paraId="6C75BBC9" w14:textId="38EAFCBB" w:rsidR="00BA33F7" w:rsidRPr="009B4FE7" w:rsidRDefault="00BA33F7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i/>
                <w:sz w:val="18"/>
                <w:szCs w:val="18"/>
              </w:rPr>
            </w:pPr>
            <w:r w:rsidRPr="009B4FE7">
              <w:rPr>
                <w:rFonts w:cs="Calibri"/>
                <w:sz w:val="18"/>
                <w:szCs w:val="18"/>
              </w:rPr>
              <w:t>•</w:t>
            </w:r>
            <w:r w:rsidRPr="009B4FE7">
              <w:rPr>
                <w:rFonts w:cs="Calibri"/>
                <w:sz w:val="18"/>
                <w:szCs w:val="18"/>
              </w:rPr>
              <w:tab/>
            </w:r>
            <w:r w:rsidR="002B60B3" w:rsidRPr="009B4FE7">
              <w:rPr>
                <w:rFonts w:cs="Calibri"/>
                <w:i/>
                <w:sz w:val="18"/>
                <w:szCs w:val="18"/>
                <w:lang w:val="mk-MK"/>
              </w:rPr>
              <w:t>Совет на Европа – Менаџер на проектот</w:t>
            </w:r>
          </w:p>
          <w:p w14:paraId="56E07454" w14:textId="186BDFBE" w:rsidR="00BA33F7" w:rsidRPr="009B4FE7" w:rsidRDefault="00BA33F7" w:rsidP="009B4FE7">
            <w:pPr>
              <w:pStyle w:val="ListParagraph"/>
              <w:spacing w:before="120" w:after="120"/>
              <w:ind w:left="360"/>
              <w:contextualSpacing w:val="0"/>
              <w:rPr>
                <w:rFonts w:cs="Calibri"/>
                <w:b/>
                <w:sz w:val="18"/>
                <w:szCs w:val="18"/>
              </w:rPr>
            </w:pPr>
            <w:r w:rsidRPr="009B4FE7">
              <w:rPr>
                <w:rFonts w:cs="Calibri"/>
                <w:i/>
                <w:sz w:val="18"/>
                <w:szCs w:val="18"/>
              </w:rPr>
              <w:t>•</w:t>
            </w:r>
            <w:r w:rsidRPr="009B4FE7">
              <w:rPr>
                <w:rFonts w:cs="Calibri"/>
                <w:i/>
                <w:sz w:val="18"/>
                <w:szCs w:val="18"/>
              </w:rPr>
              <w:tab/>
            </w:r>
            <w:r w:rsidR="002B60B3" w:rsidRPr="009B4FE7">
              <w:rPr>
                <w:rFonts w:cs="Calibri"/>
                <w:i/>
                <w:sz w:val="18"/>
                <w:szCs w:val="18"/>
                <w:lang w:val="mk-MK"/>
              </w:rPr>
              <w:t>Локални/Национални власти</w:t>
            </w:r>
          </w:p>
        </w:tc>
      </w:tr>
      <w:tr w:rsidR="002B60B3" w:rsidRPr="009B4FE7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55A13C97" w:rsidR="00152586" w:rsidRPr="009B4FE7" w:rsidRDefault="002B60B3" w:rsidP="009B4FE7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13:00</w:t>
            </w:r>
          </w:p>
        </w:tc>
        <w:tc>
          <w:tcPr>
            <w:tcW w:w="7047" w:type="dxa"/>
            <w:shd w:val="clear" w:color="auto" w:fill="C6D6F1"/>
          </w:tcPr>
          <w:p w14:paraId="6D01F5BD" w14:textId="7CB3C642" w:rsidR="00152586" w:rsidRPr="009B4FE7" w:rsidRDefault="002B60B3" w:rsidP="009B4FE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B4FE7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обуката</w:t>
            </w:r>
            <w:r w:rsidR="00152586" w:rsidRPr="009B4FE7">
              <w:rPr>
                <w:rFonts w:ascii="Verdana" w:hAnsi="Verdana" w:cs="Calibri"/>
                <w:b/>
                <w:sz w:val="18"/>
                <w:szCs w:val="18"/>
              </w:rPr>
              <w:tab/>
            </w:r>
          </w:p>
        </w:tc>
      </w:tr>
    </w:tbl>
    <w:p w14:paraId="3A7591CA" w14:textId="77777777" w:rsidR="0052382A" w:rsidRPr="009B4FE7" w:rsidRDefault="0052382A" w:rsidP="009B4FE7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9B4FE7" w:rsidSect="00A21C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81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AF78E" w14:textId="77777777" w:rsidR="00F25A9C" w:rsidRDefault="00F25A9C" w:rsidP="00EB08CB">
      <w:pPr>
        <w:spacing w:after="0" w:line="240" w:lineRule="auto"/>
      </w:pPr>
      <w:r>
        <w:separator/>
      </w:r>
    </w:p>
    <w:p w14:paraId="6597CABD" w14:textId="77777777" w:rsidR="00F25A9C" w:rsidRDefault="00F25A9C"/>
  </w:endnote>
  <w:endnote w:type="continuationSeparator" w:id="0">
    <w:p w14:paraId="25367943" w14:textId="77777777" w:rsidR="00F25A9C" w:rsidRDefault="00F25A9C" w:rsidP="00EB08CB">
      <w:pPr>
        <w:spacing w:after="0" w:line="240" w:lineRule="auto"/>
      </w:pPr>
      <w:r>
        <w:continuationSeparator/>
      </w:r>
    </w:p>
    <w:p w14:paraId="35D6C1E1" w14:textId="77777777" w:rsidR="00F25A9C" w:rsidRDefault="00F25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6DDEA51D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D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mk-MK" w:eastAsia="mk-MK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2A07B" w14:textId="77777777" w:rsidR="00F25A9C" w:rsidRDefault="00F25A9C" w:rsidP="00EB08CB">
      <w:pPr>
        <w:spacing w:after="0" w:line="240" w:lineRule="auto"/>
      </w:pPr>
      <w:r>
        <w:separator/>
      </w:r>
    </w:p>
    <w:p w14:paraId="0F937E8E" w14:textId="77777777" w:rsidR="00F25A9C" w:rsidRDefault="00F25A9C"/>
  </w:footnote>
  <w:footnote w:type="continuationSeparator" w:id="0">
    <w:p w14:paraId="239427F1" w14:textId="77777777" w:rsidR="00F25A9C" w:rsidRDefault="00F25A9C" w:rsidP="00EB08CB">
      <w:pPr>
        <w:spacing w:after="0" w:line="240" w:lineRule="auto"/>
      </w:pPr>
      <w:r>
        <w:continuationSeparator/>
      </w:r>
    </w:p>
    <w:p w14:paraId="05CD11D6" w14:textId="77777777" w:rsidR="00F25A9C" w:rsidRDefault="00F25A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40303B2" w:rsidR="005C0327" w:rsidRPr="005C0327" w:rsidRDefault="005C0327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  <w:lang w:val="en-US"/>
      </w:rPr>
    </w:pPr>
    <w:r w:rsidRPr="005C0327">
      <w:rPr>
        <w:rStyle w:val="Strong"/>
        <w:rFonts w:ascii="Verdana" w:hAnsi="Verdana"/>
        <w:sz w:val="22"/>
        <w:szCs w:val="32"/>
        <w:lang w:val="en-US"/>
      </w:rPr>
      <w:t>Timetable</w:t>
    </w:r>
    <w:r>
      <w:rPr>
        <w:rStyle w:val="Strong"/>
        <w:rFonts w:ascii="Verdana" w:hAnsi="Verdana"/>
        <w:sz w:val="22"/>
        <w:szCs w:val="32"/>
        <w:lang w:val="en-US"/>
      </w:rPr>
      <w:t xml:space="preserve">: </w:t>
    </w:r>
    <w:r w:rsidRPr="005C0327">
      <w:rPr>
        <w:rStyle w:val="Strong"/>
        <w:rFonts w:ascii="Verdana" w:hAnsi="Verdana"/>
        <w:sz w:val="22"/>
        <w:szCs w:val="32"/>
        <w:lang w:val="en-US"/>
      </w:rPr>
      <w:t>Introductory</w:t>
    </w:r>
    <w:r>
      <w:rPr>
        <w:rStyle w:val="Strong"/>
        <w:rFonts w:ascii="Verdana" w:hAnsi="Verdana"/>
        <w:sz w:val="22"/>
        <w:szCs w:val="32"/>
        <w:lang w:val="en-US"/>
      </w:rPr>
      <w:t xml:space="preserve"> Training Course for Judges and </w:t>
    </w:r>
    <w:r w:rsidRPr="005C0327">
      <w:rPr>
        <w:rStyle w:val="Strong"/>
        <w:rFonts w:ascii="Verdana" w:hAnsi="Verdana"/>
        <w:sz w:val="22"/>
        <w:szCs w:val="32"/>
        <w:lang w:val="en-US"/>
      </w:rPr>
      <w:t>Prosecutors</w:t>
    </w:r>
  </w:p>
  <w:p w14:paraId="6879CF3A" w14:textId="77777777" w:rsidR="005C0327" w:rsidRDefault="005C0327" w:rsidP="005C0327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4154B" w14:textId="3C078E5C" w:rsidR="00A21C6E" w:rsidRPr="00000197" w:rsidRDefault="00A21C6E" w:rsidP="00A21C6E">
    <w:pPr>
      <w:jc w:val="center"/>
      <w:rPr>
        <w:b/>
        <w:szCs w:val="18"/>
      </w:rPr>
    </w:pPr>
    <w:bookmarkStart w:id="0" w:name="_Hlk61867232"/>
    <w:bookmarkStart w:id="1" w:name="_Hlk61867233"/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1312" behindDoc="0" locked="0" layoutInCell="1" allowOverlap="1" wp14:anchorId="0C29380B" wp14:editId="76BFED82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57B2D3" wp14:editId="0BE8460C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049747F0" w14:textId="77777777" w:rsidR="00A21C6E" w:rsidRPr="007B5138" w:rsidRDefault="00A21C6E" w:rsidP="00A21C6E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6D6E9729" w14:textId="77777777" w:rsidR="00A21C6E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3AAF68C7" w14:textId="32DD4360" w:rsidR="00A21C6E" w:rsidRPr="007B5138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3987056F" w14:textId="77777777" w:rsidR="00A21C6E" w:rsidRPr="00A21C6E" w:rsidRDefault="00A21C6E" w:rsidP="00A21C6E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7B2D3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049747F0" w14:textId="77777777" w:rsidR="00A21C6E" w:rsidRPr="007B5138" w:rsidRDefault="00A21C6E" w:rsidP="00A21C6E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6D6E9729" w14:textId="77777777" w:rsidR="00A21C6E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3AAF68C7" w14:textId="32DD4360" w:rsidR="00A21C6E" w:rsidRPr="007B5138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3987056F" w14:textId="77777777" w:rsidR="00A21C6E" w:rsidRPr="00A21C6E" w:rsidRDefault="00A21C6E" w:rsidP="00A21C6E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bookmarkEnd w:id="0"/>
  <w:bookmarkEnd w:id="1"/>
  <w:p w14:paraId="49D37716" w14:textId="0319B45E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B3E"/>
    <w:multiLevelType w:val="hybridMultilevel"/>
    <w:tmpl w:val="F5FC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40"/>
  </w:num>
  <w:num w:numId="5">
    <w:abstractNumId w:val="5"/>
  </w:num>
  <w:num w:numId="6">
    <w:abstractNumId w:val="37"/>
  </w:num>
  <w:num w:numId="7">
    <w:abstractNumId w:val="4"/>
  </w:num>
  <w:num w:numId="8">
    <w:abstractNumId w:val="23"/>
  </w:num>
  <w:num w:numId="9">
    <w:abstractNumId w:val="30"/>
  </w:num>
  <w:num w:numId="10">
    <w:abstractNumId w:val="41"/>
  </w:num>
  <w:num w:numId="11">
    <w:abstractNumId w:val="20"/>
  </w:num>
  <w:num w:numId="12">
    <w:abstractNumId w:val="10"/>
  </w:num>
  <w:num w:numId="13">
    <w:abstractNumId w:val="34"/>
  </w:num>
  <w:num w:numId="14">
    <w:abstractNumId w:val="25"/>
  </w:num>
  <w:num w:numId="15">
    <w:abstractNumId w:val="3"/>
  </w:num>
  <w:num w:numId="16">
    <w:abstractNumId w:val="7"/>
  </w:num>
  <w:num w:numId="17">
    <w:abstractNumId w:val="39"/>
  </w:num>
  <w:num w:numId="18">
    <w:abstractNumId w:val="18"/>
  </w:num>
  <w:num w:numId="19">
    <w:abstractNumId w:val="38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5"/>
  </w:num>
  <w:num w:numId="28">
    <w:abstractNumId w:val="27"/>
  </w:num>
  <w:num w:numId="29">
    <w:abstractNumId w:val="21"/>
  </w:num>
  <w:num w:numId="30">
    <w:abstractNumId w:val="11"/>
  </w:num>
  <w:num w:numId="31">
    <w:abstractNumId w:val="33"/>
  </w:num>
  <w:num w:numId="32">
    <w:abstractNumId w:val="17"/>
  </w:num>
  <w:num w:numId="33">
    <w:abstractNumId w:val="14"/>
  </w:num>
  <w:num w:numId="34">
    <w:abstractNumId w:val="29"/>
  </w:num>
  <w:num w:numId="35">
    <w:abstractNumId w:val="1"/>
  </w:num>
  <w:num w:numId="36">
    <w:abstractNumId w:val="26"/>
  </w:num>
  <w:num w:numId="37">
    <w:abstractNumId w:val="12"/>
  </w:num>
  <w:num w:numId="38">
    <w:abstractNumId w:val="31"/>
  </w:num>
  <w:num w:numId="39">
    <w:abstractNumId w:val="2"/>
  </w:num>
  <w:num w:numId="40">
    <w:abstractNumId w:val="32"/>
  </w:num>
  <w:num w:numId="41">
    <w:abstractNumId w:val="1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A7357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6862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B60B3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13B06"/>
    <w:rsid w:val="00424472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551B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5A9E"/>
    <w:rsid w:val="005B7D1F"/>
    <w:rsid w:val="005C0327"/>
    <w:rsid w:val="005C22A8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5A8F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C49A4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3B5D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02D"/>
    <w:rsid w:val="00977961"/>
    <w:rsid w:val="00980F37"/>
    <w:rsid w:val="00981CFE"/>
    <w:rsid w:val="00990614"/>
    <w:rsid w:val="0099469F"/>
    <w:rsid w:val="009A2DC9"/>
    <w:rsid w:val="009B1228"/>
    <w:rsid w:val="009B4FE7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1C6E"/>
    <w:rsid w:val="00A27C4C"/>
    <w:rsid w:val="00A36F5B"/>
    <w:rsid w:val="00A36FF5"/>
    <w:rsid w:val="00A470A8"/>
    <w:rsid w:val="00A507F3"/>
    <w:rsid w:val="00A64F4B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28C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0D99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81F46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25A9C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56C9A-CA1A-44D7-96DC-9170B23C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376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 Steven David</dc:creator>
  <cp:lastModifiedBy>CEAUSU Diana</cp:lastModifiedBy>
  <cp:revision>30</cp:revision>
  <cp:lastPrinted>2020-05-27T13:44:00Z</cp:lastPrinted>
  <dcterms:created xsi:type="dcterms:W3CDTF">2020-10-15T11:16:00Z</dcterms:created>
  <dcterms:modified xsi:type="dcterms:W3CDTF">2021-05-10T07:29:00Z</dcterms:modified>
</cp:coreProperties>
</file>