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pPr w:leftFromText="141" w:rightFromText="141" w:horzAnchor="margin" w:tblpY="-645"/>
        <w:tblW w:w="5178" w:type="pct"/>
        <w:tblBorders>
          <w:top w:val="single" w:sz="4" w:space="0" w:color="auto"/>
          <w:right w:val="single" w:sz="4" w:space="0" w:color="auto"/>
        </w:tblBorders>
        <w:tblLayout w:type="fixed"/>
        <w:tblLook w:val="04A0" w:firstRow="1" w:lastRow="0" w:firstColumn="1" w:lastColumn="0" w:noHBand="0" w:noVBand="1"/>
      </w:tblPr>
      <w:tblGrid>
        <w:gridCol w:w="2085"/>
        <w:gridCol w:w="5679"/>
        <w:gridCol w:w="2553"/>
      </w:tblGrid>
      <w:tr w:rsidR="00676D51" w:rsidRPr="00A455B5" w14:paraId="66F1B378" w14:textId="77777777" w:rsidTr="002B0CD7">
        <w:trPr>
          <w:trHeight w:val="1413"/>
        </w:trPr>
        <w:tc>
          <w:tcPr>
            <w:tcW w:w="2063" w:type="dxa"/>
          </w:tcPr>
          <w:p w14:paraId="3464F199" w14:textId="77777777" w:rsidR="00676D51" w:rsidRPr="00D00033" w:rsidRDefault="00676D51" w:rsidP="002B0CD7">
            <w:pPr>
              <w:rPr>
                <w:rFonts w:ascii="Myriad Pro" w:hAnsi="Myriad Pro"/>
              </w:rPr>
            </w:pPr>
            <w:r w:rsidRPr="00D00033">
              <w:rPr>
                <w:rFonts w:ascii="Myriad Pro" w:hAnsi="Myriad Pro"/>
                <w:noProof/>
              </w:rPr>
              <w:drawing>
                <wp:anchor distT="0" distB="0" distL="114300" distR="114300" simplePos="0" relativeHeight="251671552" behindDoc="0" locked="0" layoutInCell="1" allowOverlap="1" wp14:anchorId="617EF77B" wp14:editId="5EE9114F">
                  <wp:simplePos x="0" y="0"/>
                  <wp:positionH relativeFrom="column">
                    <wp:posOffset>-97329</wp:posOffset>
                  </wp:positionH>
                  <wp:positionV relativeFrom="paragraph">
                    <wp:posOffset>736467</wp:posOffset>
                  </wp:positionV>
                  <wp:extent cx="1050383" cy="965709"/>
                  <wp:effectExtent l="0" t="0" r="0" b="6350"/>
                  <wp:wrapNone/>
                  <wp:docPr id="1423430319" name="Picture 5">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Picture 5">
                            <a:extLst>
                              <a:ext uri="{C183D7F6-B498-43B3-948B-1728B52AA6E4}">
                                <adec:decorative xmlns:adec="http://schemas.microsoft.com/office/drawing/2017/decorative" val="1"/>
                              </a:ext>
                            </a:extLst>
                          </pic:cNvPr>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050383" cy="965709"/>
                          </a:xfrm>
                          <a:prstGeom prst="rect">
                            <a:avLst/>
                          </a:prstGeom>
                          <a:noFill/>
                        </pic:spPr>
                      </pic:pic>
                    </a:graphicData>
                  </a:graphic>
                  <wp14:sizeRelH relativeFrom="margin">
                    <wp14:pctWidth>0</wp14:pctWidth>
                  </wp14:sizeRelH>
                  <wp14:sizeRelV relativeFrom="margin">
                    <wp14:pctHeight>0</wp14:pctHeight>
                  </wp14:sizeRelV>
                </wp:anchor>
              </w:drawing>
            </w:r>
          </w:p>
        </w:tc>
        <w:tc>
          <w:tcPr>
            <w:tcW w:w="5617" w:type="dxa"/>
          </w:tcPr>
          <w:p w14:paraId="1F954896" w14:textId="77777777" w:rsidR="00676D51" w:rsidRPr="00D00033" w:rsidRDefault="00676D51" w:rsidP="002B0CD7">
            <w:pPr>
              <w:jc w:val="center"/>
              <w:rPr>
                <w:rFonts w:ascii="Myriad Pro" w:eastAsiaTheme="minorHAnsi" w:hAnsi="Myriad Pro"/>
                <w:b/>
                <w:lang w:val="en-US"/>
              </w:rPr>
            </w:pPr>
          </w:p>
          <w:p w14:paraId="49C3B93D" w14:textId="77777777" w:rsidR="00676D51" w:rsidRDefault="00676D51" w:rsidP="00676D51">
            <w:pPr>
              <w:rPr>
                <w:rFonts w:ascii="Myriad Pro" w:eastAsiaTheme="minorHAnsi" w:hAnsi="Myriad Pro"/>
                <w:b/>
                <w:sz w:val="26"/>
                <w:szCs w:val="18"/>
                <w:lang w:val="en-US"/>
              </w:rPr>
            </w:pPr>
          </w:p>
          <w:p w14:paraId="4A70C291" w14:textId="77777777" w:rsidR="00676D51" w:rsidRPr="00D00033" w:rsidRDefault="00676D51" w:rsidP="002B0CD7">
            <w:pPr>
              <w:rPr>
                <w:rFonts w:ascii="Myriad Pro" w:eastAsiaTheme="minorHAnsi" w:hAnsi="Myriad Pro"/>
                <w:b/>
                <w:sz w:val="26"/>
                <w:szCs w:val="18"/>
                <w:lang w:val="en-US"/>
              </w:rPr>
            </w:pPr>
          </w:p>
          <w:p w14:paraId="62E521C5" w14:textId="77777777" w:rsidR="00676D51" w:rsidRPr="00536D1F" w:rsidRDefault="00676D51" w:rsidP="00676D51">
            <w:pPr>
              <w:spacing w:after="0"/>
              <w:rPr>
                <w:rFonts w:ascii="Myriad Pro" w:eastAsiaTheme="minorHAnsi" w:hAnsi="Myriad Pro"/>
                <w:b/>
                <w:sz w:val="26"/>
                <w:szCs w:val="18"/>
              </w:rPr>
            </w:pPr>
            <w:proofErr w:type="spellStart"/>
            <w:r w:rsidRPr="00536D1F">
              <w:rPr>
                <w:rFonts w:ascii="Myriad Pro" w:eastAsiaTheme="minorHAnsi" w:hAnsi="Myriad Pro"/>
                <w:b/>
                <w:sz w:val="26"/>
                <w:szCs w:val="18"/>
              </w:rPr>
              <w:t>Göçmenlere</w:t>
            </w:r>
            <w:proofErr w:type="spellEnd"/>
            <w:r w:rsidRPr="00536D1F">
              <w:rPr>
                <w:rFonts w:ascii="Myriad Pro" w:eastAsiaTheme="minorHAnsi" w:hAnsi="Myriad Pro"/>
                <w:b/>
                <w:sz w:val="26"/>
                <w:szCs w:val="18"/>
              </w:rPr>
              <w:t xml:space="preserve"> </w:t>
            </w:r>
            <w:proofErr w:type="spellStart"/>
            <w:r w:rsidRPr="00536D1F">
              <w:rPr>
                <w:rFonts w:ascii="Myriad Pro" w:eastAsiaTheme="minorHAnsi" w:hAnsi="Myriad Pro"/>
                <w:b/>
                <w:sz w:val="26"/>
                <w:szCs w:val="18"/>
              </w:rPr>
              <w:t>Yönelik</w:t>
            </w:r>
            <w:proofErr w:type="spellEnd"/>
            <w:r w:rsidRPr="00536D1F">
              <w:rPr>
                <w:rFonts w:ascii="Myriad Pro" w:eastAsiaTheme="minorHAnsi" w:hAnsi="Myriad Pro"/>
                <w:b/>
                <w:sz w:val="26"/>
                <w:szCs w:val="18"/>
              </w:rPr>
              <w:t xml:space="preserve"> Dil </w:t>
            </w:r>
            <w:proofErr w:type="spellStart"/>
            <w:r w:rsidRPr="00536D1F">
              <w:rPr>
                <w:rFonts w:ascii="Myriad Pro" w:eastAsiaTheme="minorHAnsi" w:hAnsi="Myriad Pro"/>
                <w:b/>
                <w:sz w:val="26"/>
                <w:szCs w:val="18"/>
              </w:rPr>
              <w:t>Desteği</w:t>
            </w:r>
            <w:proofErr w:type="spellEnd"/>
            <w:r w:rsidRPr="00536D1F">
              <w:rPr>
                <w:rFonts w:ascii="Myriad Pro" w:eastAsiaTheme="minorHAnsi" w:hAnsi="Myriad Pro"/>
                <w:b/>
                <w:sz w:val="26"/>
                <w:szCs w:val="18"/>
              </w:rPr>
              <w:br/>
            </w:r>
            <w:proofErr w:type="spellStart"/>
            <w:r w:rsidRPr="00536D1F">
              <w:rPr>
                <w:rFonts w:ascii="Myriad Pro" w:eastAsiaTheme="minorHAnsi" w:hAnsi="Myriad Pro"/>
                <w:b/>
                <w:i/>
                <w:iCs/>
                <w:sz w:val="26"/>
                <w:szCs w:val="18"/>
              </w:rPr>
              <w:t>Avrupa</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Konseyi</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Araç</w:t>
            </w:r>
            <w:proofErr w:type="spellEnd"/>
            <w:r w:rsidRPr="00536D1F">
              <w:rPr>
                <w:rFonts w:ascii="Myriad Pro" w:eastAsiaTheme="minorHAnsi" w:hAnsi="Myriad Pro"/>
                <w:b/>
                <w:i/>
                <w:iCs/>
                <w:sz w:val="26"/>
                <w:szCs w:val="18"/>
              </w:rPr>
              <w:t xml:space="preserve"> </w:t>
            </w:r>
            <w:proofErr w:type="spellStart"/>
            <w:r w:rsidRPr="00536D1F">
              <w:rPr>
                <w:rFonts w:ascii="Myriad Pro" w:eastAsiaTheme="minorHAnsi" w:hAnsi="Myriad Pro"/>
                <w:b/>
                <w:i/>
                <w:iCs/>
                <w:sz w:val="26"/>
                <w:szCs w:val="18"/>
              </w:rPr>
              <w:t>Kutusu</w:t>
            </w:r>
            <w:proofErr w:type="spellEnd"/>
          </w:p>
          <w:p w14:paraId="0B4D6E64" w14:textId="77777777" w:rsidR="00676D51" w:rsidRPr="00536D1F" w:rsidRDefault="00000000" w:rsidP="002B0CD7">
            <w:pPr>
              <w:jc w:val="center"/>
              <w:rPr>
                <w:rFonts w:ascii="Myriad Pro" w:eastAsiaTheme="minorHAnsi" w:hAnsi="Myriad Pro"/>
                <w:color w:val="0000FF"/>
                <w:u w:val="single"/>
                <w:lang w:val="en-US"/>
              </w:rPr>
            </w:pPr>
            <w:r>
              <w:rPr>
                <w:rFonts w:ascii="Calibri" w:eastAsia="Times New Roman" w:hAnsi="Calibri"/>
                <w:noProof/>
                <w:lang w:val="fr-FR"/>
              </w:rPr>
              <w:pict w14:anchorId="5A4C18EC">
                <v:line id="Connecteur droit 2" o:spid="_x0000_s1050" style="position:absolute;left:0;text-align:left;flip:y;z-index:-251642880;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margin;mso-height-relative:margin" from="-.85pt,8.75pt" to="246.9pt,8.75pt" wrapcoords="0 0 0 1 332 1 332 0 0 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" strokecolor="black [3200]" strokeweight=".5pt">
                  <v:stroke joinstyle="miter"/>
                  <o:lock v:ext="edit" shapetype="f"/>
                  <w10:wrap type="through"/>
                </v:line>
              </w:pict>
            </w:r>
          </w:p>
        </w:tc>
        <w:tc>
          <w:tcPr>
            <w:tcW w:w="2525" w:type="dxa"/>
          </w:tcPr>
          <w:p w14:paraId="3490B46A" w14:textId="77777777" w:rsidR="00676D51" w:rsidRPr="00536D1F" w:rsidRDefault="00676D51" w:rsidP="002B0CD7">
            <w:pPr>
              <w:tabs>
                <w:tab w:val="center" w:pos="4607"/>
                <w:tab w:val="right" w:pos="9214"/>
              </w:tabs>
              <w:jc w:val="right"/>
              <w:rPr>
                <w:rFonts w:ascii="Myriad Pro" w:eastAsiaTheme="minorHAnsi" w:hAnsi="Myriad Pro" w:cstheme="minorHAnsi"/>
                <w:sz w:val="20"/>
                <w:szCs w:val="20"/>
                <w:lang w:val="en-US"/>
              </w:rPr>
            </w:pPr>
            <w:r>
              <w:rPr>
                <w:noProof/>
              </w:rPr>
              <w:drawing>
                <wp:anchor distT="0" distB="0" distL="114300" distR="114300" simplePos="0" relativeHeight="251672576" behindDoc="1" locked="0" layoutInCell="1" allowOverlap="1" wp14:anchorId="2E49E58F" wp14:editId="63F85AF7">
                  <wp:simplePos x="0" y="0"/>
                  <wp:positionH relativeFrom="column">
                    <wp:posOffset>464820</wp:posOffset>
                  </wp:positionH>
                  <wp:positionV relativeFrom="paragraph">
                    <wp:posOffset>28575</wp:posOffset>
                  </wp:positionV>
                  <wp:extent cx="1047750" cy="823595"/>
                  <wp:effectExtent l="0" t="0" r="0" b="0"/>
                  <wp:wrapTight wrapText="bothSides">
                    <wp:wrapPolygon edited="0">
                      <wp:start x="0" y="0"/>
                      <wp:lineTo x="0" y="20984"/>
                      <wp:lineTo x="21207" y="20984"/>
                      <wp:lineTo x="21207" y="0"/>
                      <wp:lineTo x="0" y="0"/>
                    </wp:wrapPolygon>
                  </wp:wrapTight>
                  <wp:docPr id="2032274644" name="Image 1" descr="75th anniversary year for the Council of Europ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75th anniversary year for the Council of Europe"/>
                          <pic:cNvPicPr>
                            <a:picLocks noChangeAspect="1" noChangeArrowheads="1"/>
                          </pic:cNvPicPr>
                        </pic:nvPicPr>
                        <pic:blipFill rotWithShape="1">
                          <a:blip r:embed="rId9" cstate="print">
                            <a:extLst>
                              <a:ext uri="{28A0092B-C50C-407E-A947-70E740481C1C}">
                                <a14:useLocalDpi xmlns:a14="http://schemas.microsoft.com/office/drawing/2010/main" val="0"/>
                              </a:ext>
                            </a:extLst>
                          </a:blip>
                          <a:srcRect l="14292" r="14248"/>
                          <a:stretch/>
                        </pic:blipFill>
                        <pic:spPr bwMode="auto">
                          <a:xfrm>
                            <a:off x="0" y="0"/>
                            <a:ext cx="1047750" cy="823595"/>
                          </a:xfrm>
                          <a:prstGeom prst="rect">
                            <a:avLst/>
                          </a:prstGeom>
                          <a:noFill/>
                          <a:ln>
                            <a:noFill/>
                          </a:ln>
                          <a:extLst>
                            <a:ext uri="{53640926-AAD7-44D8-BBD7-CCE9431645EC}">
                              <a14:shadowObscured xmlns:a14="http://schemas.microsoft.com/office/drawing/2010/main"/>
                            </a:ext>
                          </a:extLst>
                        </pic:spPr>
                      </pic:pic>
                    </a:graphicData>
                  </a:graphic>
                </wp:anchor>
              </w:drawing>
            </w:r>
          </w:p>
          <w:p w14:paraId="2E66284A" w14:textId="77777777" w:rsidR="00676D51" w:rsidRPr="00536D1F" w:rsidRDefault="00676D51" w:rsidP="002B0CD7">
            <w:pPr>
              <w:tabs>
                <w:tab w:val="center" w:pos="4607"/>
                <w:tab w:val="right" w:pos="9214"/>
              </w:tabs>
              <w:jc w:val="right"/>
              <w:rPr>
                <w:rFonts w:ascii="Myriad Pro" w:eastAsiaTheme="minorHAnsi" w:hAnsi="Myriad Pro" w:cstheme="majorHAnsi"/>
                <w:color w:val="0000FF"/>
                <w:u w:val="single"/>
                <w:lang w:val="en-US"/>
              </w:rPr>
            </w:pPr>
          </w:p>
          <w:p w14:paraId="20247A4C" w14:textId="77777777" w:rsidR="00676D51" w:rsidRPr="00536D1F" w:rsidRDefault="00676D51" w:rsidP="002B0CD7">
            <w:pPr>
              <w:ind w:firstLine="708"/>
              <w:rPr>
                <w:rFonts w:ascii="Myriad Pro" w:eastAsiaTheme="minorHAnsi" w:hAnsi="Myriad Pro" w:cstheme="majorHAnsi"/>
                <w:lang w:val="en-US"/>
              </w:rPr>
            </w:pPr>
          </w:p>
          <w:p w14:paraId="3274802A" w14:textId="77777777" w:rsidR="00676D51" w:rsidRPr="00536D1F" w:rsidRDefault="00676D51" w:rsidP="002B0CD7">
            <w:pPr>
              <w:rPr>
                <w:rFonts w:ascii="Myriad Pro" w:eastAsiaTheme="minorHAnsi" w:hAnsi="Myriad Pro" w:cstheme="majorHAnsi"/>
                <w:lang w:val="en-US"/>
              </w:rPr>
            </w:pPr>
          </w:p>
          <w:p w14:paraId="3A659AD5" w14:textId="77777777" w:rsidR="00676D51" w:rsidRPr="00536D1F" w:rsidRDefault="00676D51" w:rsidP="002B0CD7">
            <w:pPr>
              <w:jc w:val="center"/>
              <w:rPr>
                <w:rFonts w:ascii="Myriad Pro" w:eastAsiaTheme="minorHAnsi" w:hAnsi="Myriad Pro" w:cstheme="majorHAnsi"/>
                <w:lang w:val="en-US"/>
              </w:rPr>
            </w:pPr>
          </w:p>
        </w:tc>
      </w:tr>
    </w:tbl>
    <w:p w14:paraId="0FB97F0F" w14:textId="77777777" w:rsidR="00676D51" w:rsidRPr="00676D51" w:rsidRDefault="00676D51" w:rsidP="003A2F6D">
      <w:pPr>
        <w:spacing w:before="120" w:after="120" w:line="240" w:lineRule="auto"/>
        <w:ind w:left="568"/>
        <w:jc w:val="center"/>
        <w:rPr>
          <w:rFonts w:ascii="Calibri" w:eastAsia="Calibri" w:hAnsi="Calibri" w:cs="Calibri"/>
          <w:b/>
          <w:bCs/>
          <w:color w:val="2F5496" w:themeColor="accent1" w:themeShade="BF"/>
          <w:sz w:val="36"/>
          <w:szCs w:val="36"/>
        </w:rPr>
      </w:pPr>
    </w:p>
    <w:p w14:paraId="442A3DFE" w14:textId="4AA30711" w:rsidR="00E90AFA" w:rsidRPr="00DB353D" w:rsidRDefault="00DB353D" w:rsidP="00C657C3">
      <w:pPr>
        <w:pStyle w:val="TKMAINTITLE"/>
        <w:rPr>
          <w:sz w:val="36"/>
          <w:szCs w:val="32"/>
        </w:rPr>
      </w:pPr>
      <w:r>
        <w:rPr>
          <w:lang w:val="tr"/>
        </w:rPr>
        <w:t>41 - Göçmenlerin hedef dilde halihazırda neler yapabildiklerini ve neleri yapabilmeleri gerektiğinin öğrenilmesi</w:t>
      </w:r>
    </w:p>
    <w:p w14:paraId="442A3DFF" w14:textId="77777777" w:rsidR="00E90AFA" w:rsidRPr="00F84ED0" w:rsidRDefault="00E90AFA" w:rsidP="0016719A">
      <w:pPr>
        <w:pStyle w:val="TKAIM"/>
        <w:jc w:val="both"/>
      </w:pPr>
      <w:r>
        <w:rPr>
          <w:bCs/>
          <w:lang w:val="tr"/>
        </w:rPr>
        <w:t>Amaç: Öğrencilerin hedef dildeki mevcut dil yeterliliklerini ve en acil iletişimsel ihtiyaçlarını tanımlamalarını sağlamak.</w:t>
      </w:r>
    </w:p>
    <w:tbl>
      <w:tblPr>
        <w:tblStyle w:val="Grilledutableau"/>
        <w:tblpPr w:leftFromText="142" w:rightFromText="142" w:vertAnchor="text" w:horzAnchor="margin" w:tblpXSpec="right" w:tblpY="353"/>
        <w:tblOverlap w:val="never"/>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701"/>
        <w:gridCol w:w="1701"/>
      </w:tblGrid>
      <w:tr w:rsidR="00E90AFA" w:rsidRPr="00F84ED0" w14:paraId="442A3E02" w14:textId="77777777" w:rsidTr="001B0B54">
        <w:trPr>
          <w:trHeight w:val="794"/>
        </w:trPr>
        <w:tc>
          <w:tcPr>
            <w:tcW w:w="1701" w:type="dxa"/>
            <w:vAlign w:val="center"/>
          </w:tcPr>
          <w:p w14:paraId="442A3E00" w14:textId="77777777" w:rsidR="00E90AFA" w:rsidRPr="00F84ED0" w:rsidRDefault="00E90AFA" w:rsidP="001B0B54">
            <w:pPr>
              <w:pStyle w:val="TKTEXTE"/>
              <w:jc w:val="center"/>
            </w:pPr>
            <w:r>
              <w:rPr>
                <w:noProof/>
                <w:lang w:val="tr-TR" w:eastAsia="tr-TR"/>
              </w:rPr>
              <w:drawing>
                <wp:inline distT="0" distB="0" distL="0" distR="0" wp14:anchorId="442A40F2" wp14:editId="442A40F3">
                  <wp:extent cx="504000" cy="504000"/>
                  <wp:effectExtent l="0" t="0" r="0" b="0"/>
                  <wp:docPr id="101" name="Image 70" descr="C:\Users\utilisateur\AppData\Local\Microsoft\Windows\INetCache\Content.Word\5_listen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0" descr="C:\Users\utilisateur\AppData\Local\Microsoft\Windows\INetCache\Content.Word\5_listening.jpg"/>
                          <pic:cNvPicPr>
                            <a:picLocks noChangeAspect="1" noChangeArrowheads="1"/>
                          </pic:cNvPicPr>
                        </pic:nvPicPr>
                        <pic:blipFill>
                          <a:blip r:embed="rId10"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1701" w:type="dxa"/>
            <w:vAlign w:val="center"/>
          </w:tcPr>
          <w:p w14:paraId="442A3E01" w14:textId="77777777" w:rsidR="00E90AFA" w:rsidRPr="00F84ED0" w:rsidRDefault="00E90AFA" w:rsidP="001B0B54">
            <w:pPr>
              <w:pStyle w:val="TKTEXTE"/>
              <w:jc w:val="center"/>
            </w:pPr>
            <w:r>
              <w:rPr>
                <w:noProof/>
                <w:lang w:val="tr-TR" w:eastAsia="tr-TR"/>
              </w:rPr>
              <w:drawing>
                <wp:inline distT="0" distB="0" distL="0" distR="0" wp14:anchorId="442A40F4" wp14:editId="442A40F5">
                  <wp:extent cx="504000" cy="504000"/>
                  <wp:effectExtent l="0" t="0" r="0" b="0"/>
                  <wp:docPr id="102" name="Image 73" descr="C:\Users\utilisateur\AppData\Local\Microsoft\Windows\INetCache\Content.Word\5_read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3" descr="C:\Users\utilisateur\AppData\Local\Microsoft\Windows\INetCache\Content.Word\5_reading.jpg"/>
                          <pic:cNvPicPr>
                            <a:picLocks noChangeAspect="1" noChangeArrowheads="1"/>
                          </pic:cNvPicPr>
                        </pic:nvPicPr>
                        <pic:blipFill>
                          <a:blip r:embed="rId11"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r>
      <w:tr w:rsidR="00E90AFA" w:rsidRPr="00F84ED0" w14:paraId="442A3E05" w14:textId="77777777" w:rsidTr="001B0B54">
        <w:trPr>
          <w:trHeight w:val="794"/>
        </w:trPr>
        <w:tc>
          <w:tcPr>
            <w:tcW w:w="1701" w:type="dxa"/>
            <w:vAlign w:val="center"/>
          </w:tcPr>
          <w:p w14:paraId="442A3E03" w14:textId="77777777" w:rsidR="00E90AFA" w:rsidRPr="00F84ED0" w:rsidRDefault="00E90AFA" w:rsidP="001B0B54">
            <w:pPr>
              <w:pStyle w:val="TKTEXTE"/>
              <w:jc w:val="center"/>
              <w:rPr>
                <w:noProof/>
              </w:rPr>
            </w:pPr>
            <w:r>
              <w:rPr>
                <w:noProof/>
                <w:lang w:val="tr-TR" w:eastAsia="tr-TR"/>
              </w:rPr>
              <w:drawing>
                <wp:inline distT="0" distB="0" distL="0" distR="0" wp14:anchorId="442A40F6" wp14:editId="442A40F7">
                  <wp:extent cx="499520" cy="504000"/>
                  <wp:effectExtent l="0" t="0" r="0" b="0"/>
                  <wp:docPr id="103" name="Image 67"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tilisateur\AppData\Local\Microsoft\Windows\INetCache\Content.Word\5_talking.jpg"/>
                          <pic:cNvPicPr>
                            <a:picLocks noChangeAspect="1" noChangeArrowheads="1"/>
                          </pic:cNvPicPr>
                        </pic:nvPicPr>
                        <pic:blipFill>
                          <a:blip r:embed="rId12" cstate="print"/>
                          <a:srcRect/>
                          <a:stretch>
                            <a:fillRect/>
                          </a:stretch>
                        </pic:blipFill>
                        <pic:spPr bwMode="auto">
                          <a:xfrm>
                            <a:off x="0" y="0"/>
                            <a:ext cx="499520" cy="504000"/>
                          </a:xfrm>
                          <a:prstGeom prst="rect">
                            <a:avLst/>
                          </a:prstGeom>
                          <a:noFill/>
                          <a:ln w="9525">
                            <a:noFill/>
                            <a:miter lim="800000"/>
                            <a:headEnd/>
                            <a:tailEnd/>
                          </a:ln>
                        </pic:spPr>
                      </pic:pic>
                    </a:graphicData>
                  </a:graphic>
                </wp:inline>
              </w:drawing>
            </w:r>
          </w:p>
        </w:tc>
        <w:tc>
          <w:tcPr>
            <w:tcW w:w="1701" w:type="dxa"/>
            <w:vAlign w:val="center"/>
          </w:tcPr>
          <w:p w14:paraId="442A3E04" w14:textId="77777777" w:rsidR="00E90AFA" w:rsidRPr="00F84ED0" w:rsidRDefault="00E90AFA" w:rsidP="001B0B54">
            <w:pPr>
              <w:pStyle w:val="TKTEXTE"/>
              <w:jc w:val="center"/>
              <w:rPr>
                <w:noProof/>
              </w:rPr>
            </w:pPr>
            <w:r>
              <w:rPr>
                <w:noProof/>
                <w:lang w:val="tr-TR" w:eastAsia="tr-TR"/>
              </w:rPr>
              <w:drawing>
                <wp:inline distT="0" distB="0" distL="0" distR="0" wp14:anchorId="442A40F8" wp14:editId="442A40F9">
                  <wp:extent cx="498400" cy="504000"/>
                  <wp:effectExtent l="0" t="0" r="0" b="0"/>
                  <wp:docPr id="108" name="Image 76" descr="C:\Users\utilisateur\AppData\Local\Microsoft\Windows\INetCache\Content.Word\5_writ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6" descr="C:\Users\utilisateur\AppData\Local\Microsoft\Windows\INetCache\Content.Word\5_writing.jpg"/>
                          <pic:cNvPicPr>
                            <a:picLocks noChangeAspect="1" noChangeArrowheads="1"/>
                          </pic:cNvPicPr>
                        </pic:nvPicPr>
                        <pic:blipFill>
                          <a:blip r:embed="rId13" cstate="print"/>
                          <a:srcRect/>
                          <a:stretch>
                            <a:fillRect/>
                          </a:stretch>
                        </pic:blipFill>
                        <pic:spPr bwMode="auto">
                          <a:xfrm>
                            <a:off x="0" y="0"/>
                            <a:ext cx="498400" cy="504000"/>
                          </a:xfrm>
                          <a:prstGeom prst="rect">
                            <a:avLst/>
                          </a:prstGeom>
                          <a:noFill/>
                          <a:ln w="9525">
                            <a:noFill/>
                            <a:miter lim="800000"/>
                            <a:headEnd/>
                            <a:tailEnd/>
                          </a:ln>
                        </pic:spPr>
                      </pic:pic>
                    </a:graphicData>
                  </a:graphic>
                </wp:inline>
              </w:drawing>
            </w:r>
          </w:p>
        </w:tc>
      </w:tr>
    </w:tbl>
    <w:p w14:paraId="442A3E06" w14:textId="77777777" w:rsidR="00E90AFA" w:rsidRPr="00F84ED0" w:rsidRDefault="00E90AFA" w:rsidP="001B0B54">
      <w:pPr>
        <w:pStyle w:val="TKTITRE2"/>
      </w:pPr>
      <w:r>
        <w:rPr>
          <w:lang w:val="tr"/>
        </w:rPr>
        <w:t>Bölüm 1. "Halihazırda yapabildiklerim"</w:t>
      </w:r>
    </w:p>
    <w:p w14:paraId="442A3E07" w14:textId="09CF8D76" w:rsidR="00E90AFA" w:rsidRPr="00F84ED0" w:rsidRDefault="00E90AFA" w:rsidP="00BF76BE">
      <w:pPr>
        <w:pStyle w:val="TKTEXTE"/>
        <w:jc w:val="both"/>
      </w:pPr>
      <w:r>
        <w:rPr>
          <w:lang w:val="tr"/>
        </w:rPr>
        <w:t xml:space="preserve">Aşağıdaki "Halihazırda yapabildiklerim" başlıklı tablo 1'de, öğrenciler dinleme, okuma, etkileşimli iletişim ve konuşma ve yazma açısından hedef dildeki genel yeterliliklerini belirtmek için aşağıdaki sembolleri kullanabilirler. </w:t>
      </w:r>
    </w:p>
    <w:p w14:paraId="442A3E08" w14:textId="77777777" w:rsidR="00E90AFA" w:rsidRPr="00F84ED0" w:rsidRDefault="00E90AFA" w:rsidP="00BF76BE">
      <w:pPr>
        <w:pStyle w:val="TKTEXTE"/>
        <w:jc w:val="both"/>
      </w:pPr>
      <w:r>
        <w:rPr>
          <w:lang w:val="tr"/>
        </w:rPr>
        <w:t xml:space="preserve">Aşağıdakileri belirtmek için gülen yüzleri kullanabilirler: </w:t>
      </w:r>
    </w:p>
    <w:tbl>
      <w:tblPr>
        <w:tblStyle w:val="Grilledutableau"/>
        <w:tblW w:w="9874"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835"/>
        <w:gridCol w:w="7039"/>
      </w:tblGrid>
      <w:tr w:rsidR="00E90AFA" w:rsidRPr="005032B5" w14:paraId="442A3E0B" w14:textId="77777777" w:rsidTr="0092471D">
        <w:trPr>
          <w:trHeight w:val="888"/>
        </w:trPr>
        <w:tc>
          <w:tcPr>
            <w:tcW w:w="2835" w:type="dxa"/>
            <w:vAlign w:val="center"/>
          </w:tcPr>
          <w:p w14:paraId="442A3E09" w14:textId="77777777" w:rsidR="00E90AFA" w:rsidRPr="00F84ED0" w:rsidRDefault="0092471D" w:rsidP="001B0B54">
            <w:pPr>
              <w:pStyle w:val="TKTEXTE"/>
              <w:jc w:val="center"/>
            </w:pPr>
            <w:r>
              <w:rPr>
                <w:noProof/>
                <w:lang w:val="tr-TR" w:eastAsia="tr-TR"/>
              </w:rPr>
              <w:drawing>
                <wp:inline distT="0" distB="0" distL="0" distR="0" wp14:anchorId="442A40FA" wp14:editId="442A40FB">
                  <wp:extent cx="504000" cy="504000"/>
                  <wp:effectExtent l="0" t="0" r="0" b="0"/>
                  <wp:docPr id="8" name="Image 1" descr="C:\Users\utilisateur\AppData\Local\Microsoft\Windows\INetCache\Content.Word\5_Neutral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Neutral_Smiley.jpg"/>
                          <pic:cNvPicPr>
                            <a:picLocks noChangeAspect="1" noChangeArrowheads="1"/>
                          </pic:cNvPicPr>
                        </pic:nvPicPr>
                        <pic:blipFill>
                          <a:blip r:embed="rId14"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7039" w:type="dxa"/>
            <w:vAlign w:val="center"/>
          </w:tcPr>
          <w:p w14:paraId="442A3E0A" w14:textId="77777777" w:rsidR="00E90AFA" w:rsidRPr="00676D51" w:rsidRDefault="00E90AFA" w:rsidP="0092471D">
            <w:pPr>
              <w:pStyle w:val="TKTextetableau"/>
              <w:ind w:left="861"/>
              <w:rPr>
                <w:sz w:val="22"/>
                <w:szCs w:val="22"/>
                <w:lang w:val="en-GB"/>
              </w:rPr>
            </w:pPr>
            <w:r>
              <w:rPr>
                <w:sz w:val="22"/>
                <w:szCs w:val="22"/>
                <w:lang w:val="tr"/>
              </w:rPr>
              <w:t>Bunu hedef dilde henüz yapamıyorum.</w:t>
            </w:r>
          </w:p>
        </w:tc>
      </w:tr>
      <w:tr w:rsidR="00E90AFA" w:rsidRPr="00F84ED0" w14:paraId="442A3E13" w14:textId="77777777" w:rsidTr="0092471D">
        <w:trPr>
          <w:trHeight w:val="850"/>
        </w:trPr>
        <w:tc>
          <w:tcPr>
            <w:tcW w:w="2835" w:type="dxa"/>
            <w:vAlign w:val="center"/>
          </w:tcPr>
          <w:p w14:paraId="442A3E0C" w14:textId="77777777" w:rsidR="00E90AFA" w:rsidRPr="00F84ED0" w:rsidRDefault="0092471D" w:rsidP="001B0B54">
            <w:pPr>
              <w:pStyle w:val="TKTEXTE"/>
              <w:jc w:val="center"/>
            </w:pPr>
            <w:r>
              <w:rPr>
                <w:noProof/>
                <w:lang w:val="tr-TR" w:eastAsia="tr-TR"/>
              </w:rPr>
              <w:drawing>
                <wp:inline distT="0" distB="0" distL="0" distR="0" wp14:anchorId="442A40FC" wp14:editId="442A40FD">
                  <wp:extent cx="515200" cy="504000"/>
                  <wp:effectExtent l="0" t="0" r="0" b="0"/>
                  <wp:docPr id="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p w14:paraId="442A3E0D" w14:textId="77777777" w:rsidR="0092471D" w:rsidRPr="00F84ED0" w:rsidRDefault="0092471D" w:rsidP="001B0B54">
            <w:pPr>
              <w:pStyle w:val="TKTEXTE"/>
              <w:jc w:val="center"/>
            </w:pPr>
            <w:r>
              <w:rPr>
                <w:noProof/>
                <w:lang w:val="tr-TR" w:eastAsia="tr-TR"/>
              </w:rPr>
              <w:drawing>
                <wp:inline distT="0" distB="0" distL="0" distR="0" wp14:anchorId="442A40FE" wp14:editId="442A40FF">
                  <wp:extent cx="515200" cy="504000"/>
                  <wp:effectExtent l="0" t="0" r="0" b="0"/>
                  <wp:docPr id="20"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00" wp14:editId="442A4101">
                  <wp:extent cx="515200" cy="504000"/>
                  <wp:effectExtent l="0" t="0" r="0" b="0"/>
                  <wp:docPr id="4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39" w:type="dxa"/>
            <w:vAlign w:val="center"/>
          </w:tcPr>
          <w:p w14:paraId="442A3E0E" w14:textId="77777777" w:rsidR="00E90AFA" w:rsidRPr="00F84ED0" w:rsidRDefault="00E90AFA" w:rsidP="0092471D">
            <w:pPr>
              <w:pStyle w:val="TKTextetableau"/>
              <w:ind w:left="861"/>
              <w:rPr>
                <w:b/>
                <w:bCs/>
                <w:sz w:val="22"/>
                <w:szCs w:val="22"/>
              </w:rPr>
            </w:pPr>
            <w:r>
              <w:rPr>
                <w:sz w:val="22"/>
                <w:szCs w:val="22"/>
                <w:lang w:val="tr"/>
              </w:rPr>
              <w:t xml:space="preserve">Bunu </w:t>
            </w:r>
            <w:r>
              <w:rPr>
                <w:b/>
                <w:bCs/>
                <w:sz w:val="22"/>
                <w:szCs w:val="22"/>
                <w:lang w:val="tr"/>
              </w:rPr>
              <w:t>çok yardım alarak</w:t>
            </w:r>
            <w:r>
              <w:rPr>
                <w:sz w:val="22"/>
                <w:szCs w:val="22"/>
                <w:lang w:val="tr"/>
              </w:rPr>
              <w:t xml:space="preserve"> yapabilirim.</w:t>
            </w:r>
          </w:p>
          <w:p w14:paraId="442A3E0F" w14:textId="77777777" w:rsidR="0092471D" w:rsidRPr="00F84ED0" w:rsidRDefault="0092471D" w:rsidP="0092471D">
            <w:pPr>
              <w:pStyle w:val="TKTextetableau"/>
              <w:ind w:left="861"/>
              <w:rPr>
                <w:sz w:val="22"/>
                <w:szCs w:val="22"/>
              </w:rPr>
            </w:pPr>
          </w:p>
          <w:p w14:paraId="442A3E10" w14:textId="77777777" w:rsidR="0092471D" w:rsidRPr="00F84ED0" w:rsidRDefault="0092471D" w:rsidP="0092471D">
            <w:pPr>
              <w:pStyle w:val="TKTextetableau"/>
              <w:ind w:left="861"/>
              <w:rPr>
                <w:sz w:val="22"/>
                <w:szCs w:val="22"/>
              </w:rPr>
            </w:pPr>
          </w:p>
          <w:p w14:paraId="442A3E11" w14:textId="77777777" w:rsidR="0092471D" w:rsidRPr="00F84ED0" w:rsidRDefault="0092471D" w:rsidP="0092471D">
            <w:pPr>
              <w:pStyle w:val="TKTextetableau"/>
              <w:ind w:left="861"/>
              <w:rPr>
                <w:sz w:val="22"/>
                <w:szCs w:val="22"/>
              </w:rPr>
            </w:pPr>
          </w:p>
          <w:p w14:paraId="442A3E12" w14:textId="77777777" w:rsidR="0092471D" w:rsidRPr="00F84ED0" w:rsidRDefault="0092471D" w:rsidP="0092471D">
            <w:pPr>
              <w:pStyle w:val="TKTextetableau"/>
              <w:ind w:left="861"/>
              <w:rPr>
                <w:sz w:val="22"/>
                <w:szCs w:val="22"/>
              </w:rPr>
            </w:pPr>
            <w:r>
              <w:rPr>
                <w:sz w:val="22"/>
                <w:szCs w:val="22"/>
                <w:lang w:val="tr"/>
              </w:rPr>
              <w:t>Bunu</w:t>
            </w:r>
            <w:r>
              <w:rPr>
                <w:b/>
                <w:bCs/>
                <w:sz w:val="22"/>
                <w:szCs w:val="22"/>
                <w:lang w:val="tr"/>
              </w:rPr>
              <w:t xml:space="preserve"> biraz yardımla</w:t>
            </w:r>
            <w:r>
              <w:rPr>
                <w:sz w:val="22"/>
                <w:szCs w:val="22"/>
                <w:lang w:val="tr"/>
              </w:rPr>
              <w:t xml:space="preserve"> yapabilirim.</w:t>
            </w:r>
          </w:p>
        </w:tc>
      </w:tr>
      <w:tr w:rsidR="00E90AFA" w:rsidRPr="005032B5" w14:paraId="442A3E16" w14:textId="77777777" w:rsidTr="0092471D">
        <w:trPr>
          <w:trHeight w:val="850"/>
        </w:trPr>
        <w:tc>
          <w:tcPr>
            <w:tcW w:w="2835" w:type="dxa"/>
            <w:vAlign w:val="center"/>
          </w:tcPr>
          <w:p w14:paraId="442A3E14" w14:textId="77777777" w:rsidR="00E90AFA" w:rsidRPr="00F84ED0" w:rsidRDefault="00E90AFA" w:rsidP="001B0B54">
            <w:pPr>
              <w:pStyle w:val="TKTEXTE"/>
              <w:jc w:val="center"/>
            </w:pPr>
            <w:r>
              <w:rPr>
                <w:noProof/>
                <w:lang w:val="tr-TR" w:eastAsia="tr-TR"/>
              </w:rPr>
              <w:drawing>
                <wp:inline distT="0" distB="0" distL="0" distR="0" wp14:anchorId="442A4102" wp14:editId="442A4103">
                  <wp:extent cx="515200" cy="504000"/>
                  <wp:effectExtent l="0" t="0" r="0" b="0"/>
                  <wp:docPr id="35"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04" wp14:editId="442A4105">
                  <wp:extent cx="515200" cy="504000"/>
                  <wp:effectExtent l="0" t="0" r="0" b="0"/>
                  <wp:docPr id="1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06" wp14:editId="442A4107">
                  <wp:extent cx="515200" cy="504000"/>
                  <wp:effectExtent l="0" t="0" r="0" b="0"/>
                  <wp:docPr id="1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7039" w:type="dxa"/>
            <w:vAlign w:val="center"/>
          </w:tcPr>
          <w:p w14:paraId="442A3E15" w14:textId="77777777" w:rsidR="00E90AFA" w:rsidRPr="00676D51" w:rsidRDefault="00E90AFA" w:rsidP="0092471D">
            <w:pPr>
              <w:pStyle w:val="TKTextetableau"/>
              <w:ind w:left="861"/>
              <w:rPr>
                <w:sz w:val="22"/>
                <w:szCs w:val="22"/>
                <w:lang w:val="en-GB"/>
              </w:rPr>
            </w:pPr>
            <w:r>
              <w:rPr>
                <w:sz w:val="22"/>
                <w:szCs w:val="22"/>
                <w:lang w:val="tr"/>
              </w:rPr>
              <w:t>Bunu</w:t>
            </w:r>
            <w:r>
              <w:rPr>
                <w:b/>
                <w:bCs/>
                <w:sz w:val="22"/>
                <w:szCs w:val="22"/>
                <w:lang w:val="tr"/>
              </w:rPr>
              <w:t xml:space="preserve"> herhangi bir yardım almadan</w:t>
            </w:r>
            <w:r>
              <w:rPr>
                <w:sz w:val="22"/>
                <w:szCs w:val="22"/>
                <w:lang w:val="tr"/>
              </w:rPr>
              <w:t xml:space="preserve"> yapabilirim.</w:t>
            </w:r>
          </w:p>
        </w:tc>
      </w:tr>
    </w:tbl>
    <w:p w14:paraId="442A3E17" w14:textId="77777777" w:rsidR="00E90AFA" w:rsidRPr="00676D51" w:rsidRDefault="00392BEC" w:rsidP="00BF76BE">
      <w:pPr>
        <w:pStyle w:val="TKTEXTE"/>
        <w:jc w:val="both"/>
        <w:rPr>
          <w:b/>
          <w:bCs/>
          <w:sz w:val="28"/>
          <w:szCs w:val="28"/>
        </w:rPr>
      </w:pPr>
      <w:r>
        <w:rPr>
          <w:lang w:val="tr"/>
        </w:rPr>
        <w:t>Öğrenciler sadece ilgili sütunu işaretlesinler (</w:t>
      </w:r>
      <w:r>
        <w:rPr>
          <w:lang w:val="tr"/>
        </w:rPr>
        <w:sym w:font="Wingdings" w:char="F0FC"/>
      </w:r>
      <w:r>
        <w:rPr>
          <w:lang w:val="tr"/>
        </w:rPr>
        <w:t>).</w:t>
      </w:r>
    </w:p>
    <w:p w14:paraId="442A3E18" w14:textId="77777777" w:rsidR="00E90AFA" w:rsidRPr="00623CF2" w:rsidRDefault="00E90AFA" w:rsidP="00BF76BE">
      <w:pPr>
        <w:pStyle w:val="TKTEXTE"/>
        <w:jc w:val="both"/>
        <w:rPr>
          <w:lang w:val="tr"/>
        </w:rPr>
      </w:pPr>
      <w:r>
        <w:rPr>
          <w:lang w:val="tr"/>
        </w:rPr>
        <w:t xml:space="preserve">Ardından, aynı tabloda öğrencilerin yeni bir ülkede kendilerini içinde bulacakları dil durumları verilmektedir. Resimlerle gösterilen bu durumlar arasında telefonda konuşma, medya kullanımı, okuma ve anlama, kısa mesaj gönderme ve okuma yer almaktadır. </w:t>
      </w:r>
    </w:p>
    <w:p w14:paraId="442A3E1A" w14:textId="647ECDFC" w:rsidR="00F2625F" w:rsidRPr="00623CF2" w:rsidRDefault="00E90AFA" w:rsidP="004D7F13">
      <w:pPr>
        <w:pStyle w:val="TKTEXTE"/>
        <w:jc w:val="both"/>
        <w:rPr>
          <w:lang w:val="tr"/>
        </w:rPr>
      </w:pPr>
      <w:r>
        <w:rPr>
          <w:lang w:val="tr"/>
        </w:rPr>
        <w:lastRenderedPageBreak/>
        <w:t>Öğrenciler, her bir durumu ne kadar iyi yönetebileceklerini düşündüklerini göstermek için ilgili gülen yüzün altındaki sütunu işaretlesinler.</w:t>
      </w:r>
    </w:p>
    <w:p w14:paraId="442A3E1B" w14:textId="77777777" w:rsidR="008D7AE2" w:rsidRPr="00623CF2" w:rsidRDefault="008D7AE2" w:rsidP="008D7AE2">
      <w:pPr>
        <w:pStyle w:val="TKTEXTE"/>
        <w:rPr>
          <w:lang w:val="tr"/>
        </w:rPr>
      </w:pPr>
    </w:p>
    <w:p w14:paraId="442A3E1C" w14:textId="77777777" w:rsidR="00E90AFA" w:rsidRPr="00623CF2" w:rsidRDefault="00E90AFA" w:rsidP="001B0B54">
      <w:pPr>
        <w:pStyle w:val="TKTITRE2"/>
        <w:rPr>
          <w:lang w:val="tr"/>
        </w:rPr>
      </w:pPr>
      <w:r>
        <w:rPr>
          <w:lang w:val="tr"/>
        </w:rPr>
        <w:t xml:space="preserve">Bölüm 2. "Neleri yapabilmem gerekiyor?" </w:t>
      </w:r>
    </w:p>
    <w:p w14:paraId="442A3E1D" w14:textId="77777777" w:rsidR="00E90AFA" w:rsidRPr="00623CF2" w:rsidRDefault="005F7E24" w:rsidP="00BF76BE">
      <w:pPr>
        <w:pStyle w:val="TKTEXTE"/>
        <w:jc w:val="both"/>
        <w:rPr>
          <w:lang w:val="tr"/>
        </w:rPr>
      </w:pPr>
      <w:r>
        <w:rPr>
          <w:lang w:val="tr"/>
        </w:rPr>
        <w:t>Tablo 2'de, öğrenciler bireysel olarak en acil şekilde hangi durumlarda iletişim kurmaya ihtiyaç duyacaklarını düşündüklerini belirtmek için aşağıdaki sembolleri kullanırlar.</w:t>
      </w:r>
    </w:p>
    <w:p w14:paraId="442A3E1E" w14:textId="77777777" w:rsidR="00E90AFA" w:rsidRPr="00623CF2" w:rsidRDefault="00E90AFA" w:rsidP="00BF76BE">
      <w:pPr>
        <w:pStyle w:val="TKTEXTE"/>
        <w:jc w:val="both"/>
        <w:rPr>
          <w:lang w:val="tr"/>
        </w:rPr>
      </w:pPr>
      <w:r>
        <w:rPr>
          <w:lang w:val="tr"/>
        </w:rPr>
        <w:t>'Neleri yapabilmem gerekiyor?' adlı bu ikinci tablo, öğrencilerin bireysel olarak neleri öğrenmeleri gerektiğini düşündüklerinin öğretmenler ve gönüllüler tarafından tespit edilmesine yardımcı olur. Resimler, doktora veya hastaneye gitme, alışveriş, okul, banka veya postanede para yönetimi, konaklama, yemek seçme ve sipariş etme, seyahat ve iş yeri gibi tipik günlük durumları göstermektedir.</w:t>
      </w:r>
    </w:p>
    <w:p w14:paraId="442A3E1F" w14:textId="77777777" w:rsidR="00E90AFA" w:rsidRPr="00623CF2" w:rsidRDefault="00E90AFA" w:rsidP="00BF76BE">
      <w:pPr>
        <w:pStyle w:val="TKTEXTE"/>
        <w:jc w:val="both"/>
        <w:rPr>
          <w:lang w:val="tr"/>
        </w:rPr>
      </w:pPr>
      <w:r>
        <w:rPr>
          <w:lang w:val="tr"/>
        </w:rPr>
        <w:t>Öğrenciler ilgili sütunu '</w:t>
      </w:r>
      <w:r>
        <w:rPr>
          <w:lang w:val="tr"/>
        </w:rPr>
        <w:sym w:font="Wingdings" w:char="F0FC"/>
      </w:r>
      <w:r>
        <w:rPr>
          <w:lang w:val="tr"/>
        </w:rPr>
        <w:t>' ile işaretleyerek, bireysel olarak bu durumlardan hangilerinin hedef dili kullanarak iletişim kurabilmeleri için önemli olduğunu belirtirler.</w:t>
      </w:r>
    </w:p>
    <w:tbl>
      <w:tblPr>
        <w:tblStyle w:val="Grilledutablea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2235"/>
        <w:gridCol w:w="5303"/>
      </w:tblGrid>
      <w:tr w:rsidR="00E90AFA" w:rsidRPr="00F84ED0" w14:paraId="442A3E22" w14:textId="77777777" w:rsidTr="001B0B54">
        <w:trPr>
          <w:trHeight w:val="510"/>
        </w:trPr>
        <w:tc>
          <w:tcPr>
            <w:tcW w:w="2235" w:type="dxa"/>
            <w:vAlign w:val="center"/>
          </w:tcPr>
          <w:p w14:paraId="442A3E20" w14:textId="77777777" w:rsidR="00E90AFA" w:rsidRPr="00F84ED0" w:rsidRDefault="00E90AFA" w:rsidP="001B0B54">
            <w:pPr>
              <w:pStyle w:val="TKTEXTE"/>
            </w:pPr>
            <w:r>
              <w:rPr>
                <w:noProof/>
                <w:lang w:val="tr-TR" w:eastAsia="tr-TR"/>
              </w:rPr>
              <w:drawing>
                <wp:inline distT="0" distB="0" distL="0" distR="0" wp14:anchorId="442A4108" wp14:editId="442A4109">
                  <wp:extent cx="367200" cy="360000"/>
                  <wp:effectExtent l="0" t="0" r="0" b="2540"/>
                  <wp:docPr id="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0A" wp14:editId="442A410B">
                  <wp:extent cx="367200" cy="360000"/>
                  <wp:effectExtent l="0" t="0" r="0" b="2540"/>
                  <wp:docPr id="26"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0C" wp14:editId="442A410D">
                  <wp:extent cx="367200" cy="360000"/>
                  <wp:effectExtent l="0" t="0" r="0" b="2540"/>
                  <wp:docPr id="27"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442A3E21" w14:textId="77777777" w:rsidR="00E90AFA" w:rsidRPr="00F84ED0" w:rsidRDefault="00E90AFA" w:rsidP="001B0B54">
            <w:pPr>
              <w:pStyle w:val="TKTEXTE"/>
            </w:pPr>
            <w:r>
              <w:rPr>
                <w:lang w:val="tr"/>
              </w:rPr>
              <w:t>Acil</w:t>
            </w:r>
          </w:p>
        </w:tc>
      </w:tr>
      <w:tr w:rsidR="00E90AFA" w:rsidRPr="00F84ED0" w14:paraId="442A3E25" w14:textId="77777777" w:rsidTr="001B0B54">
        <w:trPr>
          <w:trHeight w:val="510"/>
        </w:trPr>
        <w:tc>
          <w:tcPr>
            <w:tcW w:w="2235" w:type="dxa"/>
            <w:vAlign w:val="center"/>
          </w:tcPr>
          <w:p w14:paraId="442A3E23" w14:textId="77777777" w:rsidR="00E90AFA" w:rsidRPr="00F84ED0" w:rsidRDefault="00E90AFA" w:rsidP="001B0B54">
            <w:pPr>
              <w:pStyle w:val="TKTEXTE"/>
              <w:rPr>
                <w:noProof/>
              </w:rPr>
            </w:pPr>
            <w:r>
              <w:rPr>
                <w:noProof/>
                <w:lang w:val="tr-TR" w:eastAsia="tr-TR"/>
              </w:rPr>
              <w:drawing>
                <wp:inline distT="0" distB="0" distL="0" distR="0" wp14:anchorId="442A410E" wp14:editId="442A410F">
                  <wp:extent cx="367200" cy="360000"/>
                  <wp:effectExtent l="0" t="0" r="0" b="2540"/>
                  <wp:docPr id="2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10" wp14:editId="442A4111">
                  <wp:extent cx="367200" cy="360000"/>
                  <wp:effectExtent l="0" t="0" r="0" b="2540"/>
                  <wp:docPr id="2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442A3E24" w14:textId="77777777" w:rsidR="00E90AFA" w:rsidRPr="00F84ED0" w:rsidRDefault="00E90AFA" w:rsidP="001B0B54">
            <w:pPr>
              <w:pStyle w:val="TKTEXTE"/>
            </w:pPr>
            <w:r>
              <w:rPr>
                <w:lang w:val="tr"/>
              </w:rPr>
              <w:t>Çok önemli</w:t>
            </w:r>
          </w:p>
        </w:tc>
      </w:tr>
      <w:tr w:rsidR="00E90AFA" w:rsidRPr="00F84ED0" w14:paraId="442A3E28" w14:textId="77777777" w:rsidTr="001B0B54">
        <w:trPr>
          <w:trHeight w:val="510"/>
        </w:trPr>
        <w:tc>
          <w:tcPr>
            <w:tcW w:w="2235" w:type="dxa"/>
            <w:vAlign w:val="center"/>
          </w:tcPr>
          <w:p w14:paraId="442A3E26" w14:textId="77777777" w:rsidR="00E90AFA" w:rsidRPr="00F84ED0" w:rsidRDefault="00E90AFA" w:rsidP="001B0B54">
            <w:pPr>
              <w:pStyle w:val="TKTEXTE"/>
              <w:rPr>
                <w:noProof/>
              </w:rPr>
            </w:pPr>
            <w:r>
              <w:rPr>
                <w:noProof/>
                <w:lang w:val="tr-TR" w:eastAsia="tr-TR"/>
              </w:rPr>
              <w:drawing>
                <wp:inline distT="0" distB="0" distL="0" distR="0" wp14:anchorId="442A4112" wp14:editId="442A4113">
                  <wp:extent cx="367200" cy="360000"/>
                  <wp:effectExtent l="0" t="0" r="0" b="2540"/>
                  <wp:docPr id="25"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367200" cy="360000"/>
                          </a:xfrm>
                          <a:prstGeom prst="rect">
                            <a:avLst/>
                          </a:prstGeom>
                          <a:noFill/>
                          <a:ln w="9525">
                            <a:noFill/>
                            <a:miter lim="800000"/>
                            <a:headEnd/>
                            <a:tailEnd/>
                          </a:ln>
                        </pic:spPr>
                      </pic:pic>
                    </a:graphicData>
                  </a:graphic>
                </wp:inline>
              </w:drawing>
            </w:r>
          </w:p>
        </w:tc>
        <w:tc>
          <w:tcPr>
            <w:tcW w:w="5303" w:type="dxa"/>
            <w:vAlign w:val="center"/>
          </w:tcPr>
          <w:p w14:paraId="442A3E27" w14:textId="77777777" w:rsidR="00E90AFA" w:rsidRPr="00F84ED0" w:rsidRDefault="00E90AFA" w:rsidP="001B0B54">
            <w:pPr>
              <w:pStyle w:val="TKTEXTE"/>
            </w:pPr>
            <w:r>
              <w:rPr>
                <w:lang w:val="tr"/>
              </w:rPr>
              <w:t>Önemli</w:t>
            </w:r>
          </w:p>
        </w:tc>
      </w:tr>
    </w:tbl>
    <w:p w14:paraId="442A3E29" w14:textId="77777777" w:rsidR="008D7AE2" w:rsidRPr="00F523F5" w:rsidRDefault="008D7AE2" w:rsidP="001B0B54">
      <w:pPr>
        <w:pStyle w:val="TKTITRE1"/>
        <w:rPr>
          <w:sz w:val="28"/>
          <w:szCs w:val="28"/>
        </w:rPr>
      </w:pPr>
    </w:p>
    <w:p w14:paraId="442A3E2A" w14:textId="77777777" w:rsidR="00E90AFA" w:rsidRPr="00F523F5" w:rsidRDefault="00E90AFA" w:rsidP="001B0B54">
      <w:pPr>
        <w:pStyle w:val="TKTITRE1"/>
        <w:rPr>
          <w:sz w:val="28"/>
          <w:szCs w:val="28"/>
        </w:rPr>
      </w:pPr>
      <w:r>
        <w:rPr>
          <w:sz w:val="28"/>
          <w:szCs w:val="28"/>
          <w:lang w:val="tr"/>
        </w:rPr>
        <w:t>Bilgilerin bir araya getirilmesi</w:t>
      </w:r>
    </w:p>
    <w:p w14:paraId="442A3E2B" w14:textId="77777777" w:rsidR="00E90AFA" w:rsidRPr="00623CF2" w:rsidRDefault="00E90AFA" w:rsidP="00BF76BE">
      <w:pPr>
        <w:pStyle w:val="TKTEXTE"/>
        <w:jc w:val="both"/>
        <w:rPr>
          <w:lang w:val="tr"/>
        </w:rPr>
      </w:pPr>
      <w:r>
        <w:rPr>
          <w:lang w:val="tr"/>
        </w:rPr>
        <w:t>Tablo 1'deki (</w:t>
      </w:r>
      <w:r>
        <w:rPr>
          <w:i/>
          <w:iCs/>
          <w:lang w:val="tr"/>
        </w:rPr>
        <w:t>Halihazırda yapabildiklerim</w:t>
      </w:r>
      <w:r>
        <w:rPr>
          <w:lang w:val="tr"/>
        </w:rPr>
        <w:t>) öz değerlendirmeden elde edilen bilgileri tablo 2'deki (</w:t>
      </w:r>
      <w:r>
        <w:rPr>
          <w:i/>
          <w:iCs/>
          <w:lang w:val="tr"/>
        </w:rPr>
        <w:t>Şu anda yapabilmem gerekenler</w:t>
      </w:r>
      <w:r>
        <w:rPr>
          <w:lang w:val="tr"/>
        </w:rPr>
        <w:t>) önceliklerle birleştirerek bir öğrencinin bireysel olarak temel dil öğrenme ihtiyaçlarını belirleyebilirsiniz. Örneğin, tablo 1 (</w:t>
      </w:r>
      <w:r>
        <w:rPr>
          <w:i/>
          <w:iCs/>
          <w:lang w:val="tr"/>
        </w:rPr>
        <w:t>Halihazırda yapabildiklerim</w:t>
      </w:r>
      <w:r>
        <w:rPr>
          <w:lang w:val="tr"/>
        </w:rPr>
        <w:t>) bölümünde etkileşimli iletişimi zor bulan ve tablo 2 (</w:t>
      </w:r>
      <w:r>
        <w:rPr>
          <w:i/>
          <w:iCs/>
          <w:lang w:val="tr"/>
        </w:rPr>
        <w:t>Yapabilmem gerekenler</w:t>
      </w:r>
      <w:r>
        <w:rPr>
          <w:lang w:val="tr"/>
        </w:rPr>
        <w:t>) bölümünde tıbbi tedaviyi bir öncelik olarak gören bir öğrencinin tıp uzmanlarıyla konuşabilmesi gerekecektir. Bu nedenle, bu bireye ve benzer ihtiyaçları olan diğerlerine sunulan dil desteği açısından bu bir önceliktir.</w:t>
      </w:r>
    </w:p>
    <w:p w14:paraId="442A3E2C" w14:textId="77777777" w:rsidR="008D7AE2" w:rsidRPr="00623CF2" w:rsidRDefault="008D7AE2" w:rsidP="001B0B54">
      <w:pPr>
        <w:pStyle w:val="TKTEXTE"/>
        <w:rPr>
          <w:lang w:val="tr"/>
        </w:rPr>
      </w:pPr>
    </w:p>
    <w:p w14:paraId="442A3E2D" w14:textId="77777777" w:rsidR="00E90AFA" w:rsidRPr="00623CF2" w:rsidRDefault="00E90AFA" w:rsidP="001B0B54">
      <w:pPr>
        <w:pStyle w:val="TKTITRE1"/>
        <w:rPr>
          <w:sz w:val="28"/>
          <w:szCs w:val="28"/>
          <w:lang w:val="tr"/>
        </w:rPr>
      </w:pPr>
      <w:r>
        <w:rPr>
          <w:sz w:val="28"/>
          <w:szCs w:val="28"/>
          <w:lang w:val="tr"/>
        </w:rPr>
        <w:t>Ayrıca bkz.</w:t>
      </w:r>
    </w:p>
    <w:p w14:paraId="442A3E2E" w14:textId="77777777" w:rsidR="00E90AFA" w:rsidRPr="00623CF2" w:rsidRDefault="00E90AFA" w:rsidP="00BF76BE">
      <w:pPr>
        <w:pStyle w:val="TKTEXTE"/>
        <w:jc w:val="both"/>
        <w:rPr>
          <w:lang w:val="tr"/>
        </w:rPr>
      </w:pPr>
      <w:r>
        <w:rPr>
          <w:lang w:val="tr"/>
        </w:rPr>
        <w:t xml:space="preserve">Hedef dilde bazı metinleri okuyabilen katılımcılar için lütfen </w:t>
      </w:r>
      <w:r>
        <w:rPr>
          <w:i/>
          <w:iCs/>
          <w:lang w:val="tr"/>
        </w:rPr>
        <w:t>ev sahibi toplumun dilini öğrenen Yetişkin Göçmenler için Avrupa Dil Portföyü (ELP) sayfalarına</w:t>
      </w:r>
      <w:r>
        <w:rPr>
          <w:lang w:val="tr"/>
        </w:rPr>
        <w:t xml:space="preserve"> bakınız: </w:t>
      </w:r>
      <w:hyperlink r:id="rId17" w:history="1">
        <w:r>
          <w:rPr>
            <w:rStyle w:val="Lienhypertexte"/>
            <w:lang w:val="tr"/>
          </w:rPr>
          <w:t>www.coe.int/lang-migrants</w:t>
        </w:r>
      </w:hyperlink>
      <w:r>
        <w:rPr>
          <w:lang w:val="tr"/>
        </w:rPr>
        <w:t xml:space="preserve"> [</w:t>
      </w:r>
      <w:r>
        <w:rPr>
          <w:lang w:val="tr"/>
        </w:rPr>
        <w:sym w:font="Wingdings" w:char="F0E0"/>
      </w:r>
      <w:r>
        <w:rPr>
          <w:lang w:val="tr"/>
        </w:rPr>
        <w:t xml:space="preserve"> Araçlar]. LP3, LP4, LP5 ve LB (1) 2 sayfalarında dil yeterliliğinin öz değerlendirmesi için araçlar sunulmaktadır. LB (2)6 ve LB (2)7 dil öğrenimi için kişisel önceliklerin ve hedeflerin belirlenmesi ve tanımlanmasına yönelik araçlar sağlar.</w:t>
      </w:r>
    </w:p>
    <w:p w14:paraId="442A3E2F" w14:textId="77777777" w:rsidR="00E90AFA" w:rsidRPr="00623CF2" w:rsidRDefault="00E90AFA">
      <w:pPr>
        <w:rPr>
          <w:rFonts w:cs="Calibri"/>
          <w:b/>
          <w:bCs/>
          <w:sz w:val="32"/>
          <w:szCs w:val="32"/>
          <w:lang w:val="tr"/>
        </w:rPr>
      </w:pPr>
      <w:r>
        <w:rPr>
          <w:lang w:val="tr"/>
        </w:rPr>
        <w:br w:type="page"/>
      </w:r>
    </w:p>
    <w:p w14:paraId="442A3E30" w14:textId="77777777" w:rsidR="00E90AFA" w:rsidRPr="00F84ED0" w:rsidRDefault="00557D21" w:rsidP="001B0B54">
      <w:pPr>
        <w:pStyle w:val="TKTITRE1"/>
        <w:rPr>
          <w:sz w:val="28"/>
          <w:szCs w:val="28"/>
        </w:rPr>
      </w:pPr>
      <w:r>
        <w:rPr>
          <w:sz w:val="28"/>
          <w:szCs w:val="28"/>
          <w:lang w:val="tr"/>
        </w:rPr>
        <w:lastRenderedPageBreak/>
        <w:t xml:space="preserve">Tablo 1: Halihazırda yapabildiklerim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305"/>
        <w:gridCol w:w="1393"/>
        <w:gridCol w:w="1253"/>
        <w:gridCol w:w="1618"/>
        <w:gridCol w:w="2393"/>
      </w:tblGrid>
      <w:tr w:rsidR="004C6A20" w:rsidRPr="00F84ED0" w14:paraId="442A3E36" w14:textId="77777777" w:rsidTr="00BD7F7E">
        <w:trPr>
          <w:trHeight w:val="1697"/>
        </w:trPr>
        <w:tc>
          <w:tcPr>
            <w:tcW w:w="1659" w:type="pct"/>
            <w:vAlign w:val="center"/>
          </w:tcPr>
          <w:p w14:paraId="442A3E31" w14:textId="77777777" w:rsidR="004C6A20" w:rsidRPr="00F84ED0" w:rsidRDefault="004C6A20" w:rsidP="00BD7F7E">
            <w:pPr>
              <w:pStyle w:val="TKTEXTE"/>
              <w:jc w:val="center"/>
              <w:rPr>
                <w:b/>
                <w:bCs/>
                <w:noProof/>
              </w:rPr>
            </w:pPr>
            <w:r>
              <w:rPr>
                <w:b/>
                <w:bCs/>
                <w:noProof/>
                <w:lang w:val="tr"/>
              </w:rPr>
              <w:t xml:space="preserve">Ev sahibi ülkenin dilinde halihazırda bunları yapabiliyorum </w:t>
            </w:r>
            <w:r>
              <w:rPr>
                <w:noProof/>
                <w:lang w:val="tr"/>
              </w:rPr>
              <w:br/>
            </w:r>
            <w:r>
              <w:rPr>
                <w:lang w:val="tr"/>
              </w:rPr>
              <w:t xml:space="preserve">(ilgili sütunu işaretleyin </w:t>
            </w:r>
            <w:r>
              <w:rPr>
                <w:lang w:val="tr"/>
              </w:rPr>
              <w:sym w:font="Wingdings" w:char="F0FC"/>
            </w:r>
            <w:r>
              <w:rPr>
                <w:lang w:val="tr"/>
              </w:rPr>
              <w:t>)</w:t>
            </w:r>
          </w:p>
        </w:tc>
        <w:tc>
          <w:tcPr>
            <w:tcW w:w="699" w:type="pct"/>
            <w:vAlign w:val="center"/>
          </w:tcPr>
          <w:p w14:paraId="442A3E32" w14:textId="77777777" w:rsidR="004C6A20" w:rsidRPr="00F84ED0" w:rsidRDefault="004C6A20" w:rsidP="001B0B54">
            <w:pPr>
              <w:jc w:val="center"/>
            </w:pPr>
            <w:r>
              <w:rPr>
                <w:noProof/>
                <w:lang w:val="tr-TR" w:eastAsia="tr-TR"/>
              </w:rPr>
              <w:drawing>
                <wp:inline distT="0" distB="0" distL="0" distR="0" wp14:anchorId="442A4114" wp14:editId="442A4115">
                  <wp:extent cx="504000" cy="504000"/>
                  <wp:effectExtent l="0" t="0" r="0" b="0"/>
                  <wp:docPr id="48" name="Image 1" descr="C:\Users\utilisateur\AppData\Local\Microsoft\Windows\INetCache\Content.Word\5_Neutral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tilisateur\AppData\Local\Microsoft\Windows\INetCache\Content.Word\5_Neutral_Smiley.jpg"/>
                          <pic:cNvPicPr>
                            <a:picLocks noChangeAspect="1" noChangeArrowheads="1"/>
                          </pic:cNvPicPr>
                        </pic:nvPicPr>
                        <pic:blipFill>
                          <a:blip r:embed="rId14" cstate="print"/>
                          <a:srcRect/>
                          <a:stretch>
                            <a:fillRect/>
                          </a:stretch>
                        </pic:blipFill>
                        <pic:spPr bwMode="auto">
                          <a:xfrm>
                            <a:off x="0" y="0"/>
                            <a:ext cx="504000" cy="504000"/>
                          </a:xfrm>
                          <a:prstGeom prst="rect">
                            <a:avLst/>
                          </a:prstGeom>
                          <a:noFill/>
                          <a:ln w="9525">
                            <a:noFill/>
                            <a:miter lim="800000"/>
                            <a:headEnd/>
                            <a:tailEnd/>
                          </a:ln>
                        </pic:spPr>
                      </pic:pic>
                    </a:graphicData>
                  </a:graphic>
                </wp:inline>
              </w:drawing>
            </w:r>
          </w:p>
        </w:tc>
        <w:tc>
          <w:tcPr>
            <w:tcW w:w="629" w:type="pct"/>
            <w:vAlign w:val="center"/>
          </w:tcPr>
          <w:p w14:paraId="442A3E33" w14:textId="77777777" w:rsidR="004C6A20" w:rsidRPr="00F84ED0" w:rsidRDefault="004C6A20" w:rsidP="001B0B54">
            <w:pPr>
              <w:jc w:val="center"/>
            </w:pPr>
            <w:r>
              <w:rPr>
                <w:noProof/>
                <w:lang w:val="tr-TR" w:eastAsia="tr-TR"/>
              </w:rPr>
              <w:drawing>
                <wp:inline distT="0" distB="0" distL="0" distR="0" wp14:anchorId="442A4116" wp14:editId="442A4117">
                  <wp:extent cx="515200" cy="504000"/>
                  <wp:effectExtent l="0" t="0" r="0" b="0"/>
                  <wp:docPr id="46"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812" w:type="pct"/>
            <w:vAlign w:val="center"/>
          </w:tcPr>
          <w:p w14:paraId="442A3E34" w14:textId="77777777" w:rsidR="004C6A20" w:rsidRPr="00F84ED0" w:rsidRDefault="004C6A20" w:rsidP="001B0B54">
            <w:pPr>
              <w:jc w:val="center"/>
            </w:pPr>
            <w:r>
              <w:rPr>
                <w:noProof/>
                <w:lang w:val="tr-TR" w:eastAsia="tr-TR"/>
              </w:rPr>
              <w:drawing>
                <wp:inline distT="0" distB="0" distL="0" distR="0" wp14:anchorId="442A4118" wp14:editId="442A4119">
                  <wp:extent cx="515200" cy="504000"/>
                  <wp:effectExtent l="0" t="0" r="0" b="0"/>
                  <wp:docPr id="5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1A" wp14:editId="442A411B">
                  <wp:extent cx="515200" cy="504000"/>
                  <wp:effectExtent l="0" t="0" r="0" b="0"/>
                  <wp:docPr id="61"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c>
          <w:tcPr>
            <w:tcW w:w="1201" w:type="pct"/>
          </w:tcPr>
          <w:p w14:paraId="442A3E35" w14:textId="77777777" w:rsidR="004C6A20" w:rsidRPr="00F84ED0" w:rsidRDefault="004C6A20" w:rsidP="001B0B54">
            <w:pPr>
              <w:jc w:val="center"/>
              <w:rPr>
                <w:noProof/>
              </w:rPr>
            </w:pPr>
            <w:r>
              <w:rPr>
                <w:noProof/>
                <w:lang w:val="tr-TR" w:eastAsia="tr-TR"/>
              </w:rPr>
              <w:drawing>
                <wp:inline distT="0" distB="0" distL="0" distR="0" wp14:anchorId="442A411C" wp14:editId="442A411D">
                  <wp:extent cx="515200" cy="504000"/>
                  <wp:effectExtent l="0" t="0" r="0" b="0"/>
                  <wp:docPr id="77"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1E" wp14:editId="442A411F">
                  <wp:extent cx="515200" cy="504000"/>
                  <wp:effectExtent l="0" t="0" r="0" b="0"/>
                  <wp:docPr id="78"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20" wp14:editId="442A4121">
                  <wp:extent cx="515200" cy="504000"/>
                  <wp:effectExtent l="0" t="0" r="0" b="0"/>
                  <wp:docPr id="79" name="Image 4" descr="C:\Users\utilisateur\AppData\Local\Microsoft\Windows\INetCache\Content.Word\5_Smiling_Smiley.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utilisateur\AppData\Local\Microsoft\Windows\INetCache\Content.Word\5_Smiling_Smiley.jpg"/>
                          <pic:cNvPicPr>
                            <a:picLocks noChangeAspect="1" noChangeArrowheads="1"/>
                          </pic:cNvPicPr>
                        </pic:nvPicPr>
                        <pic:blipFill>
                          <a:blip r:embed="rId15" cstate="print"/>
                          <a:srcRect/>
                          <a:stretch>
                            <a:fillRect/>
                          </a:stretch>
                        </pic:blipFill>
                        <pic:spPr bwMode="auto">
                          <a:xfrm>
                            <a:off x="0" y="0"/>
                            <a:ext cx="515200" cy="504000"/>
                          </a:xfrm>
                          <a:prstGeom prst="rect">
                            <a:avLst/>
                          </a:prstGeom>
                          <a:noFill/>
                          <a:ln w="9525">
                            <a:noFill/>
                            <a:miter lim="800000"/>
                            <a:headEnd/>
                            <a:tailEnd/>
                          </a:ln>
                        </pic:spPr>
                      </pic:pic>
                    </a:graphicData>
                  </a:graphic>
                </wp:inline>
              </w:drawing>
            </w:r>
          </w:p>
        </w:tc>
      </w:tr>
      <w:tr w:rsidR="004C6A20" w:rsidRPr="00F84ED0" w14:paraId="442A3E3C" w14:textId="77777777" w:rsidTr="000B4277">
        <w:trPr>
          <w:trHeight w:val="1453"/>
        </w:trPr>
        <w:tc>
          <w:tcPr>
            <w:tcW w:w="1659" w:type="pct"/>
            <w:vAlign w:val="center"/>
          </w:tcPr>
          <w:p w14:paraId="442A3E37" w14:textId="77777777" w:rsidR="004C6A20" w:rsidRPr="00F84ED0" w:rsidRDefault="004C6A20" w:rsidP="001B0B54">
            <w:pPr>
              <w:contextualSpacing/>
              <w:jc w:val="center"/>
            </w:pPr>
            <w:r>
              <w:rPr>
                <w:noProof/>
                <w:lang w:val="tr-TR" w:eastAsia="tr-TR"/>
              </w:rPr>
              <w:drawing>
                <wp:inline distT="0" distB="0" distL="0" distR="0" wp14:anchorId="442A4122" wp14:editId="442A4123">
                  <wp:extent cx="771277" cy="771277"/>
                  <wp:effectExtent l="0" t="0" r="0" b="0"/>
                  <wp:docPr id="28" name="Imag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8" name="5_listening.jpg"/>
                          <pic:cNvPicPr/>
                        </pic:nvPicPr>
                        <pic:blipFill>
                          <a:blip r:embed="rId18" cstate="print">
                            <a:extLst>
                              <a:ext uri="{28A0092B-C50C-407E-A947-70E740481C1C}">
                                <a14:useLocalDpi xmlns:a14="http://schemas.microsoft.com/office/drawing/2010/main" val="0"/>
                              </a:ext>
                            </a:extLst>
                          </a:blip>
                          <a:stretch>
                            <a:fillRect/>
                          </a:stretch>
                        </pic:blipFill>
                        <pic:spPr>
                          <a:xfrm>
                            <a:off x="0" y="0"/>
                            <a:ext cx="770152" cy="770152"/>
                          </a:xfrm>
                          <a:prstGeom prst="rect">
                            <a:avLst/>
                          </a:prstGeom>
                        </pic:spPr>
                      </pic:pic>
                    </a:graphicData>
                  </a:graphic>
                </wp:inline>
              </w:drawing>
            </w:r>
          </w:p>
        </w:tc>
        <w:tc>
          <w:tcPr>
            <w:tcW w:w="699" w:type="pct"/>
            <w:vAlign w:val="center"/>
          </w:tcPr>
          <w:p w14:paraId="442A3E38" w14:textId="77777777" w:rsidR="004C6A20" w:rsidRPr="00F84ED0" w:rsidRDefault="004C6A20" w:rsidP="001B0B54">
            <w:pPr>
              <w:contextualSpacing/>
              <w:jc w:val="center"/>
            </w:pPr>
          </w:p>
        </w:tc>
        <w:tc>
          <w:tcPr>
            <w:tcW w:w="629" w:type="pct"/>
            <w:vAlign w:val="center"/>
          </w:tcPr>
          <w:p w14:paraId="442A3E39" w14:textId="77777777" w:rsidR="004C6A20" w:rsidRPr="00F84ED0" w:rsidRDefault="004C6A20" w:rsidP="001B0B54">
            <w:pPr>
              <w:contextualSpacing/>
              <w:jc w:val="center"/>
            </w:pPr>
          </w:p>
        </w:tc>
        <w:tc>
          <w:tcPr>
            <w:tcW w:w="812" w:type="pct"/>
            <w:vAlign w:val="center"/>
          </w:tcPr>
          <w:p w14:paraId="442A3E3A" w14:textId="77777777" w:rsidR="004C6A20" w:rsidRPr="00F84ED0" w:rsidRDefault="004C6A20" w:rsidP="001B0B54">
            <w:pPr>
              <w:contextualSpacing/>
              <w:jc w:val="center"/>
            </w:pPr>
          </w:p>
        </w:tc>
        <w:tc>
          <w:tcPr>
            <w:tcW w:w="1201" w:type="pct"/>
          </w:tcPr>
          <w:p w14:paraId="442A3E3B" w14:textId="77777777" w:rsidR="004C6A20" w:rsidRPr="00F84ED0" w:rsidRDefault="004C6A20" w:rsidP="001B0B54">
            <w:pPr>
              <w:contextualSpacing/>
              <w:jc w:val="center"/>
            </w:pPr>
          </w:p>
        </w:tc>
      </w:tr>
      <w:tr w:rsidR="004C6A20" w:rsidRPr="00F84ED0" w14:paraId="442A3E42" w14:textId="77777777" w:rsidTr="000B4277">
        <w:trPr>
          <w:trHeight w:val="1275"/>
        </w:trPr>
        <w:tc>
          <w:tcPr>
            <w:tcW w:w="1659" w:type="pct"/>
            <w:vAlign w:val="center"/>
          </w:tcPr>
          <w:p w14:paraId="442A3E3D" w14:textId="77777777" w:rsidR="004C6A20" w:rsidRPr="00F84ED0" w:rsidRDefault="004C6A20" w:rsidP="001B0B54">
            <w:pPr>
              <w:contextualSpacing/>
              <w:jc w:val="center"/>
            </w:pPr>
            <w:r>
              <w:rPr>
                <w:noProof/>
                <w:lang w:val="tr-TR" w:eastAsia="tr-TR"/>
              </w:rPr>
              <w:drawing>
                <wp:inline distT="0" distB="0" distL="0" distR="0" wp14:anchorId="442A4124" wp14:editId="54D50AD7">
                  <wp:extent cx="795050" cy="803082"/>
                  <wp:effectExtent l="0" t="0" r="5080" b="0"/>
                  <wp:docPr id="29" name="Image 2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9" name="5_reading.jpg"/>
                          <pic:cNvPicPr/>
                        </pic:nvPicPr>
                        <pic:blipFill>
                          <a:blip r:embed="rId19" cstate="print">
                            <a:extLst>
                              <a:ext uri="{28A0092B-C50C-407E-A947-70E740481C1C}">
                                <a14:useLocalDpi xmlns:a14="http://schemas.microsoft.com/office/drawing/2010/main" val="0"/>
                              </a:ext>
                            </a:extLst>
                          </a:blip>
                          <a:stretch>
                            <a:fillRect/>
                          </a:stretch>
                        </pic:blipFill>
                        <pic:spPr>
                          <a:xfrm>
                            <a:off x="0" y="0"/>
                            <a:ext cx="801556" cy="809654"/>
                          </a:xfrm>
                          <a:prstGeom prst="rect">
                            <a:avLst/>
                          </a:prstGeom>
                        </pic:spPr>
                      </pic:pic>
                    </a:graphicData>
                  </a:graphic>
                </wp:inline>
              </w:drawing>
            </w:r>
          </w:p>
        </w:tc>
        <w:tc>
          <w:tcPr>
            <w:tcW w:w="699" w:type="pct"/>
            <w:vAlign w:val="center"/>
          </w:tcPr>
          <w:p w14:paraId="442A3E3E" w14:textId="77777777" w:rsidR="004C6A20" w:rsidRPr="00F84ED0" w:rsidRDefault="004C6A20" w:rsidP="001B0B54">
            <w:pPr>
              <w:contextualSpacing/>
              <w:jc w:val="center"/>
            </w:pPr>
          </w:p>
        </w:tc>
        <w:tc>
          <w:tcPr>
            <w:tcW w:w="629" w:type="pct"/>
            <w:vAlign w:val="center"/>
          </w:tcPr>
          <w:p w14:paraId="442A3E3F" w14:textId="77777777" w:rsidR="004C6A20" w:rsidRPr="00F84ED0" w:rsidRDefault="004C6A20" w:rsidP="001B0B54">
            <w:pPr>
              <w:contextualSpacing/>
              <w:jc w:val="center"/>
            </w:pPr>
          </w:p>
        </w:tc>
        <w:tc>
          <w:tcPr>
            <w:tcW w:w="812" w:type="pct"/>
            <w:vAlign w:val="center"/>
          </w:tcPr>
          <w:p w14:paraId="442A3E40" w14:textId="77777777" w:rsidR="004C6A20" w:rsidRPr="00F84ED0" w:rsidRDefault="004C6A20" w:rsidP="001B0B54">
            <w:pPr>
              <w:contextualSpacing/>
              <w:jc w:val="center"/>
            </w:pPr>
          </w:p>
        </w:tc>
        <w:tc>
          <w:tcPr>
            <w:tcW w:w="1201" w:type="pct"/>
          </w:tcPr>
          <w:p w14:paraId="442A3E41" w14:textId="77777777" w:rsidR="004C6A20" w:rsidRPr="00F84ED0" w:rsidRDefault="004C6A20" w:rsidP="001B0B54">
            <w:pPr>
              <w:contextualSpacing/>
              <w:jc w:val="center"/>
            </w:pPr>
          </w:p>
        </w:tc>
      </w:tr>
      <w:tr w:rsidR="004C6A20" w:rsidRPr="00F84ED0" w14:paraId="442A3E48" w14:textId="77777777" w:rsidTr="000B4277">
        <w:trPr>
          <w:trHeight w:val="1392"/>
        </w:trPr>
        <w:tc>
          <w:tcPr>
            <w:tcW w:w="1659" w:type="pct"/>
            <w:vAlign w:val="center"/>
          </w:tcPr>
          <w:p w14:paraId="442A3E43" w14:textId="77777777" w:rsidR="004C6A20" w:rsidRPr="00F84ED0" w:rsidRDefault="004C6A20" w:rsidP="001B0B54">
            <w:pPr>
              <w:tabs>
                <w:tab w:val="left" w:pos="1425"/>
                <w:tab w:val="left" w:pos="2760"/>
              </w:tabs>
              <w:contextualSpacing/>
              <w:jc w:val="center"/>
            </w:pPr>
            <w:r>
              <w:rPr>
                <w:noProof/>
                <w:lang w:val="tr-TR" w:eastAsia="tr-TR"/>
              </w:rPr>
              <w:drawing>
                <wp:inline distT="0" distB="0" distL="0" distR="0" wp14:anchorId="442A4126" wp14:editId="442A4127">
                  <wp:extent cx="763563" cy="771276"/>
                  <wp:effectExtent l="0" t="0" r="0" b="0"/>
                  <wp:docPr id="32" name="Imag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2" name="5_writing.jpg"/>
                          <pic:cNvPicPr/>
                        </pic:nvPicPr>
                        <pic:blipFill>
                          <a:blip r:embed="rId20" cstate="print">
                            <a:extLst>
                              <a:ext uri="{28A0092B-C50C-407E-A947-70E740481C1C}">
                                <a14:useLocalDpi xmlns:a14="http://schemas.microsoft.com/office/drawing/2010/main" val="0"/>
                              </a:ext>
                            </a:extLst>
                          </a:blip>
                          <a:stretch>
                            <a:fillRect/>
                          </a:stretch>
                        </pic:blipFill>
                        <pic:spPr>
                          <a:xfrm>
                            <a:off x="0" y="0"/>
                            <a:ext cx="770092" cy="777871"/>
                          </a:xfrm>
                          <a:prstGeom prst="rect">
                            <a:avLst/>
                          </a:prstGeom>
                        </pic:spPr>
                      </pic:pic>
                    </a:graphicData>
                  </a:graphic>
                </wp:inline>
              </w:drawing>
            </w:r>
          </w:p>
        </w:tc>
        <w:tc>
          <w:tcPr>
            <w:tcW w:w="699" w:type="pct"/>
            <w:vAlign w:val="center"/>
          </w:tcPr>
          <w:p w14:paraId="442A3E44" w14:textId="77777777" w:rsidR="004C6A20" w:rsidRPr="00F84ED0" w:rsidRDefault="004C6A20" w:rsidP="001B0B54">
            <w:pPr>
              <w:contextualSpacing/>
              <w:jc w:val="center"/>
            </w:pPr>
          </w:p>
        </w:tc>
        <w:tc>
          <w:tcPr>
            <w:tcW w:w="629" w:type="pct"/>
            <w:vAlign w:val="center"/>
          </w:tcPr>
          <w:p w14:paraId="442A3E45" w14:textId="77777777" w:rsidR="004C6A20" w:rsidRPr="00F84ED0" w:rsidRDefault="004C6A20" w:rsidP="001B0B54">
            <w:pPr>
              <w:contextualSpacing/>
              <w:jc w:val="center"/>
            </w:pPr>
          </w:p>
        </w:tc>
        <w:tc>
          <w:tcPr>
            <w:tcW w:w="812" w:type="pct"/>
            <w:vAlign w:val="center"/>
          </w:tcPr>
          <w:p w14:paraId="442A3E46" w14:textId="77777777" w:rsidR="004C6A20" w:rsidRPr="00F84ED0" w:rsidRDefault="004C6A20" w:rsidP="001B0B54">
            <w:pPr>
              <w:contextualSpacing/>
              <w:jc w:val="center"/>
            </w:pPr>
          </w:p>
        </w:tc>
        <w:tc>
          <w:tcPr>
            <w:tcW w:w="1201" w:type="pct"/>
          </w:tcPr>
          <w:p w14:paraId="442A3E47" w14:textId="77777777" w:rsidR="004C6A20" w:rsidRPr="00F84ED0" w:rsidRDefault="004C6A20" w:rsidP="001B0B54">
            <w:pPr>
              <w:contextualSpacing/>
              <w:jc w:val="center"/>
            </w:pPr>
          </w:p>
        </w:tc>
      </w:tr>
      <w:tr w:rsidR="004C6A20" w:rsidRPr="00F84ED0" w14:paraId="442A3E4E" w14:textId="77777777" w:rsidTr="00BD7F7E">
        <w:trPr>
          <w:trHeight w:val="1257"/>
        </w:trPr>
        <w:tc>
          <w:tcPr>
            <w:tcW w:w="1659" w:type="pct"/>
            <w:vAlign w:val="center"/>
          </w:tcPr>
          <w:p w14:paraId="442A3E49" w14:textId="77777777" w:rsidR="004C6A20" w:rsidRPr="00F84ED0" w:rsidRDefault="00F2625F" w:rsidP="001B0B54">
            <w:pPr>
              <w:jc w:val="center"/>
            </w:pPr>
            <w:r>
              <w:rPr>
                <w:noProof/>
                <w:lang w:val="tr-TR" w:eastAsia="tr-TR"/>
              </w:rPr>
              <w:drawing>
                <wp:inline distT="0" distB="0" distL="0" distR="0" wp14:anchorId="442A4128" wp14:editId="442A4129">
                  <wp:extent cx="642620" cy="648383"/>
                  <wp:effectExtent l="0" t="0" r="5080" b="0"/>
                  <wp:docPr id="38" name="Image 67" descr="C:\Users\utilisateur\AppData\Local\Microsoft\Windows\INetCache\Content.Word\5_talking.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7" descr="C:\Users\utilisateur\AppData\Local\Microsoft\Windows\INetCache\Content.Word\5_talking.jpg"/>
                          <pic:cNvPicPr>
                            <a:picLocks noChangeAspect="1" noChangeArrowheads="1"/>
                          </pic:cNvPicPr>
                        </pic:nvPicPr>
                        <pic:blipFill>
                          <a:blip r:embed="rId12" cstate="print"/>
                          <a:srcRect/>
                          <a:stretch>
                            <a:fillRect/>
                          </a:stretch>
                        </pic:blipFill>
                        <pic:spPr bwMode="auto">
                          <a:xfrm>
                            <a:off x="0" y="0"/>
                            <a:ext cx="643939" cy="649714"/>
                          </a:xfrm>
                          <a:prstGeom prst="rect">
                            <a:avLst/>
                          </a:prstGeom>
                          <a:noFill/>
                          <a:ln w="9525">
                            <a:noFill/>
                            <a:miter lim="800000"/>
                            <a:headEnd/>
                            <a:tailEnd/>
                          </a:ln>
                        </pic:spPr>
                      </pic:pic>
                    </a:graphicData>
                  </a:graphic>
                </wp:inline>
              </w:drawing>
            </w:r>
          </w:p>
        </w:tc>
        <w:tc>
          <w:tcPr>
            <w:tcW w:w="699" w:type="pct"/>
            <w:vAlign w:val="center"/>
          </w:tcPr>
          <w:p w14:paraId="442A3E4A" w14:textId="77777777" w:rsidR="004C6A20" w:rsidRPr="00F84ED0" w:rsidRDefault="004C6A20" w:rsidP="001B0B54">
            <w:pPr>
              <w:jc w:val="center"/>
            </w:pPr>
          </w:p>
        </w:tc>
        <w:tc>
          <w:tcPr>
            <w:tcW w:w="629" w:type="pct"/>
            <w:vAlign w:val="center"/>
          </w:tcPr>
          <w:p w14:paraId="442A3E4B" w14:textId="77777777" w:rsidR="004C6A20" w:rsidRPr="00F84ED0" w:rsidRDefault="004C6A20" w:rsidP="001B0B54">
            <w:pPr>
              <w:jc w:val="center"/>
            </w:pPr>
          </w:p>
        </w:tc>
        <w:tc>
          <w:tcPr>
            <w:tcW w:w="812" w:type="pct"/>
            <w:vAlign w:val="center"/>
          </w:tcPr>
          <w:p w14:paraId="442A3E4C" w14:textId="77777777" w:rsidR="004C6A20" w:rsidRPr="00F84ED0" w:rsidRDefault="004C6A20" w:rsidP="001B0B54">
            <w:pPr>
              <w:jc w:val="center"/>
            </w:pPr>
          </w:p>
        </w:tc>
        <w:tc>
          <w:tcPr>
            <w:tcW w:w="1201" w:type="pct"/>
          </w:tcPr>
          <w:p w14:paraId="442A3E4D" w14:textId="77777777" w:rsidR="004C6A20" w:rsidRPr="00F84ED0" w:rsidRDefault="004C6A20" w:rsidP="001B0B54">
            <w:pPr>
              <w:jc w:val="center"/>
            </w:pPr>
          </w:p>
        </w:tc>
      </w:tr>
      <w:tr w:rsidR="004C6A20" w:rsidRPr="00F84ED0" w14:paraId="442A3E54" w14:textId="77777777" w:rsidTr="000B4277">
        <w:trPr>
          <w:trHeight w:val="728"/>
        </w:trPr>
        <w:tc>
          <w:tcPr>
            <w:tcW w:w="1659" w:type="pct"/>
            <w:vAlign w:val="center"/>
          </w:tcPr>
          <w:p w14:paraId="442A3E4F" w14:textId="77777777" w:rsidR="004C6A20" w:rsidRPr="00F84ED0" w:rsidRDefault="004C6A20" w:rsidP="001B0B54">
            <w:pPr>
              <w:jc w:val="center"/>
            </w:pPr>
            <w:r>
              <w:rPr>
                <w:noProof/>
                <w:lang w:val="tr-TR" w:eastAsia="tr-TR"/>
              </w:rPr>
              <w:drawing>
                <wp:inline distT="0" distB="0" distL="0" distR="0" wp14:anchorId="442A412A" wp14:editId="442A412B">
                  <wp:extent cx="731520" cy="731520"/>
                  <wp:effectExtent l="0" t="0" r="0" b="0"/>
                  <wp:docPr id="34" name="Image 3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4" name="5_talking_phone.jpg"/>
                          <pic:cNvPicPr/>
                        </pic:nvPicPr>
                        <pic:blipFill>
                          <a:blip r:embed="rId21" cstate="print">
                            <a:extLst>
                              <a:ext uri="{28A0092B-C50C-407E-A947-70E740481C1C}">
                                <a14:useLocalDpi xmlns:a14="http://schemas.microsoft.com/office/drawing/2010/main" val="0"/>
                              </a:ext>
                            </a:extLst>
                          </a:blip>
                          <a:stretch>
                            <a:fillRect/>
                          </a:stretch>
                        </pic:blipFill>
                        <pic:spPr>
                          <a:xfrm>
                            <a:off x="0" y="0"/>
                            <a:ext cx="739181" cy="739181"/>
                          </a:xfrm>
                          <a:prstGeom prst="rect">
                            <a:avLst/>
                          </a:prstGeom>
                        </pic:spPr>
                      </pic:pic>
                    </a:graphicData>
                  </a:graphic>
                </wp:inline>
              </w:drawing>
            </w:r>
          </w:p>
        </w:tc>
        <w:tc>
          <w:tcPr>
            <w:tcW w:w="699" w:type="pct"/>
            <w:vAlign w:val="center"/>
          </w:tcPr>
          <w:p w14:paraId="442A3E50" w14:textId="77777777" w:rsidR="004C6A20" w:rsidRPr="00F84ED0" w:rsidRDefault="004C6A20" w:rsidP="001B0B54">
            <w:pPr>
              <w:jc w:val="center"/>
            </w:pPr>
          </w:p>
        </w:tc>
        <w:tc>
          <w:tcPr>
            <w:tcW w:w="629" w:type="pct"/>
            <w:vAlign w:val="center"/>
          </w:tcPr>
          <w:p w14:paraId="442A3E51" w14:textId="77777777" w:rsidR="004C6A20" w:rsidRPr="00F84ED0" w:rsidRDefault="004C6A20" w:rsidP="001B0B54">
            <w:pPr>
              <w:jc w:val="center"/>
            </w:pPr>
          </w:p>
        </w:tc>
        <w:tc>
          <w:tcPr>
            <w:tcW w:w="812" w:type="pct"/>
            <w:vAlign w:val="center"/>
          </w:tcPr>
          <w:p w14:paraId="442A3E52" w14:textId="77777777" w:rsidR="004C6A20" w:rsidRPr="00F84ED0" w:rsidRDefault="004C6A20" w:rsidP="001B0B54">
            <w:pPr>
              <w:jc w:val="center"/>
            </w:pPr>
          </w:p>
        </w:tc>
        <w:tc>
          <w:tcPr>
            <w:tcW w:w="1201" w:type="pct"/>
          </w:tcPr>
          <w:p w14:paraId="442A3E53" w14:textId="77777777" w:rsidR="004C6A20" w:rsidRPr="00F84ED0" w:rsidRDefault="004C6A20" w:rsidP="001B0B54">
            <w:pPr>
              <w:jc w:val="center"/>
            </w:pPr>
          </w:p>
        </w:tc>
      </w:tr>
      <w:tr w:rsidR="004C6A20" w:rsidRPr="00F84ED0" w14:paraId="442A3E5A" w14:textId="77777777" w:rsidTr="00BD7F7E">
        <w:trPr>
          <w:trHeight w:val="1099"/>
        </w:trPr>
        <w:tc>
          <w:tcPr>
            <w:tcW w:w="1659" w:type="pct"/>
            <w:vAlign w:val="center"/>
          </w:tcPr>
          <w:p w14:paraId="442A3E55" w14:textId="64EFFC18" w:rsidR="004C6A20" w:rsidRPr="00F84ED0" w:rsidRDefault="00033456" w:rsidP="001B0B54">
            <w:pPr>
              <w:jc w:val="center"/>
            </w:pPr>
            <w:r>
              <w:rPr>
                <w:noProof/>
                <w:lang w:val="tr-TR" w:eastAsia="tr-TR"/>
              </w:rPr>
              <w:drawing>
                <wp:inline distT="0" distB="0" distL="0" distR="0" wp14:anchorId="17A0AED4" wp14:editId="52D77831">
                  <wp:extent cx="1054100" cy="799140"/>
                  <wp:effectExtent l="0" t="0" r="0" b="0"/>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1071951" cy="812673"/>
                          </a:xfrm>
                          <a:prstGeom prst="rect">
                            <a:avLst/>
                          </a:prstGeom>
                          <a:noFill/>
                        </pic:spPr>
                      </pic:pic>
                    </a:graphicData>
                  </a:graphic>
                </wp:inline>
              </w:drawing>
            </w:r>
          </w:p>
        </w:tc>
        <w:tc>
          <w:tcPr>
            <w:tcW w:w="699" w:type="pct"/>
            <w:vAlign w:val="center"/>
          </w:tcPr>
          <w:p w14:paraId="442A3E56" w14:textId="720710F7" w:rsidR="004C6A20" w:rsidRPr="00F84ED0" w:rsidRDefault="004C6A20" w:rsidP="001B0B54">
            <w:pPr>
              <w:jc w:val="center"/>
            </w:pPr>
          </w:p>
        </w:tc>
        <w:tc>
          <w:tcPr>
            <w:tcW w:w="629" w:type="pct"/>
            <w:vAlign w:val="center"/>
          </w:tcPr>
          <w:p w14:paraId="442A3E57" w14:textId="77777777" w:rsidR="004C6A20" w:rsidRPr="00F84ED0" w:rsidRDefault="004C6A20" w:rsidP="001B0B54">
            <w:pPr>
              <w:jc w:val="center"/>
            </w:pPr>
          </w:p>
        </w:tc>
        <w:tc>
          <w:tcPr>
            <w:tcW w:w="812" w:type="pct"/>
            <w:vAlign w:val="center"/>
          </w:tcPr>
          <w:p w14:paraId="442A3E58" w14:textId="77777777" w:rsidR="004C6A20" w:rsidRPr="00F84ED0" w:rsidRDefault="004C6A20" w:rsidP="001B0B54">
            <w:pPr>
              <w:jc w:val="center"/>
            </w:pPr>
          </w:p>
        </w:tc>
        <w:tc>
          <w:tcPr>
            <w:tcW w:w="1201" w:type="pct"/>
          </w:tcPr>
          <w:p w14:paraId="442A3E59" w14:textId="77777777" w:rsidR="004C6A20" w:rsidRPr="00F84ED0" w:rsidRDefault="004C6A20" w:rsidP="001B0B54">
            <w:pPr>
              <w:jc w:val="center"/>
            </w:pPr>
          </w:p>
        </w:tc>
      </w:tr>
      <w:tr w:rsidR="004C6A20" w:rsidRPr="00F84ED0" w14:paraId="442A3E60" w14:textId="77777777" w:rsidTr="00E13833">
        <w:trPr>
          <w:trHeight w:val="1245"/>
        </w:trPr>
        <w:tc>
          <w:tcPr>
            <w:tcW w:w="1659" w:type="pct"/>
            <w:vAlign w:val="center"/>
          </w:tcPr>
          <w:p w14:paraId="442A3E5B" w14:textId="77777777" w:rsidR="004C6A20" w:rsidRPr="00F84ED0" w:rsidRDefault="004C6A20" w:rsidP="001B0B54">
            <w:pPr>
              <w:jc w:val="center"/>
            </w:pPr>
            <w:r>
              <w:rPr>
                <w:noProof/>
                <w:lang w:val="tr-TR" w:eastAsia="tr-TR"/>
              </w:rPr>
              <w:drawing>
                <wp:inline distT="0" distB="0" distL="0" distR="0" wp14:anchorId="442A412E" wp14:editId="442A412F">
                  <wp:extent cx="739471" cy="739471"/>
                  <wp:effectExtent l="0" t="0" r="3810" b="3810"/>
                  <wp:docPr id="42" name="Image 4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2" name="5_mobilephone.jpg"/>
                          <pic:cNvPicPr/>
                        </pic:nvPicPr>
                        <pic:blipFill>
                          <a:blip r:embed="rId23" cstate="print">
                            <a:extLst>
                              <a:ext uri="{28A0092B-C50C-407E-A947-70E740481C1C}">
                                <a14:useLocalDpi xmlns:a14="http://schemas.microsoft.com/office/drawing/2010/main" val="0"/>
                              </a:ext>
                            </a:extLst>
                          </a:blip>
                          <a:stretch>
                            <a:fillRect/>
                          </a:stretch>
                        </pic:blipFill>
                        <pic:spPr>
                          <a:xfrm>
                            <a:off x="0" y="0"/>
                            <a:ext cx="748451" cy="748451"/>
                          </a:xfrm>
                          <a:prstGeom prst="rect">
                            <a:avLst/>
                          </a:prstGeom>
                        </pic:spPr>
                      </pic:pic>
                    </a:graphicData>
                  </a:graphic>
                </wp:inline>
              </w:drawing>
            </w:r>
          </w:p>
        </w:tc>
        <w:tc>
          <w:tcPr>
            <w:tcW w:w="699" w:type="pct"/>
            <w:vAlign w:val="center"/>
          </w:tcPr>
          <w:p w14:paraId="442A3E5C" w14:textId="77777777" w:rsidR="004C6A20" w:rsidRPr="00F84ED0" w:rsidRDefault="004C6A20" w:rsidP="001B0B54">
            <w:pPr>
              <w:jc w:val="center"/>
            </w:pPr>
          </w:p>
        </w:tc>
        <w:tc>
          <w:tcPr>
            <w:tcW w:w="629" w:type="pct"/>
            <w:vAlign w:val="center"/>
          </w:tcPr>
          <w:p w14:paraId="442A3E5D" w14:textId="77777777" w:rsidR="004C6A20" w:rsidRPr="00F84ED0" w:rsidRDefault="004C6A20" w:rsidP="001B0B54">
            <w:pPr>
              <w:jc w:val="center"/>
            </w:pPr>
          </w:p>
        </w:tc>
        <w:tc>
          <w:tcPr>
            <w:tcW w:w="812" w:type="pct"/>
            <w:vAlign w:val="center"/>
          </w:tcPr>
          <w:p w14:paraId="442A3E5E" w14:textId="77777777" w:rsidR="004C6A20" w:rsidRPr="00F84ED0" w:rsidRDefault="004C6A20" w:rsidP="001B0B54">
            <w:pPr>
              <w:jc w:val="center"/>
            </w:pPr>
          </w:p>
        </w:tc>
        <w:tc>
          <w:tcPr>
            <w:tcW w:w="1201" w:type="pct"/>
          </w:tcPr>
          <w:p w14:paraId="442A3E5F" w14:textId="77777777" w:rsidR="004C6A20" w:rsidRPr="00F84ED0" w:rsidRDefault="004C6A20" w:rsidP="001B0B54">
            <w:pPr>
              <w:jc w:val="center"/>
            </w:pPr>
          </w:p>
        </w:tc>
      </w:tr>
    </w:tbl>
    <w:p w14:paraId="442A3E61" w14:textId="77777777" w:rsidR="00E90AFA" w:rsidRPr="00F84ED0" w:rsidRDefault="00E90AFA" w:rsidP="001B0B54">
      <w:pPr>
        <w:pStyle w:val="TKTITRE1"/>
        <w:rPr>
          <w:sz w:val="2"/>
          <w:szCs w:val="2"/>
        </w:rPr>
      </w:pPr>
    </w:p>
    <w:p w14:paraId="3470050B" w14:textId="51889E76" w:rsidR="00F523F5" w:rsidRDefault="00F523F5">
      <w:pPr>
        <w:rPr>
          <w:rFonts w:ascii="Calibri" w:eastAsia="Times New Roman" w:hAnsi="Calibri" w:cs="Calibri"/>
          <w:b/>
          <w:bCs/>
          <w:sz w:val="28"/>
          <w:szCs w:val="28"/>
        </w:rPr>
      </w:pPr>
      <w:r>
        <w:rPr>
          <w:sz w:val="28"/>
          <w:szCs w:val="28"/>
          <w:lang w:val="tr"/>
        </w:rPr>
        <w:br w:type="page"/>
      </w:r>
    </w:p>
    <w:p w14:paraId="442A3E63" w14:textId="506E5998" w:rsidR="00E90AFA" w:rsidRPr="00F523F5" w:rsidRDefault="00557D21" w:rsidP="001B0B54">
      <w:pPr>
        <w:pStyle w:val="TKTITRE1"/>
        <w:rPr>
          <w:sz w:val="28"/>
          <w:szCs w:val="28"/>
        </w:rPr>
      </w:pPr>
      <w:r>
        <w:rPr>
          <w:sz w:val="28"/>
          <w:szCs w:val="28"/>
          <w:lang w:val="tr"/>
        </w:rPr>
        <w:lastRenderedPageBreak/>
        <w:t>Tablo 2: Neleri yapabilmem gerekiyor?</w:t>
      </w:r>
    </w:p>
    <w:p w14:paraId="442A3E64" w14:textId="77777777" w:rsidR="00E90AFA" w:rsidRPr="00F84ED0" w:rsidRDefault="0012012B" w:rsidP="001B0B54">
      <w:pPr>
        <w:pStyle w:val="TKTEXTE"/>
      </w:pPr>
      <w:r>
        <w:rPr>
          <w:lang w:val="tr"/>
        </w:rPr>
        <w:t>Her bir öğrencinin olumlu ya da olumsuz bir tepki göstermesini sağlamak için gerekirse resimler kullanarak göçmenlere bazı basit sorular sorun.</w:t>
      </w:r>
    </w:p>
    <w:p w14:paraId="442A3E65" w14:textId="77777777" w:rsidR="00E90AFA" w:rsidRPr="00F84ED0" w:rsidRDefault="00E90AFA" w:rsidP="001B0B54">
      <w:pPr>
        <w:pStyle w:val="TKTEXTE"/>
      </w:pPr>
      <w:r>
        <w:rPr>
          <w:lang w:val="tr"/>
        </w:rPr>
        <w:t>Gruptaki herkesin bunu anladığından emin olmanız önemlidir:</w:t>
      </w:r>
    </w:p>
    <w:p w14:paraId="442A3E66" w14:textId="3366D250" w:rsidR="00E90AFA" w:rsidRPr="00F84ED0" w:rsidRDefault="00E90AFA" w:rsidP="001B0B54">
      <w:pPr>
        <w:pStyle w:val="TKTEXTE"/>
        <w:contextualSpacing/>
      </w:pPr>
      <w:r>
        <w:rPr>
          <w:noProof/>
          <w:lang w:val="tr-TR" w:eastAsia="tr-TR"/>
        </w:rPr>
        <w:drawing>
          <wp:inline distT="0" distB="0" distL="0" distR="0" wp14:anchorId="442A4130" wp14:editId="442A4131">
            <wp:extent cx="285140" cy="279549"/>
            <wp:effectExtent l="0" t="0" r="635" b="6350"/>
            <wp:docPr id="10"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32" wp14:editId="442A4133">
            <wp:extent cx="285140" cy="279549"/>
            <wp:effectExtent l="0" t="0" r="635" b="6350"/>
            <wp:docPr id="11"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34" wp14:editId="442A4135">
            <wp:extent cx="285140" cy="279549"/>
            <wp:effectExtent l="0" t="0" r="635" b="6350"/>
            <wp:docPr id="1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sidR="00836F1B">
        <w:rPr>
          <w:lang w:val="tr"/>
        </w:rPr>
        <w:t xml:space="preserve">  </w:t>
      </w:r>
      <w:r>
        <w:rPr>
          <w:lang w:val="tr"/>
        </w:rPr>
        <w:t xml:space="preserve">acil anlamına gelir  </w:t>
      </w:r>
    </w:p>
    <w:p w14:paraId="442A3E67" w14:textId="77777777" w:rsidR="00E90AFA" w:rsidRPr="00F84ED0" w:rsidRDefault="00E90AFA" w:rsidP="001B0B54">
      <w:pPr>
        <w:pStyle w:val="TKTEXTE"/>
        <w:contextualSpacing/>
      </w:pPr>
      <w:r>
        <w:rPr>
          <w:noProof/>
          <w:lang w:val="tr-TR" w:eastAsia="tr-TR"/>
        </w:rPr>
        <w:drawing>
          <wp:inline distT="0" distB="0" distL="0" distR="0" wp14:anchorId="442A4136" wp14:editId="442A4137">
            <wp:extent cx="285140" cy="279549"/>
            <wp:effectExtent l="0" t="0" r="635" b="6350"/>
            <wp:docPr id="1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38" wp14:editId="442A4139">
            <wp:extent cx="285140" cy="279549"/>
            <wp:effectExtent l="0" t="0" r="635" b="6350"/>
            <wp:docPr id="1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lang w:val="tr"/>
        </w:rPr>
        <w:tab/>
        <w:t>çok önemli anlamına gelir</w:t>
      </w:r>
    </w:p>
    <w:p w14:paraId="442A3E68" w14:textId="77777777" w:rsidR="00E90AFA" w:rsidRPr="00F84ED0" w:rsidRDefault="00E90AFA" w:rsidP="001B0B54">
      <w:pPr>
        <w:pStyle w:val="TKTEXTE"/>
      </w:pPr>
      <w:r>
        <w:rPr>
          <w:noProof/>
          <w:lang w:val="tr-TR" w:eastAsia="tr-TR"/>
        </w:rPr>
        <w:drawing>
          <wp:inline distT="0" distB="0" distL="0" distR="0" wp14:anchorId="442A413A" wp14:editId="442A413B">
            <wp:extent cx="285140" cy="279549"/>
            <wp:effectExtent l="0" t="0" r="635" b="6350"/>
            <wp:docPr id="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lang w:val="tr"/>
        </w:rPr>
        <w:tab/>
      </w:r>
      <w:r>
        <w:rPr>
          <w:lang w:val="tr"/>
        </w:rPr>
        <w:tab/>
        <w:t xml:space="preserve">önemli anlamına gelir </w:t>
      </w:r>
    </w:p>
    <w:p w14:paraId="442A3E69" w14:textId="77777777" w:rsidR="00E90AFA" w:rsidRPr="00F84ED0" w:rsidRDefault="00E90AFA" w:rsidP="001B0B54">
      <w:pPr>
        <w:pStyle w:val="TKTEXTE"/>
      </w:pPr>
      <w:r>
        <w:rPr>
          <w:lang w:val="tr"/>
        </w:rPr>
        <w:t>Herkesin bu sistemi nasıl kullanacağını bildiğinden emin olduğunuzda, tabloyu tanıtın.</w:t>
      </w:r>
    </w:p>
    <w:tbl>
      <w:tblPr>
        <w:tblW w:w="5000" w:type="pct"/>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3525"/>
        <w:gridCol w:w="2202"/>
        <w:gridCol w:w="1493"/>
        <w:gridCol w:w="1371"/>
        <w:gridCol w:w="1371"/>
      </w:tblGrid>
      <w:tr w:rsidR="00E13833" w:rsidRPr="00F84ED0" w14:paraId="442A3E6E" w14:textId="77777777" w:rsidTr="00EA73F4">
        <w:trPr>
          <w:trHeight w:val="680"/>
          <w:jc w:val="center"/>
        </w:trPr>
        <w:tc>
          <w:tcPr>
            <w:tcW w:w="5183" w:type="dxa"/>
            <w:gridSpan w:val="2"/>
            <w:vAlign w:val="center"/>
          </w:tcPr>
          <w:p w14:paraId="442A3E6A" w14:textId="77777777" w:rsidR="00E90AFA" w:rsidRPr="00F84ED0" w:rsidRDefault="007D46D0" w:rsidP="001B0B54">
            <w:pPr>
              <w:jc w:val="center"/>
              <w:rPr>
                <w:b/>
                <w:bCs/>
              </w:rPr>
            </w:pPr>
            <w:r>
              <w:rPr>
                <w:b/>
                <w:bCs/>
                <w:sz w:val="28"/>
                <w:szCs w:val="28"/>
                <w:lang w:val="tr"/>
              </w:rPr>
              <w:t>DURUMLAR</w:t>
            </w:r>
          </w:p>
        </w:tc>
        <w:tc>
          <w:tcPr>
            <w:tcW w:w="1351" w:type="dxa"/>
            <w:shd w:val="clear" w:color="auto" w:fill="FFFFFF" w:themeFill="background1"/>
            <w:vAlign w:val="center"/>
          </w:tcPr>
          <w:p w14:paraId="442A3E6B" w14:textId="77777777" w:rsidR="00E90AFA" w:rsidRPr="00F84ED0" w:rsidRDefault="00E90AFA" w:rsidP="001B0B54">
            <w:pPr>
              <w:jc w:val="center"/>
            </w:pPr>
            <w:r>
              <w:rPr>
                <w:noProof/>
                <w:lang w:val="tr-TR" w:eastAsia="tr-TR"/>
              </w:rPr>
              <w:drawing>
                <wp:inline distT="0" distB="0" distL="0" distR="0" wp14:anchorId="442A413C" wp14:editId="442A413D">
                  <wp:extent cx="285140" cy="279549"/>
                  <wp:effectExtent l="0" t="0" r="635" b="6350"/>
                  <wp:docPr id="49"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3E" wp14:editId="442A413F">
                  <wp:extent cx="285140" cy="279549"/>
                  <wp:effectExtent l="0" t="0" r="635" b="6350"/>
                  <wp:docPr id="50"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40" wp14:editId="442A4141">
                  <wp:extent cx="285140" cy="279549"/>
                  <wp:effectExtent l="0" t="0" r="635" b="6350"/>
                  <wp:docPr id="52"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c>
          <w:tcPr>
            <w:tcW w:w="1241" w:type="dxa"/>
            <w:vAlign w:val="center"/>
          </w:tcPr>
          <w:p w14:paraId="442A3E6C" w14:textId="77777777" w:rsidR="00E90AFA" w:rsidRPr="00F84ED0" w:rsidRDefault="00E90AFA" w:rsidP="001B0B54">
            <w:pPr>
              <w:jc w:val="center"/>
            </w:pPr>
            <w:r>
              <w:rPr>
                <w:noProof/>
                <w:lang w:val="tr-TR" w:eastAsia="tr-TR"/>
              </w:rPr>
              <w:drawing>
                <wp:inline distT="0" distB="0" distL="0" distR="0" wp14:anchorId="442A4142" wp14:editId="442A4143">
                  <wp:extent cx="285140" cy="279549"/>
                  <wp:effectExtent l="0" t="0" r="635" b="6350"/>
                  <wp:docPr id="53"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r>
              <w:rPr>
                <w:noProof/>
                <w:lang w:val="tr-TR" w:eastAsia="tr-TR"/>
              </w:rPr>
              <w:drawing>
                <wp:inline distT="0" distB="0" distL="0" distR="0" wp14:anchorId="442A4144" wp14:editId="442A4145">
                  <wp:extent cx="285140" cy="279549"/>
                  <wp:effectExtent l="0" t="0" r="635" b="6350"/>
                  <wp:docPr id="54"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c>
          <w:tcPr>
            <w:tcW w:w="1241" w:type="dxa"/>
            <w:vAlign w:val="center"/>
          </w:tcPr>
          <w:p w14:paraId="442A3E6D" w14:textId="77777777" w:rsidR="00E90AFA" w:rsidRPr="00F84ED0" w:rsidRDefault="00E90AFA" w:rsidP="001B0B54">
            <w:pPr>
              <w:jc w:val="center"/>
            </w:pPr>
            <w:r>
              <w:rPr>
                <w:noProof/>
                <w:lang w:val="tr-TR" w:eastAsia="tr-TR"/>
              </w:rPr>
              <w:drawing>
                <wp:inline distT="0" distB="0" distL="0" distR="0" wp14:anchorId="442A4146" wp14:editId="442A4147">
                  <wp:extent cx="285140" cy="279549"/>
                  <wp:effectExtent l="0" t="0" r="635" b="6350"/>
                  <wp:docPr id="58" name="Image 13" descr="C:\Users\utilisateur\AppData\Local\Microsoft\Windows\INetCache\Content.Word\5_Yes.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3" descr="C:\Users\utilisateur\AppData\Local\Microsoft\Windows\INetCache\Content.Word\5_Yes.jpg"/>
                          <pic:cNvPicPr>
                            <a:picLocks noChangeAspect="1" noChangeArrowheads="1"/>
                          </pic:cNvPicPr>
                        </pic:nvPicPr>
                        <pic:blipFill>
                          <a:blip r:embed="rId16" cstate="print"/>
                          <a:srcRect/>
                          <a:stretch>
                            <a:fillRect/>
                          </a:stretch>
                        </pic:blipFill>
                        <pic:spPr bwMode="auto">
                          <a:xfrm>
                            <a:off x="0" y="0"/>
                            <a:ext cx="287117" cy="281487"/>
                          </a:xfrm>
                          <a:prstGeom prst="rect">
                            <a:avLst/>
                          </a:prstGeom>
                          <a:noFill/>
                          <a:ln w="9525">
                            <a:noFill/>
                            <a:miter lim="800000"/>
                            <a:headEnd/>
                            <a:tailEnd/>
                          </a:ln>
                        </pic:spPr>
                      </pic:pic>
                    </a:graphicData>
                  </a:graphic>
                </wp:inline>
              </w:drawing>
            </w:r>
          </w:p>
        </w:tc>
      </w:tr>
      <w:tr w:rsidR="000B4277" w:rsidRPr="00164485" w14:paraId="442A3E74" w14:textId="77777777" w:rsidTr="00EA73F4">
        <w:trPr>
          <w:trHeight w:val="1905"/>
          <w:jc w:val="center"/>
        </w:trPr>
        <w:tc>
          <w:tcPr>
            <w:tcW w:w="3190" w:type="dxa"/>
            <w:vAlign w:val="center"/>
          </w:tcPr>
          <w:p w14:paraId="442A3E6F" w14:textId="77777777" w:rsidR="00E90AFA" w:rsidRPr="00F84ED0" w:rsidRDefault="00E90AFA" w:rsidP="00E13833">
            <w:pPr>
              <w:spacing w:after="0"/>
              <w:jc w:val="center"/>
            </w:pPr>
            <w:r>
              <w:rPr>
                <w:noProof/>
                <w:lang w:val="tr-TR" w:eastAsia="tr-TR"/>
              </w:rPr>
              <w:drawing>
                <wp:inline distT="0" distB="0" distL="0" distR="0" wp14:anchorId="442A4148" wp14:editId="442A4149">
                  <wp:extent cx="919275" cy="1025718"/>
                  <wp:effectExtent l="0" t="0" r="0" b="3175"/>
                  <wp:docPr id="59" name="Image 5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9" name="5_doctor.jpg"/>
                          <pic:cNvPicPr/>
                        </pic:nvPicPr>
                        <pic:blipFill rotWithShape="1">
                          <a:blip r:embed="rId24" cstate="print">
                            <a:extLst>
                              <a:ext uri="{28A0092B-C50C-407E-A947-70E740481C1C}">
                                <a14:useLocalDpi xmlns:a14="http://schemas.microsoft.com/office/drawing/2010/main" val="0"/>
                              </a:ext>
                            </a:extLst>
                          </a:blip>
                          <a:srcRect l="19375" t="16875" r="21250" b="16875"/>
                          <a:stretch/>
                        </pic:blipFill>
                        <pic:spPr bwMode="auto">
                          <a:xfrm>
                            <a:off x="0" y="0"/>
                            <a:ext cx="922932" cy="1029798"/>
                          </a:xfrm>
                          <a:prstGeom prst="rect">
                            <a:avLst/>
                          </a:prstGeom>
                          <a:ln>
                            <a:noFill/>
                          </a:ln>
                          <a:extLst>
                            <a:ext uri="{53640926-AAD7-44D8-BBD7-CCE9431645EC}">
                              <a14:shadowObscured xmlns:a14="http://schemas.microsoft.com/office/drawing/2010/main"/>
                            </a:ext>
                          </a:extLst>
                        </pic:spPr>
                      </pic:pic>
                    </a:graphicData>
                  </a:graphic>
                </wp:inline>
              </w:drawing>
            </w:r>
          </w:p>
        </w:tc>
        <w:tc>
          <w:tcPr>
            <w:tcW w:w="1993" w:type="dxa"/>
            <w:vAlign w:val="center"/>
          </w:tcPr>
          <w:p w14:paraId="442A3E70" w14:textId="77777777" w:rsidR="00E90AFA" w:rsidRPr="00073E48" w:rsidRDefault="00E90AFA" w:rsidP="00E13833">
            <w:pPr>
              <w:pStyle w:val="TKTextetableau"/>
              <w:jc w:val="center"/>
              <w:rPr>
                <w:sz w:val="24"/>
                <w:szCs w:val="24"/>
              </w:rPr>
            </w:pPr>
            <w:r>
              <w:rPr>
                <w:sz w:val="24"/>
                <w:szCs w:val="24"/>
                <w:lang w:val="tr"/>
              </w:rPr>
              <w:t>Doktor, hastane, tıbbi, diş hekimliği vb.</w:t>
            </w:r>
          </w:p>
        </w:tc>
        <w:tc>
          <w:tcPr>
            <w:tcW w:w="1351" w:type="dxa"/>
            <w:vAlign w:val="center"/>
          </w:tcPr>
          <w:p w14:paraId="442A3E71" w14:textId="77777777" w:rsidR="00E90AFA" w:rsidRPr="00073E48" w:rsidRDefault="00E90AFA" w:rsidP="00E13833">
            <w:pPr>
              <w:spacing w:after="0"/>
              <w:jc w:val="center"/>
            </w:pPr>
          </w:p>
        </w:tc>
        <w:tc>
          <w:tcPr>
            <w:tcW w:w="1241" w:type="dxa"/>
            <w:vAlign w:val="center"/>
          </w:tcPr>
          <w:p w14:paraId="442A3E72" w14:textId="77777777" w:rsidR="00E90AFA" w:rsidRPr="00073E48" w:rsidRDefault="00E90AFA" w:rsidP="00E13833">
            <w:pPr>
              <w:spacing w:after="0"/>
              <w:jc w:val="center"/>
            </w:pPr>
          </w:p>
        </w:tc>
        <w:tc>
          <w:tcPr>
            <w:tcW w:w="1241" w:type="dxa"/>
          </w:tcPr>
          <w:p w14:paraId="442A3E73" w14:textId="77777777" w:rsidR="00E90AFA" w:rsidRPr="00073E48" w:rsidRDefault="00E90AFA" w:rsidP="00E13833">
            <w:pPr>
              <w:spacing w:after="0"/>
              <w:jc w:val="center"/>
            </w:pPr>
          </w:p>
        </w:tc>
      </w:tr>
      <w:tr w:rsidR="000B4277" w:rsidRPr="00F84ED0" w14:paraId="442A3E7A" w14:textId="77777777" w:rsidTr="00E13833">
        <w:trPr>
          <w:trHeight w:val="1486"/>
          <w:jc w:val="center"/>
        </w:trPr>
        <w:tc>
          <w:tcPr>
            <w:tcW w:w="3190" w:type="dxa"/>
            <w:vAlign w:val="center"/>
          </w:tcPr>
          <w:p w14:paraId="442A3E75" w14:textId="77777777" w:rsidR="00E90AFA" w:rsidRPr="00F84ED0" w:rsidRDefault="00EA73F4" w:rsidP="00E13833">
            <w:pPr>
              <w:spacing w:after="0"/>
              <w:jc w:val="center"/>
            </w:pPr>
            <w:r>
              <w:rPr>
                <w:noProof/>
                <w:lang w:val="tr-TR" w:eastAsia="tr-TR"/>
              </w:rPr>
              <w:drawing>
                <wp:inline distT="0" distB="0" distL="0" distR="0" wp14:anchorId="442A414A" wp14:editId="442A414B">
                  <wp:extent cx="1431235" cy="953499"/>
                  <wp:effectExtent l="0" t="0" r="0" b="0"/>
                  <wp:docPr id="5" name="Immagine 5" descr="Spesa light: ecco i cibi da comprare per perdere peso | Donna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Spesa light: ecco i cibi da comprare per perdere peso | DonnaD"/>
                          <pic:cNvPicPr>
                            <a:picLocks noChangeAspect="1" noChangeArrowheads="1"/>
                          </pic:cNvPicPr>
                        </pic:nvPicPr>
                        <pic:blipFill>
                          <a:blip r:embed="rId25" cstate="print">
                            <a:extLst>
                              <a:ext uri="{28A0092B-C50C-407E-A947-70E740481C1C}">
                                <a14:useLocalDpi xmlns:a14="http://schemas.microsoft.com/office/drawing/2010/main" val="0"/>
                              </a:ext>
                            </a:extLst>
                          </a:blip>
                          <a:srcRect/>
                          <a:stretch>
                            <a:fillRect/>
                          </a:stretch>
                        </pic:blipFill>
                        <pic:spPr bwMode="auto">
                          <a:xfrm>
                            <a:off x="0" y="0"/>
                            <a:ext cx="1443987" cy="961995"/>
                          </a:xfrm>
                          <a:prstGeom prst="rect">
                            <a:avLst/>
                          </a:prstGeom>
                          <a:noFill/>
                          <a:ln>
                            <a:noFill/>
                          </a:ln>
                        </pic:spPr>
                      </pic:pic>
                    </a:graphicData>
                  </a:graphic>
                </wp:inline>
              </w:drawing>
            </w:r>
          </w:p>
        </w:tc>
        <w:tc>
          <w:tcPr>
            <w:tcW w:w="1993" w:type="dxa"/>
            <w:vAlign w:val="center"/>
          </w:tcPr>
          <w:p w14:paraId="442A3E76" w14:textId="77777777" w:rsidR="00E90AFA" w:rsidRPr="00F84ED0" w:rsidRDefault="00EA73F4" w:rsidP="00E13833">
            <w:pPr>
              <w:pStyle w:val="TKTextetableau"/>
              <w:jc w:val="center"/>
              <w:rPr>
                <w:sz w:val="24"/>
                <w:szCs w:val="24"/>
              </w:rPr>
            </w:pPr>
            <w:r>
              <w:rPr>
                <w:sz w:val="24"/>
                <w:szCs w:val="24"/>
                <w:lang w:val="tr"/>
              </w:rPr>
              <w:t>Yiyecek satın almak</w:t>
            </w:r>
          </w:p>
        </w:tc>
        <w:tc>
          <w:tcPr>
            <w:tcW w:w="1351" w:type="dxa"/>
            <w:vAlign w:val="center"/>
          </w:tcPr>
          <w:p w14:paraId="442A3E77" w14:textId="77777777" w:rsidR="00E90AFA" w:rsidRPr="00F84ED0" w:rsidRDefault="00E90AFA" w:rsidP="00E13833">
            <w:pPr>
              <w:spacing w:after="0"/>
              <w:jc w:val="center"/>
            </w:pPr>
          </w:p>
        </w:tc>
        <w:tc>
          <w:tcPr>
            <w:tcW w:w="1241" w:type="dxa"/>
            <w:vAlign w:val="center"/>
          </w:tcPr>
          <w:p w14:paraId="442A3E78" w14:textId="77777777" w:rsidR="00E90AFA" w:rsidRPr="00F84ED0" w:rsidRDefault="00E90AFA" w:rsidP="00E13833">
            <w:pPr>
              <w:spacing w:after="0"/>
              <w:jc w:val="center"/>
            </w:pPr>
          </w:p>
        </w:tc>
        <w:tc>
          <w:tcPr>
            <w:tcW w:w="1241" w:type="dxa"/>
          </w:tcPr>
          <w:p w14:paraId="442A3E79" w14:textId="77777777" w:rsidR="00E90AFA" w:rsidRPr="00F84ED0" w:rsidRDefault="00E90AFA" w:rsidP="00E13833">
            <w:pPr>
              <w:spacing w:after="0"/>
              <w:jc w:val="center"/>
            </w:pPr>
          </w:p>
        </w:tc>
      </w:tr>
      <w:tr w:rsidR="000B4277" w:rsidRPr="00F84ED0" w14:paraId="442A3E80" w14:textId="77777777" w:rsidTr="00E13833">
        <w:trPr>
          <w:trHeight w:val="1355"/>
          <w:jc w:val="center"/>
        </w:trPr>
        <w:tc>
          <w:tcPr>
            <w:tcW w:w="3190" w:type="dxa"/>
            <w:vAlign w:val="center"/>
          </w:tcPr>
          <w:p w14:paraId="442A3E7B" w14:textId="77777777" w:rsidR="00EA73F4" w:rsidRPr="00F84ED0" w:rsidRDefault="00EA73F4" w:rsidP="00E13833">
            <w:pPr>
              <w:spacing w:after="0"/>
              <w:jc w:val="center"/>
              <w:rPr>
                <w:noProof/>
              </w:rPr>
            </w:pPr>
            <w:r>
              <w:rPr>
                <w:noProof/>
                <w:lang w:val="tr-TR" w:eastAsia="tr-TR"/>
              </w:rPr>
              <w:drawing>
                <wp:inline distT="0" distB="0" distL="0" distR="0" wp14:anchorId="442A414C" wp14:editId="442A414D">
                  <wp:extent cx="1360440" cy="890546"/>
                  <wp:effectExtent l="0" t="0" r="0" b="5080"/>
                  <wp:docPr id="6" name="Immagine 6" descr="Comprare vestiti usati: vantaggi e suggerimenti"/>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omprare vestiti usati: vantaggi e suggerimenti"/>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367489" cy="895160"/>
                          </a:xfrm>
                          <a:prstGeom prst="rect">
                            <a:avLst/>
                          </a:prstGeom>
                          <a:noFill/>
                          <a:ln>
                            <a:noFill/>
                          </a:ln>
                        </pic:spPr>
                      </pic:pic>
                    </a:graphicData>
                  </a:graphic>
                </wp:inline>
              </w:drawing>
            </w:r>
          </w:p>
        </w:tc>
        <w:tc>
          <w:tcPr>
            <w:tcW w:w="1993" w:type="dxa"/>
            <w:vAlign w:val="center"/>
          </w:tcPr>
          <w:p w14:paraId="442A3E7C" w14:textId="77777777" w:rsidR="00EA73F4" w:rsidRPr="00F84ED0" w:rsidRDefault="00EA73F4" w:rsidP="00E13833">
            <w:pPr>
              <w:pStyle w:val="TKTextetableau"/>
              <w:jc w:val="center"/>
              <w:rPr>
                <w:sz w:val="24"/>
                <w:szCs w:val="24"/>
              </w:rPr>
            </w:pPr>
            <w:r>
              <w:rPr>
                <w:sz w:val="24"/>
                <w:szCs w:val="24"/>
                <w:lang w:val="tr"/>
              </w:rPr>
              <w:t>Alışveriş</w:t>
            </w:r>
          </w:p>
        </w:tc>
        <w:tc>
          <w:tcPr>
            <w:tcW w:w="1351" w:type="dxa"/>
            <w:vAlign w:val="center"/>
          </w:tcPr>
          <w:p w14:paraId="442A3E7D" w14:textId="77777777" w:rsidR="00EA73F4" w:rsidRPr="00F84ED0" w:rsidRDefault="00EA73F4" w:rsidP="00E13833">
            <w:pPr>
              <w:spacing w:after="0"/>
              <w:jc w:val="center"/>
            </w:pPr>
          </w:p>
        </w:tc>
        <w:tc>
          <w:tcPr>
            <w:tcW w:w="1241" w:type="dxa"/>
            <w:vAlign w:val="center"/>
          </w:tcPr>
          <w:p w14:paraId="442A3E7E" w14:textId="77777777" w:rsidR="00EA73F4" w:rsidRPr="00F84ED0" w:rsidRDefault="00EA73F4" w:rsidP="00E13833">
            <w:pPr>
              <w:spacing w:after="0"/>
              <w:jc w:val="center"/>
            </w:pPr>
          </w:p>
        </w:tc>
        <w:tc>
          <w:tcPr>
            <w:tcW w:w="1241" w:type="dxa"/>
          </w:tcPr>
          <w:p w14:paraId="442A3E7F" w14:textId="77777777" w:rsidR="00EA73F4" w:rsidRPr="00F84ED0" w:rsidRDefault="00EA73F4" w:rsidP="00E13833">
            <w:pPr>
              <w:spacing w:after="0"/>
              <w:jc w:val="center"/>
            </w:pPr>
          </w:p>
        </w:tc>
      </w:tr>
      <w:tr w:rsidR="000B4277" w:rsidRPr="00F84ED0" w14:paraId="442A3E86" w14:textId="77777777" w:rsidTr="00EA73F4">
        <w:trPr>
          <w:trHeight w:val="1928"/>
          <w:jc w:val="center"/>
        </w:trPr>
        <w:tc>
          <w:tcPr>
            <w:tcW w:w="3190" w:type="dxa"/>
            <w:vAlign w:val="center"/>
          </w:tcPr>
          <w:p w14:paraId="442A3E81" w14:textId="77777777" w:rsidR="00E90AFA" w:rsidRPr="00F84ED0" w:rsidRDefault="00E90AFA" w:rsidP="00E13833">
            <w:pPr>
              <w:spacing w:after="0"/>
              <w:jc w:val="center"/>
            </w:pPr>
            <w:r>
              <w:rPr>
                <w:noProof/>
                <w:lang w:val="tr-TR" w:eastAsia="tr-TR"/>
              </w:rPr>
              <w:drawing>
                <wp:inline distT="0" distB="0" distL="0" distR="0" wp14:anchorId="442A414E" wp14:editId="442A414F">
                  <wp:extent cx="1019908" cy="1019908"/>
                  <wp:effectExtent l="0" t="0" r="8890" b="8890"/>
                  <wp:docPr id="64" name="Image 6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5_school_education.jpg"/>
                          <pic:cNvPicPr/>
                        </pic:nvPicPr>
                        <pic:blipFill>
                          <a:blip r:embed="rId27" cstate="print">
                            <a:extLst>
                              <a:ext uri="{28A0092B-C50C-407E-A947-70E740481C1C}">
                                <a14:useLocalDpi xmlns:a14="http://schemas.microsoft.com/office/drawing/2010/main" val="0"/>
                              </a:ext>
                            </a:extLst>
                          </a:blip>
                          <a:stretch>
                            <a:fillRect/>
                          </a:stretch>
                        </pic:blipFill>
                        <pic:spPr>
                          <a:xfrm>
                            <a:off x="0" y="0"/>
                            <a:ext cx="1019908" cy="1019908"/>
                          </a:xfrm>
                          <a:prstGeom prst="rect">
                            <a:avLst/>
                          </a:prstGeom>
                        </pic:spPr>
                      </pic:pic>
                    </a:graphicData>
                  </a:graphic>
                </wp:inline>
              </w:drawing>
            </w:r>
          </w:p>
        </w:tc>
        <w:tc>
          <w:tcPr>
            <w:tcW w:w="1993" w:type="dxa"/>
            <w:vAlign w:val="center"/>
          </w:tcPr>
          <w:p w14:paraId="442A3E82" w14:textId="77777777" w:rsidR="00E90AFA" w:rsidRPr="00F84ED0" w:rsidRDefault="00E90AFA" w:rsidP="00E13833">
            <w:pPr>
              <w:pStyle w:val="TKTextetableau"/>
              <w:jc w:val="center"/>
              <w:rPr>
                <w:sz w:val="24"/>
                <w:szCs w:val="24"/>
              </w:rPr>
            </w:pPr>
            <w:r>
              <w:rPr>
                <w:sz w:val="24"/>
                <w:szCs w:val="24"/>
                <w:lang w:val="tr"/>
              </w:rPr>
              <w:t>Okul, eğitim</w:t>
            </w:r>
          </w:p>
        </w:tc>
        <w:tc>
          <w:tcPr>
            <w:tcW w:w="1351" w:type="dxa"/>
            <w:vAlign w:val="center"/>
          </w:tcPr>
          <w:p w14:paraId="442A3E83" w14:textId="77777777" w:rsidR="00E90AFA" w:rsidRPr="00F84ED0" w:rsidRDefault="00E90AFA" w:rsidP="00E13833">
            <w:pPr>
              <w:spacing w:after="0"/>
              <w:jc w:val="center"/>
            </w:pPr>
          </w:p>
        </w:tc>
        <w:tc>
          <w:tcPr>
            <w:tcW w:w="1241" w:type="dxa"/>
            <w:vAlign w:val="center"/>
          </w:tcPr>
          <w:p w14:paraId="442A3E84" w14:textId="77777777" w:rsidR="00E90AFA" w:rsidRPr="00F84ED0" w:rsidRDefault="00E90AFA" w:rsidP="00E13833">
            <w:pPr>
              <w:spacing w:after="0"/>
              <w:jc w:val="center"/>
            </w:pPr>
          </w:p>
        </w:tc>
        <w:tc>
          <w:tcPr>
            <w:tcW w:w="1241" w:type="dxa"/>
          </w:tcPr>
          <w:p w14:paraId="442A3E85" w14:textId="77777777" w:rsidR="00E90AFA" w:rsidRPr="00F84ED0" w:rsidRDefault="00E90AFA" w:rsidP="00E13833">
            <w:pPr>
              <w:spacing w:after="0"/>
              <w:jc w:val="center"/>
            </w:pPr>
          </w:p>
        </w:tc>
      </w:tr>
      <w:tr w:rsidR="000B4277" w:rsidRPr="00F84ED0" w14:paraId="442A3E8C" w14:textId="77777777" w:rsidTr="00E13833">
        <w:trPr>
          <w:trHeight w:val="1167"/>
          <w:jc w:val="center"/>
        </w:trPr>
        <w:tc>
          <w:tcPr>
            <w:tcW w:w="3190" w:type="dxa"/>
            <w:vAlign w:val="center"/>
          </w:tcPr>
          <w:p w14:paraId="442A3E87" w14:textId="77777777" w:rsidR="00E90AFA" w:rsidRPr="00F84ED0" w:rsidRDefault="00E90AFA" w:rsidP="00E13833">
            <w:pPr>
              <w:spacing w:after="0"/>
              <w:jc w:val="center"/>
            </w:pPr>
            <w:r>
              <w:rPr>
                <w:noProof/>
                <w:lang w:val="tr-TR" w:eastAsia="tr-TR"/>
              </w:rPr>
              <w:drawing>
                <wp:inline distT="0" distB="0" distL="0" distR="0" wp14:anchorId="442A4150" wp14:editId="442A4151">
                  <wp:extent cx="1216550" cy="811439"/>
                  <wp:effectExtent l="0" t="0" r="3175" b="8255"/>
                  <wp:docPr id="65" name="Image 6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5" name="5_cash_withdrawal.jpg"/>
                          <pic:cNvPicPr/>
                        </pic:nvPicPr>
                        <pic:blipFill>
                          <a:blip r:embed="rId28" cstate="print">
                            <a:extLst>
                              <a:ext uri="{28A0092B-C50C-407E-A947-70E740481C1C}">
                                <a14:useLocalDpi xmlns:a14="http://schemas.microsoft.com/office/drawing/2010/main" val="0"/>
                              </a:ext>
                            </a:extLst>
                          </a:blip>
                          <a:stretch>
                            <a:fillRect/>
                          </a:stretch>
                        </pic:blipFill>
                        <pic:spPr>
                          <a:xfrm>
                            <a:off x="0" y="0"/>
                            <a:ext cx="1221045" cy="814437"/>
                          </a:xfrm>
                          <a:prstGeom prst="rect">
                            <a:avLst/>
                          </a:prstGeom>
                        </pic:spPr>
                      </pic:pic>
                    </a:graphicData>
                  </a:graphic>
                </wp:inline>
              </w:drawing>
            </w:r>
          </w:p>
        </w:tc>
        <w:tc>
          <w:tcPr>
            <w:tcW w:w="1993" w:type="dxa"/>
            <w:vAlign w:val="center"/>
          </w:tcPr>
          <w:p w14:paraId="442A3E88" w14:textId="77777777" w:rsidR="00E90AFA" w:rsidRPr="00F84ED0" w:rsidRDefault="00E90AFA" w:rsidP="00E13833">
            <w:pPr>
              <w:pStyle w:val="TKTextetableau"/>
              <w:jc w:val="center"/>
              <w:rPr>
                <w:sz w:val="24"/>
                <w:szCs w:val="24"/>
              </w:rPr>
            </w:pPr>
            <w:r>
              <w:rPr>
                <w:sz w:val="24"/>
                <w:szCs w:val="24"/>
                <w:lang w:val="tr"/>
              </w:rPr>
              <w:t>Banka, para, ATM vb.</w:t>
            </w:r>
          </w:p>
        </w:tc>
        <w:tc>
          <w:tcPr>
            <w:tcW w:w="1351" w:type="dxa"/>
            <w:vAlign w:val="center"/>
          </w:tcPr>
          <w:p w14:paraId="442A3E89" w14:textId="77777777" w:rsidR="00E90AFA" w:rsidRPr="00F84ED0" w:rsidRDefault="00E90AFA" w:rsidP="00E13833">
            <w:pPr>
              <w:spacing w:after="0"/>
              <w:jc w:val="center"/>
            </w:pPr>
          </w:p>
        </w:tc>
        <w:tc>
          <w:tcPr>
            <w:tcW w:w="1241" w:type="dxa"/>
            <w:vAlign w:val="center"/>
          </w:tcPr>
          <w:p w14:paraId="442A3E8A" w14:textId="77777777" w:rsidR="00E90AFA" w:rsidRPr="00F84ED0" w:rsidRDefault="00E90AFA" w:rsidP="00E13833">
            <w:pPr>
              <w:spacing w:after="0"/>
              <w:jc w:val="center"/>
            </w:pPr>
          </w:p>
        </w:tc>
        <w:tc>
          <w:tcPr>
            <w:tcW w:w="1241" w:type="dxa"/>
          </w:tcPr>
          <w:p w14:paraId="442A3E8B" w14:textId="77777777" w:rsidR="00E90AFA" w:rsidRPr="00F84ED0" w:rsidRDefault="00E90AFA" w:rsidP="00E13833">
            <w:pPr>
              <w:spacing w:after="0"/>
              <w:jc w:val="center"/>
            </w:pPr>
          </w:p>
        </w:tc>
      </w:tr>
      <w:tr w:rsidR="000B4277" w:rsidRPr="00F84ED0" w14:paraId="442A3E92" w14:textId="77777777" w:rsidTr="00E13833">
        <w:trPr>
          <w:trHeight w:val="1385"/>
          <w:jc w:val="center"/>
        </w:trPr>
        <w:tc>
          <w:tcPr>
            <w:tcW w:w="3190" w:type="dxa"/>
            <w:vAlign w:val="center"/>
          </w:tcPr>
          <w:p w14:paraId="442A3E8D" w14:textId="77777777" w:rsidR="00E90AFA" w:rsidRPr="00F84ED0" w:rsidRDefault="00E90AFA" w:rsidP="00E13833">
            <w:pPr>
              <w:spacing w:after="0"/>
              <w:jc w:val="center"/>
            </w:pPr>
            <w:r>
              <w:rPr>
                <w:noProof/>
                <w:lang w:val="tr-TR" w:eastAsia="tr-TR"/>
              </w:rPr>
              <w:lastRenderedPageBreak/>
              <w:drawing>
                <wp:inline distT="0" distB="0" distL="0" distR="0" wp14:anchorId="442A4152" wp14:editId="442A4153">
                  <wp:extent cx="1406677" cy="938254"/>
                  <wp:effectExtent l="0" t="0" r="3175" b="0"/>
                  <wp:docPr id="66" name="Image 6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6" name="5_postoffice.jpg"/>
                          <pic:cNvPicPr/>
                        </pic:nvPicPr>
                        <pic:blipFill>
                          <a:blip r:embed="rId29" cstate="print">
                            <a:extLst>
                              <a:ext uri="{28A0092B-C50C-407E-A947-70E740481C1C}">
                                <a14:useLocalDpi xmlns:a14="http://schemas.microsoft.com/office/drawing/2010/main" val="0"/>
                              </a:ext>
                            </a:extLst>
                          </a:blip>
                          <a:stretch>
                            <a:fillRect/>
                          </a:stretch>
                        </pic:blipFill>
                        <pic:spPr>
                          <a:xfrm>
                            <a:off x="0" y="0"/>
                            <a:ext cx="1410956" cy="941108"/>
                          </a:xfrm>
                          <a:prstGeom prst="rect">
                            <a:avLst/>
                          </a:prstGeom>
                        </pic:spPr>
                      </pic:pic>
                    </a:graphicData>
                  </a:graphic>
                </wp:inline>
              </w:drawing>
            </w:r>
          </w:p>
        </w:tc>
        <w:tc>
          <w:tcPr>
            <w:tcW w:w="1993" w:type="dxa"/>
            <w:vAlign w:val="center"/>
          </w:tcPr>
          <w:p w14:paraId="442A3E8E" w14:textId="77777777" w:rsidR="00E90AFA" w:rsidRPr="00F84ED0" w:rsidRDefault="00E90AFA" w:rsidP="00E13833">
            <w:pPr>
              <w:pStyle w:val="TKTextetableau"/>
              <w:jc w:val="center"/>
              <w:rPr>
                <w:sz w:val="24"/>
                <w:szCs w:val="24"/>
              </w:rPr>
            </w:pPr>
            <w:r>
              <w:rPr>
                <w:sz w:val="24"/>
                <w:szCs w:val="24"/>
                <w:lang w:val="tr"/>
              </w:rPr>
              <w:t>Postane</w:t>
            </w:r>
          </w:p>
        </w:tc>
        <w:tc>
          <w:tcPr>
            <w:tcW w:w="1351" w:type="dxa"/>
            <w:vAlign w:val="center"/>
          </w:tcPr>
          <w:p w14:paraId="442A3E8F" w14:textId="77777777" w:rsidR="00E90AFA" w:rsidRPr="00F84ED0" w:rsidRDefault="00E90AFA" w:rsidP="00E13833">
            <w:pPr>
              <w:spacing w:after="0"/>
              <w:jc w:val="center"/>
            </w:pPr>
          </w:p>
        </w:tc>
        <w:tc>
          <w:tcPr>
            <w:tcW w:w="1241" w:type="dxa"/>
            <w:vAlign w:val="center"/>
          </w:tcPr>
          <w:p w14:paraId="442A3E90" w14:textId="77777777" w:rsidR="00E90AFA" w:rsidRPr="00F84ED0" w:rsidRDefault="00E90AFA" w:rsidP="00E13833">
            <w:pPr>
              <w:spacing w:after="0"/>
              <w:jc w:val="center"/>
            </w:pPr>
          </w:p>
        </w:tc>
        <w:tc>
          <w:tcPr>
            <w:tcW w:w="1241" w:type="dxa"/>
            <w:vAlign w:val="center"/>
          </w:tcPr>
          <w:p w14:paraId="442A3E91" w14:textId="77777777" w:rsidR="00E90AFA" w:rsidRPr="00F84ED0" w:rsidRDefault="00E90AFA" w:rsidP="00E13833">
            <w:pPr>
              <w:spacing w:after="0"/>
              <w:jc w:val="center"/>
            </w:pPr>
          </w:p>
        </w:tc>
      </w:tr>
      <w:tr w:rsidR="000B4277" w:rsidRPr="00F84ED0" w14:paraId="442A3E98" w14:textId="77777777" w:rsidTr="00E13833">
        <w:trPr>
          <w:trHeight w:val="1467"/>
          <w:jc w:val="center"/>
        </w:trPr>
        <w:tc>
          <w:tcPr>
            <w:tcW w:w="3190" w:type="dxa"/>
            <w:vAlign w:val="center"/>
          </w:tcPr>
          <w:p w14:paraId="442A3E93" w14:textId="77777777" w:rsidR="00E90AFA" w:rsidRPr="00F84ED0" w:rsidRDefault="00E90AFA" w:rsidP="00E13833">
            <w:pPr>
              <w:spacing w:after="0"/>
              <w:jc w:val="center"/>
            </w:pPr>
            <w:r>
              <w:rPr>
                <w:noProof/>
                <w:lang w:val="tr-TR" w:eastAsia="tr-TR"/>
              </w:rPr>
              <w:drawing>
                <wp:inline distT="0" distB="0" distL="0" distR="0" wp14:anchorId="442A4154" wp14:editId="442A4155">
                  <wp:extent cx="1327868" cy="879049"/>
                  <wp:effectExtent l="0" t="0" r="5715" b="0"/>
                  <wp:docPr id="68" name="Image 6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8" name="5_accomodation.jpg"/>
                          <pic:cNvPicPr/>
                        </pic:nvPicPr>
                        <pic:blipFill>
                          <a:blip r:embed="rId30" cstate="print">
                            <a:extLst>
                              <a:ext uri="{28A0092B-C50C-407E-A947-70E740481C1C}">
                                <a14:useLocalDpi xmlns:a14="http://schemas.microsoft.com/office/drawing/2010/main" val="0"/>
                              </a:ext>
                            </a:extLst>
                          </a:blip>
                          <a:stretch>
                            <a:fillRect/>
                          </a:stretch>
                        </pic:blipFill>
                        <pic:spPr>
                          <a:xfrm>
                            <a:off x="0" y="0"/>
                            <a:ext cx="1336923" cy="885043"/>
                          </a:xfrm>
                          <a:prstGeom prst="rect">
                            <a:avLst/>
                          </a:prstGeom>
                        </pic:spPr>
                      </pic:pic>
                    </a:graphicData>
                  </a:graphic>
                </wp:inline>
              </w:drawing>
            </w:r>
          </w:p>
        </w:tc>
        <w:tc>
          <w:tcPr>
            <w:tcW w:w="1993" w:type="dxa"/>
            <w:vAlign w:val="center"/>
          </w:tcPr>
          <w:p w14:paraId="442A3E94" w14:textId="77777777" w:rsidR="00E90AFA" w:rsidRPr="00F84ED0" w:rsidRDefault="00E90AFA" w:rsidP="00E13833">
            <w:pPr>
              <w:pStyle w:val="TKTextetableau"/>
              <w:jc w:val="center"/>
              <w:rPr>
                <w:sz w:val="24"/>
                <w:szCs w:val="24"/>
              </w:rPr>
            </w:pPr>
            <w:r>
              <w:rPr>
                <w:sz w:val="24"/>
                <w:szCs w:val="24"/>
                <w:lang w:val="tr"/>
              </w:rPr>
              <w:t>Konaklama</w:t>
            </w:r>
          </w:p>
        </w:tc>
        <w:tc>
          <w:tcPr>
            <w:tcW w:w="1351" w:type="dxa"/>
            <w:vAlign w:val="center"/>
          </w:tcPr>
          <w:p w14:paraId="442A3E95" w14:textId="77777777" w:rsidR="00E90AFA" w:rsidRPr="00F84ED0" w:rsidRDefault="00E90AFA" w:rsidP="00E13833">
            <w:pPr>
              <w:spacing w:after="0"/>
              <w:jc w:val="center"/>
            </w:pPr>
          </w:p>
        </w:tc>
        <w:tc>
          <w:tcPr>
            <w:tcW w:w="1241" w:type="dxa"/>
            <w:vAlign w:val="center"/>
          </w:tcPr>
          <w:p w14:paraId="442A3E96" w14:textId="77777777" w:rsidR="00E90AFA" w:rsidRPr="00F84ED0" w:rsidRDefault="00E90AFA" w:rsidP="00E13833">
            <w:pPr>
              <w:spacing w:after="0"/>
              <w:jc w:val="center"/>
            </w:pPr>
          </w:p>
        </w:tc>
        <w:tc>
          <w:tcPr>
            <w:tcW w:w="1241" w:type="dxa"/>
            <w:vAlign w:val="center"/>
          </w:tcPr>
          <w:p w14:paraId="442A3E97" w14:textId="77777777" w:rsidR="00E90AFA" w:rsidRPr="00F84ED0" w:rsidRDefault="00E90AFA" w:rsidP="00E13833">
            <w:pPr>
              <w:spacing w:after="0"/>
              <w:jc w:val="center"/>
            </w:pPr>
          </w:p>
        </w:tc>
      </w:tr>
      <w:tr w:rsidR="000B4277" w:rsidRPr="005032B5" w14:paraId="442A3E9F" w14:textId="77777777" w:rsidTr="00E13833">
        <w:trPr>
          <w:trHeight w:val="1261"/>
          <w:jc w:val="center"/>
        </w:trPr>
        <w:tc>
          <w:tcPr>
            <w:tcW w:w="3190" w:type="dxa"/>
            <w:vAlign w:val="center"/>
          </w:tcPr>
          <w:p w14:paraId="442A3E99" w14:textId="77777777" w:rsidR="00E90AFA" w:rsidRPr="00F84ED0" w:rsidRDefault="00E90AFA" w:rsidP="00E13833">
            <w:pPr>
              <w:spacing w:after="0"/>
              <w:jc w:val="center"/>
            </w:pPr>
            <w:r>
              <w:rPr>
                <w:noProof/>
                <w:lang w:val="tr-TR" w:eastAsia="tr-TR"/>
              </w:rPr>
              <w:drawing>
                <wp:inline distT="0" distB="0" distL="0" distR="0" wp14:anchorId="442A4156" wp14:editId="442A4157">
                  <wp:extent cx="1311965" cy="875080"/>
                  <wp:effectExtent l="0" t="0" r="2540" b="1270"/>
                  <wp:docPr id="69" name="Image 6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5_choosing_food.jpg"/>
                          <pic:cNvPicPr/>
                        </pic:nvPicPr>
                        <pic:blipFill>
                          <a:blip r:embed="rId31" cstate="print">
                            <a:extLst>
                              <a:ext uri="{28A0092B-C50C-407E-A947-70E740481C1C}">
                                <a14:useLocalDpi xmlns:a14="http://schemas.microsoft.com/office/drawing/2010/main" val="0"/>
                              </a:ext>
                            </a:extLst>
                          </a:blip>
                          <a:stretch>
                            <a:fillRect/>
                          </a:stretch>
                        </pic:blipFill>
                        <pic:spPr>
                          <a:xfrm>
                            <a:off x="0" y="0"/>
                            <a:ext cx="1318466" cy="879416"/>
                          </a:xfrm>
                          <a:prstGeom prst="rect">
                            <a:avLst/>
                          </a:prstGeom>
                        </pic:spPr>
                      </pic:pic>
                    </a:graphicData>
                  </a:graphic>
                </wp:inline>
              </w:drawing>
            </w:r>
          </w:p>
        </w:tc>
        <w:tc>
          <w:tcPr>
            <w:tcW w:w="1993" w:type="dxa"/>
            <w:vAlign w:val="center"/>
          </w:tcPr>
          <w:p w14:paraId="442A3E9B" w14:textId="0F110CF3" w:rsidR="00AB70DA" w:rsidRPr="00623CF2" w:rsidRDefault="00E90AFA" w:rsidP="00C46BAE">
            <w:pPr>
              <w:pStyle w:val="TKTextetableau"/>
              <w:jc w:val="center"/>
              <w:rPr>
                <w:sz w:val="24"/>
                <w:szCs w:val="24"/>
                <w:lang w:val="es-ES"/>
              </w:rPr>
            </w:pPr>
            <w:r>
              <w:rPr>
                <w:sz w:val="24"/>
                <w:szCs w:val="24"/>
                <w:lang w:val="tr"/>
              </w:rPr>
              <w:t>Bir kafe veya restoranda yemek seçmek ve sipariş etmek</w:t>
            </w:r>
          </w:p>
        </w:tc>
        <w:tc>
          <w:tcPr>
            <w:tcW w:w="1351" w:type="dxa"/>
            <w:vAlign w:val="center"/>
          </w:tcPr>
          <w:p w14:paraId="442A3E9C" w14:textId="1C2A79E8" w:rsidR="00E90AFA" w:rsidRPr="00623CF2" w:rsidRDefault="00E90AFA" w:rsidP="00E13833">
            <w:pPr>
              <w:spacing w:after="0"/>
              <w:jc w:val="center"/>
              <w:rPr>
                <w:lang w:val="es-ES"/>
              </w:rPr>
            </w:pPr>
          </w:p>
        </w:tc>
        <w:tc>
          <w:tcPr>
            <w:tcW w:w="1241" w:type="dxa"/>
            <w:vAlign w:val="center"/>
          </w:tcPr>
          <w:p w14:paraId="442A3E9D" w14:textId="77777777" w:rsidR="00E90AFA" w:rsidRPr="00623CF2" w:rsidRDefault="00E90AFA" w:rsidP="00E13833">
            <w:pPr>
              <w:spacing w:after="0"/>
              <w:jc w:val="center"/>
              <w:rPr>
                <w:lang w:val="es-ES"/>
              </w:rPr>
            </w:pPr>
          </w:p>
        </w:tc>
        <w:tc>
          <w:tcPr>
            <w:tcW w:w="1241" w:type="dxa"/>
            <w:vAlign w:val="center"/>
          </w:tcPr>
          <w:p w14:paraId="442A3E9E" w14:textId="77777777" w:rsidR="00E90AFA" w:rsidRPr="00623CF2" w:rsidRDefault="00E90AFA" w:rsidP="00E13833">
            <w:pPr>
              <w:spacing w:after="0"/>
              <w:jc w:val="center"/>
              <w:rPr>
                <w:lang w:val="es-ES"/>
              </w:rPr>
            </w:pPr>
          </w:p>
        </w:tc>
      </w:tr>
      <w:tr w:rsidR="000B4277" w:rsidRPr="00F84ED0" w14:paraId="442A3EA5" w14:textId="77777777" w:rsidTr="00E13833">
        <w:trPr>
          <w:trHeight w:val="1570"/>
          <w:jc w:val="center"/>
        </w:trPr>
        <w:tc>
          <w:tcPr>
            <w:tcW w:w="3190" w:type="dxa"/>
            <w:vAlign w:val="center"/>
          </w:tcPr>
          <w:p w14:paraId="442A3EA0" w14:textId="77777777" w:rsidR="00E90AFA" w:rsidRPr="00F84ED0" w:rsidRDefault="00E90AFA" w:rsidP="00E13833">
            <w:pPr>
              <w:spacing w:after="0"/>
              <w:jc w:val="center"/>
            </w:pPr>
            <w:r>
              <w:rPr>
                <w:noProof/>
                <w:lang w:val="tr-TR" w:eastAsia="tr-TR"/>
              </w:rPr>
              <w:drawing>
                <wp:inline distT="0" distB="0" distL="0" distR="0" wp14:anchorId="442A4158" wp14:editId="442A4159">
                  <wp:extent cx="1343770" cy="897637"/>
                  <wp:effectExtent l="0" t="0" r="8890" b="0"/>
                  <wp:docPr id="70" name="Image 7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0" name="5_transport.jpg"/>
                          <pic:cNvPicPr/>
                        </pic:nvPicPr>
                        <pic:blipFill>
                          <a:blip r:embed="rId32" cstate="print">
                            <a:extLst>
                              <a:ext uri="{28A0092B-C50C-407E-A947-70E740481C1C}">
                                <a14:useLocalDpi xmlns:a14="http://schemas.microsoft.com/office/drawing/2010/main" val="0"/>
                              </a:ext>
                            </a:extLst>
                          </a:blip>
                          <a:stretch>
                            <a:fillRect/>
                          </a:stretch>
                        </pic:blipFill>
                        <pic:spPr>
                          <a:xfrm>
                            <a:off x="0" y="0"/>
                            <a:ext cx="1350342" cy="902027"/>
                          </a:xfrm>
                          <a:prstGeom prst="rect">
                            <a:avLst/>
                          </a:prstGeom>
                        </pic:spPr>
                      </pic:pic>
                    </a:graphicData>
                  </a:graphic>
                </wp:inline>
              </w:drawing>
            </w:r>
          </w:p>
        </w:tc>
        <w:tc>
          <w:tcPr>
            <w:tcW w:w="1993" w:type="dxa"/>
            <w:vAlign w:val="center"/>
          </w:tcPr>
          <w:p w14:paraId="442A3EA1" w14:textId="77777777" w:rsidR="00E90AFA" w:rsidRPr="00F84ED0" w:rsidRDefault="00E90AFA" w:rsidP="00E13833">
            <w:pPr>
              <w:pStyle w:val="TKTextetableau"/>
              <w:jc w:val="center"/>
              <w:rPr>
                <w:sz w:val="24"/>
                <w:szCs w:val="24"/>
              </w:rPr>
            </w:pPr>
            <w:r>
              <w:rPr>
                <w:sz w:val="24"/>
                <w:szCs w:val="24"/>
                <w:lang w:val="tr"/>
              </w:rPr>
              <w:t>Ulaşım ve seyahat</w:t>
            </w:r>
          </w:p>
        </w:tc>
        <w:tc>
          <w:tcPr>
            <w:tcW w:w="1351" w:type="dxa"/>
            <w:vAlign w:val="center"/>
          </w:tcPr>
          <w:p w14:paraId="442A3EA2" w14:textId="77777777" w:rsidR="00E90AFA" w:rsidRPr="00F84ED0" w:rsidRDefault="00E90AFA" w:rsidP="00E13833">
            <w:pPr>
              <w:spacing w:after="0"/>
              <w:jc w:val="center"/>
            </w:pPr>
          </w:p>
        </w:tc>
        <w:tc>
          <w:tcPr>
            <w:tcW w:w="1241" w:type="dxa"/>
            <w:vAlign w:val="center"/>
          </w:tcPr>
          <w:p w14:paraId="442A3EA3" w14:textId="77777777" w:rsidR="00E90AFA" w:rsidRPr="00F84ED0" w:rsidRDefault="00E90AFA" w:rsidP="00E13833">
            <w:pPr>
              <w:spacing w:after="0"/>
              <w:jc w:val="center"/>
            </w:pPr>
          </w:p>
        </w:tc>
        <w:tc>
          <w:tcPr>
            <w:tcW w:w="1241" w:type="dxa"/>
            <w:vAlign w:val="center"/>
          </w:tcPr>
          <w:p w14:paraId="442A3EA4" w14:textId="77777777" w:rsidR="00E90AFA" w:rsidRPr="00F84ED0" w:rsidRDefault="00E90AFA" w:rsidP="00E13833">
            <w:pPr>
              <w:spacing w:after="0"/>
              <w:jc w:val="center"/>
            </w:pPr>
          </w:p>
        </w:tc>
      </w:tr>
      <w:tr w:rsidR="000B4277" w:rsidRPr="00F84ED0" w14:paraId="442A3EAB" w14:textId="77777777" w:rsidTr="00E13833">
        <w:trPr>
          <w:trHeight w:val="1350"/>
          <w:jc w:val="center"/>
        </w:trPr>
        <w:tc>
          <w:tcPr>
            <w:tcW w:w="3190" w:type="dxa"/>
            <w:vAlign w:val="center"/>
          </w:tcPr>
          <w:p w14:paraId="442A3EA6" w14:textId="77777777" w:rsidR="00E90AFA" w:rsidRPr="00F84ED0" w:rsidRDefault="00E90AFA" w:rsidP="00E13833">
            <w:pPr>
              <w:spacing w:after="0"/>
              <w:jc w:val="center"/>
            </w:pPr>
            <w:r>
              <w:rPr>
                <w:noProof/>
                <w:lang w:val="tr-TR" w:eastAsia="tr-TR"/>
              </w:rPr>
              <w:drawing>
                <wp:inline distT="0" distB="0" distL="0" distR="0" wp14:anchorId="442A415A" wp14:editId="442A415B">
                  <wp:extent cx="1287587" cy="858821"/>
                  <wp:effectExtent l="0" t="0" r="8255" b="0"/>
                  <wp:docPr id="71" name="Image 7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1" name="5_workplace.jpg"/>
                          <pic:cNvPicPr/>
                        </pic:nvPicPr>
                        <pic:blipFill>
                          <a:blip r:embed="rId33" cstate="print">
                            <a:extLst>
                              <a:ext uri="{28A0092B-C50C-407E-A947-70E740481C1C}">
                                <a14:useLocalDpi xmlns:a14="http://schemas.microsoft.com/office/drawing/2010/main" val="0"/>
                              </a:ext>
                            </a:extLst>
                          </a:blip>
                          <a:stretch>
                            <a:fillRect/>
                          </a:stretch>
                        </pic:blipFill>
                        <pic:spPr>
                          <a:xfrm>
                            <a:off x="0" y="0"/>
                            <a:ext cx="1296644" cy="864862"/>
                          </a:xfrm>
                          <a:prstGeom prst="rect">
                            <a:avLst/>
                          </a:prstGeom>
                        </pic:spPr>
                      </pic:pic>
                    </a:graphicData>
                  </a:graphic>
                </wp:inline>
              </w:drawing>
            </w:r>
          </w:p>
        </w:tc>
        <w:tc>
          <w:tcPr>
            <w:tcW w:w="1993" w:type="dxa"/>
            <w:vAlign w:val="center"/>
          </w:tcPr>
          <w:p w14:paraId="442A3EA7" w14:textId="77777777" w:rsidR="00E90AFA" w:rsidRPr="00F84ED0" w:rsidRDefault="00E90AFA" w:rsidP="00E13833">
            <w:pPr>
              <w:pStyle w:val="TKTextetableau"/>
              <w:jc w:val="center"/>
              <w:rPr>
                <w:sz w:val="24"/>
                <w:szCs w:val="24"/>
              </w:rPr>
            </w:pPr>
            <w:r>
              <w:rPr>
                <w:sz w:val="24"/>
                <w:szCs w:val="24"/>
                <w:lang w:val="tr"/>
              </w:rPr>
              <w:t>İş yeri</w:t>
            </w:r>
          </w:p>
        </w:tc>
        <w:tc>
          <w:tcPr>
            <w:tcW w:w="1351" w:type="dxa"/>
            <w:vAlign w:val="center"/>
          </w:tcPr>
          <w:p w14:paraId="442A3EA8" w14:textId="77777777" w:rsidR="00E90AFA" w:rsidRPr="00F84ED0" w:rsidRDefault="00E90AFA" w:rsidP="00E13833">
            <w:pPr>
              <w:spacing w:after="0"/>
              <w:jc w:val="center"/>
            </w:pPr>
          </w:p>
        </w:tc>
        <w:tc>
          <w:tcPr>
            <w:tcW w:w="1241" w:type="dxa"/>
            <w:vAlign w:val="center"/>
          </w:tcPr>
          <w:p w14:paraId="442A3EA9" w14:textId="77777777" w:rsidR="00E90AFA" w:rsidRPr="00F84ED0" w:rsidRDefault="00E90AFA" w:rsidP="00E13833">
            <w:pPr>
              <w:spacing w:after="0"/>
              <w:jc w:val="center"/>
            </w:pPr>
          </w:p>
        </w:tc>
        <w:tc>
          <w:tcPr>
            <w:tcW w:w="1241" w:type="dxa"/>
            <w:vAlign w:val="center"/>
          </w:tcPr>
          <w:p w14:paraId="442A3EAA" w14:textId="77777777" w:rsidR="00E90AFA" w:rsidRPr="00F84ED0" w:rsidRDefault="00E90AFA" w:rsidP="00E13833">
            <w:pPr>
              <w:spacing w:after="0"/>
              <w:jc w:val="center"/>
            </w:pPr>
          </w:p>
        </w:tc>
      </w:tr>
      <w:tr w:rsidR="000B4277" w:rsidRPr="00F84ED0" w14:paraId="442A3EB1" w14:textId="77777777" w:rsidTr="00E13833">
        <w:trPr>
          <w:trHeight w:val="1450"/>
          <w:jc w:val="center"/>
        </w:trPr>
        <w:tc>
          <w:tcPr>
            <w:tcW w:w="3190" w:type="dxa"/>
            <w:vAlign w:val="center"/>
          </w:tcPr>
          <w:p w14:paraId="442A3EAC" w14:textId="77777777" w:rsidR="00224642" w:rsidRPr="00F84ED0" w:rsidRDefault="000B4277" w:rsidP="00E13833">
            <w:pPr>
              <w:spacing w:after="0"/>
              <w:jc w:val="center"/>
              <w:rPr>
                <w:noProof/>
              </w:rPr>
            </w:pPr>
            <w:r>
              <w:rPr>
                <w:noProof/>
                <w:lang w:val="tr-TR" w:eastAsia="tr-TR"/>
              </w:rPr>
              <w:drawing>
                <wp:inline distT="0" distB="0" distL="0" distR="0" wp14:anchorId="442A415C" wp14:editId="442A415D">
                  <wp:extent cx="1334512" cy="747422"/>
                  <wp:effectExtent l="0" t="0" r="0" b="0"/>
                  <wp:docPr id="117" name="Immagine 117" descr="Lo sport si ferma - SSD SportFl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 sport si ferma - SSD SportFly"/>
                          <pic:cNvPicPr>
                            <a:picLocks noChangeAspect="1" noChangeArrowheads="1"/>
                          </pic:cNvPicPr>
                        </pic:nvPicPr>
                        <pic:blipFill>
                          <a:blip r:embed="rId34" cstate="print">
                            <a:extLst>
                              <a:ext uri="{28A0092B-C50C-407E-A947-70E740481C1C}">
                                <a14:useLocalDpi xmlns:a14="http://schemas.microsoft.com/office/drawing/2010/main" val="0"/>
                              </a:ext>
                            </a:extLst>
                          </a:blip>
                          <a:srcRect/>
                          <a:stretch>
                            <a:fillRect/>
                          </a:stretch>
                        </pic:blipFill>
                        <pic:spPr bwMode="auto">
                          <a:xfrm>
                            <a:off x="0" y="0"/>
                            <a:ext cx="1351133" cy="756731"/>
                          </a:xfrm>
                          <a:prstGeom prst="rect">
                            <a:avLst/>
                          </a:prstGeom>
                          <a:noFill/>
                          <a:ln>
                            <a:noFill/>
                          </a:ln>
                        </pic:spPr>
                      </pic:pic>
                    </a:graphicData>
                  </a:graphic>
                </wp:inline>
              </w:drawing>
            </w:r>
          </w:p>
        </w:tc>
        <w:tc>
          <w:tcPr>
            <w:tcW w:w="1993" w:type="dxa"/>
            <w:vAlign w:val="center"/>
          </w:tcPr>
          <w:p w14:paraId="442A3EAD" w14:textId="77777777" w:rsidR="00224642" w:rsidRPr="00F84ED0" w:rsidRDefault="003052FD" w:rsidP="00E13833">
            <w:pPr>
              <w:pStyle w:val="TKTextetableau"/>
              <w:jc w:val="center"/>
              <w:rPr>
                <w:sz w:val="24"/>
                <w:szCs w:val="24"/>
              </w:rPr>
            </w:pPr>
            <w:r>
              <w:rPr>
                <w:sz w:val="24"/>
                <w:szCs w:val="24"/>
                <w:lang w:val="tr"/>
              </w:rPr>
              <w:t>Spor yapmak</w:t>
            </w:r>
          </w:p>
        </w:tc>
        <w:tc>
          <w:tcPr>
            <w:tcW w:w="1351" w:type="dxa"/>
            <w:vAlign w:val="center"/>
          </w:tcPr>
          <w:p w14:paraId="442A3EAE" w14:textId="77777777" w:rsidR="00224642" w:rsidRPr="00F84ED0" w:rsidRDefault="00224642" w:rsidP="00E13833">
            <w:pPr>
              <w:spacing w:after="0"/>
              <w:jc w:val="center"/>
            </w:pPr>
          </w:p>
        </w:tc>
        <w:tc>
          <w:tcPr>
            <w:tcW w:w="1241" w:type="dxa"/>
            <w:vAlign w:val="center"/>
          </w:tcPr>
          <w:p w14:paraId="442A3EAF" w14:textId="77777777" w:rsidR="00224642" w:rsidRPr="00F84ED0" w:rsidRDefault="00224642" w:rsidP="00E13833">
            <w:pPr>
              <w:spacing w:after="0"/>
              <w:jc w:val="center"/>
            </w:pPr>
          </w:p>
        </w:tc>
        <w:tc>
          <w:tcPr>
            <w:tcW w:w="1241" w:type="dxa"/>
            <w:vAlign w:val="center"/>
          </w:tcPr>
          <w:p w14:paraId="442A3EB0" w14:textId="77777777" w:rsidR="00224642" w:rsidRPr="00F84ED0" w:rsidRDefault="00224642" w:rsidP="00E13833">
            <w:pPr>
              <w:spacing w:after="0"/>
              <w:jc w:val="center"/>
            </w:pPr>
          </w:p>
        </w:tc>
      </w:tr>
      <w:tr w:rsidR="000B4277" w:rsidRPr="00F84ED0" w14:paraId="442A3EB7" w14:textId="77777777" w:rsidTr="00E13833">
        <w:trPr>
          <w:trHeight w:val="1684"/>
          <w:jc w:val="center"/>
        </w:trPr>
        <w:tc>
          <w:tcPr>
            <w:tcW w:w="3190" w:type="dxa"/>
            <w:vAlign w:val="center"/>
          </w:tcPr>
          <w:p w14:paraId="442A3EB2" w14:textId="77777777" w:rsidR="00224642" w:rsidRPr="00F84ED0" w:rsidRDefault="000B4277" w:rsidP="00E13833">
            <w:pPr>
              <w:spacing w:after="0"/>
              <w:jc w:val="center"/>
              <w:rPr>
                <w:noProof/>
              </w:rPr>
            </w:pPr>
            <w:r>
              <w:rPr>
                <w:noProof/>
                <w:lang w:val="tr-TR" w:eastAsia="tr-TR"/>
              </w:rPr>
              <w:drawing>
                <wp:inline distT="0" distB="0" distL="0" distR="0" wp14:anchorId="442A415E" wp14:editId="442A415F">
                  <wp:extent cx="1687767" cy="882595"/>
                  <wp:effectExtent l="0" t="0" r="8255" b="0"/>
                  <wp:docPr id="118" name="Immagine 118" descr="7 Fun, No-Pressure Ways To Meet New People - Youth Incorpo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7 Fun, No-Pressure Ways To Meet New People - Youth Incorporated"/>
                          <pic:cNvPicPr>
                            <a:picLocks noChangeAspect="1" noChangeArrowheads="1"/>
                          </pic:cNvPicPr>
                        </pic:nvPicPr>
                        <pic:blipFill>
                          <a:blip r:embed="rId35" cstate="print">
                            <a:extLst>
                              <a:ext uri="{28A0092B-C50C-407E-A947-70E740481C1C}">
                                <a14:useLocalDpi xmlns:a14="http://schemas.microsoft.com/office/drawing/2010/main" val="0"/>
                              </a:ext>
                            </a:extLst>
                          </a:blip>
                          <a:srcRect/>
                          <a:stretch>
                            <a:fillRect/>
                          </a:stretch>
                        </pic:blipFill>
                        <pic:spPr bwMode="auto">
                          <a:xfrm>
                            <a:off x="0" y="0"/>
                            <a:ext cx="1704769" cy="891486"/>
                          </a:xfrm>
                          <a:prstGeom prst="rect">
                            <a:avLst/>
                          </a:prstGeom>
                          <a:noFill/>
                          <a:ln>
                            <a:noFill/>
                          </a:ln>
                        </pic:spPr>
                      </pic:pic>
                    </a:graphicData>
                  </a:graphic>
                </wp:inline>
              </w:drawing>
            </w:r>
          </w:p>
        </w:tc>
        <w:tc>
          <w:tcPr>
            <w:tcW w:w="1993" w:type="dxa"/>
            <w:vAlign w:val="center"/>
          </w:tcPr>
          <w:p w14:paraId="442A3EB3" w14:textId="77777777" w:rsidR="00224642" w:rsidRPr="00F84ED0" w:rsidRDefault="003052FD" w:rsidP="00E13833">
            <w:pPr>
              <w:pStyle w:val="TKTextetableau"/>
              <w:jc w:val="center"/>
              <w:rPr>
                <w:sz w:val="24"/>
                <w:szCs w:val="24"/>
              </w:rPr>
            </w:pPr>
            <w:r>
              <w:rPr>
                <w:sz w:val="24"/>
                <w:szCs w:val="24"/>
                <w:lang w:val="tr"/>
              </w:rPr>
              <w:t>İnsanlarla tanışmak</w:t>
            </w:r>
          </w:p>
        </w:tc>
        <w:tc>
          <w:tcPr>
            <w:tcW w:w="1351" w:type="dxa"/>
            <w:vAlign w:val="center"/>
          </w:tcPr>
          <w:p w14:paraId="442A3EB4" w14:textId="77777777" w:rsidR="00224642" w:rsidRPr="00F84ED0" w:rsidRDefault="00224642" w:rsidP="00E13833">
            <w:pPr>
              <w:spacing w:after="0"/>
              <w:jc w:val="center"/>
            </w:pPr>
          </w:p>
        </w:tc>
        <w:tc>
          <w:tcPr>
            <w:tcW w:w="1241" w:type="dxa"/>
            <w:vAlign w:val="center"/>
          </w:tcPr>
          <w:p w14:paraId="442A3EB5" w14:textId="77777777" w:rsidR="00224642" w:rsidRPr="00F84ED0" w:rsidRDefault="00224642" w:rsidP="00E13833">
            <w:pPr>
              <w:spacing w:after="0"/>
              <w:jc w:val="center"/>
            </w:pPr>
          </w:p>
        </w:tc>
        <w:tc>
          <w:tcPr>
            <w:tcW w:w="1241" w:type="dxa"/>
            <w:vAlign w:val="center"/>
          </w:tcPr>
          <w:p w14:paraId="442A3EB6" w14:textId="77777777" w:rsidR="00224642" w:rsidRPr="00F84ED0" w:rsidRDefault="00224642" w:rsidP="00E13833">
            <w:pPr>
              <w:spacing w:after="0"/>
              <w:jc w:val="center"/>
            </w:pPr>
          </w:p>
        </w:tc>
      </w:tr>
    </w:tbl>
    <w:p w14:paraId="442A40F1" w14:textId="5DD0BE86" w:rsidR="00224642" w:rsidRPr="006B5CB8" w:rsidRDefault="00224642">
      <w:bookmarkStart w:id="0" w:name="_Hlk480225443"/>
      <w:bookmarkEnd w:id="0"/>
    </w:p>
    <w:sectPr w:rsidR="00224642" w:rsidRPr="006B5CB8" w:rsidSect="00676D51">
      <w:footerReference w:type="default" r:id="rId36"/>
      <w:pgSz w:w="11906" w:h="16838"/>
      <w:pgMar w:top="1440" w:right="1080" w:bottom="1440" w:left="1080" w:header="283" w:footer="283"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CB535CB" w14:textId="77777777" w:rsidR="00AE257C" w:rsidRDefault="00AE257C" w:rsidP="00E90AFA">
      <w:pPr>
        <w:spacing w:after="0" w:line="240" w:lineRule="auto"/>
      </w:pPr>
      <w:r>
        <w:separator/>
      </w:r>
    </w:p>
  </w:endnote>
  <w:endnote w:type="continuationSeparator" w:id="0">
    <w:p w14:paraId="600E81DE" w14:textId="77777777" w:rsidR="00AE257C" w:rsidRDefault="00AE257C" w:rsidP="00E90A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altName w:val="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Myriad Pro">
    <w:altName w:val="Segoe UI"/>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36950326"/>
      <w:docPartObj>
        <w:docPartGallery w:val="Page Numbers (Bottom of Page)"/>
        <w:docPartUnique/>
      </w:docPartObj>
    </w:sdtPr>
    <w:sdtContent>
      <w:sdt>
        <w:sdtPr>
          <w:id w:val="-810250331"/>
          <w:docPartObj>
            <w:docPartGallery w:val="Page Numbers (Bottom of Page)"/>
            <w:docPartUnique/>
          </w:docPartObj>
        </w:sdtPr>
        <w:sdtContent>
          <w:p w14:paraId="1B220C1C" w14:textId="0CE0A180" w:rsidR="00836F1B" w:rsidRPr="00676D51" w:rsidRDefault="00676D51" w:rsidP="00676D51">
            <w:pPr>
              <w:pStyle w:val="Pieddepage"/>
              <w:pBdr>
                <w:top w:val="single" w:sz="4" w:space="15" w:color="auto"/>
              </w:pBdr>
              <w:spacing w:line="360" w:lineRule="auto"/>
              <w:rPr>
                <w:b/>
                <w:bCs/>
                <w:sz w:val="18"/>
                <w:szCs w:val="18"/>
              </w:rPr>
            </w:pPr>
            <w:proofErr w:type="spellStart"/>
            <w:r w:rsidRPr="00A455B5">
              <w:rPr>
                <w:rFonts w:asciiTheme="minorHAnsi" w:hAnsiTheme="minorHAnsi" w:cstheme="minorHAnsi"/>
                <w:b/>
                <w:bCs/>
                <w:sz w:val="18"/>
                <w:szCs w:val="18"/>
              </w:rPr>
              <w:t>Araç</w:t>
            </w:r>
            <w:proofErr w:type="spellEnd"/>
            <w:r>
              <w:rPr>
                <w:rFonts w:asciiTheme="minorHAnsi" w:hAnsiTheme="minorHAnsi" w:cstheme="minorHAnsi"/>
                <w:b/>
                <w:bCs/>
                <w:sz w:val="18"/>
                <w:szCs w:val="18"/>
              </w:rPr>
              <w:t xml:space="preserve"> 41</w:t>
            </w:r>
            <w:r w:rsidRPr="00A455B5">
              <w:rPr>
                <w:rFonts w:asciiTheme="minorHAnsi" w:hAnsiTheme="minorHAnsi" w:cstheme="minorHAnsi"/>
                <w:b/>
                <w:bCs/>
                <w:sz w:val="18"/>
                <w:szCs w:val="18"/>
              </w:rPr>
              <w:t xml:space="preserve"> – </w:t>
            </w:r>
            <w:proofErr w:type="spellStart"/>
            <w:r w:rsidRPr="00A455B5">
              <w:rPr>
                <w:rFonts w:asciiTheme="minorHAnsi" w:hAnsiTheme="minorHAnsi" w:cstheme="minorHAnsi"/>
                <w:b/>
                <w:bCs/>
                <w:sz w:val="18"/>
                <w:szCs w:val="18"/>
              </w:rPr>
              <w:t>Göçmenlere</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Yönelik</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Dil</w:t>
            </w:r>
            <w:proofErr w:type="spellEnd"/>
            <w:r w:rsidRPr="00A455B5">
              <w:rPr>
                <w:rFonts w:asciiTheme="minorHAnsi" w:hAnsiTheme="minorHAnsi" w:cstheme="minorHAnsi"/>
                <w:b/>
                <w:bCs/>
                <w:sz w:val="18"/>
                <w:szCs w:val="18"/>
              </w:rPr>
              <w:t xml:space="preserve"> </w:t>
            </w:r>
            <w:proofErr w:type="spellStart"/>
            <w:r w:rsidRPr="00A455B5">
              <w:rPr>
                <w:rFonts w:asciiTheme="minorHAnsi" w:hAnsiTheme="minorHAnsi" w:cstheme="minorHAnsi"/>
                <w:b/>
                <w:bCs/>
                <w:sz w:val="18"/>
                <w:szCs w:val="18"/>
              </w:rPr>
              <w:t>Desteği</w:t>
            </w:r>
            <w:proofErr w:type="spellEnd"/>
            <w:r w:rsidRPr="00536D1F">
              <w:rPr>
                <w:rFonts w:asciiTheme="minorHAnsi" w:hAnsiTheme="minorHAnsi" w:cstheme="minorHAnsi"/>
                <w:sz w:val="18"/>
                <w:szCs w:val="18"/>
              </w:rPr>
              <w:ptab w:relativeTo="margin" w:alignment="center" w:leader="none"/>
            </w:r>
            <w:r w:rsidRPr="00536D1F">
              <w:rPr>
                <w:rFonts w:asciiTheme="minorHAnsi" w:hAnsiTheme="minorHAnsi" w:cstheme="minorHAnsi"/>
                <w:sz w:val="18"/>
                <w:szCs w:val="18"/>
              </w:rPr>
              <w:fldChar w:fldCharType="begin"/>
            </w:r>
            <w:r w:rsidRPr="00536D1F">
              <w:rPr>
                <w:rFonts w:asciiTheme="minorHAnsi" w:hAnsiTheme="minorHAnsi" w:cstheme="minorHAnsi"/>
                <w:sz w:val="18"/>
                <w:szCs w:val="18"/>
              </w:rPr>
              <w:instrText>PAGE   \* MERGEFORMAT</w:instrText>
            </w:r>
            <w:r w:rsidRPr="00536D1F">
              <w:rPr>
                <w:rFonts w:asciiTheme="minorHAnsi" w:hAnsiTheme="minorHAnsi" w:cstheme="minorHAnsi"/>
                <w:sz w:val="18"/>
                <w:szCs w:val="18"/>
              </w:rPr>
              <w:fldChar w:fldCharType="separate"/>
            </w:r>
            <w:r>
              <w:rPr>
                <w:rFonts w:asciiTheme="minorHAnsi" w:hAnsiTheme="minorHAnsi" w:cstheme="minorHAnsi"/>
                <w:sz w:val="18"/>
                <w:szCs w:val="18"/>
              </w:rPr>
              <w:t>21</w:t>
            </w:r>
            <w:r w:rsidRPr="00536D1F">
              <w:rPr>
                <w:rFonts w:asciiTheme="minorHAnsi" w:hAnsiTheme="minorHAnsi" w:cstheme="minorHAnsi"/>
                <w:sz w:val="18"/>
                <w:szCs w:val="18"/>
              </w:rPr>
              <w:fldChar w:fldCharType="end"/>
            </w:r>
            <w:r>
              <w:rPr>
                <w:rFonts w:asciiTheme="minorHAnsi" w:hAnsiTheme="minorHAnsi" w:cstheme="minorHAnsi"/>
                <w:sz w:val="18"/>
                <w:szCs w:val="18"/>
              </w:rPr>
              <w:t>/</w:t>
            </w:r>
            <w:r w:rsidR="004D7F13">
              <w:rPr>
                <w:rFonts w:asciiTheme="minorHAnsi" w:hAnsiTheme="minorHAnsi" w:cstheme="minorHAnsi"/>
                <w:sz w:val="18"/>
                <w:szCs w:val="18"/>
              </w:rPr>
              <w:t>5</w:t>
            </w:r>
            <w:r w:rsidRPr="00536D1F">
              <w:rPr>
                <w:rFonts w:asciiTheme="minorHAnsi" w:hAnsiTheme="minorHAnsi" w:cstheme="minorHAnsi"/>
                <w:sz w:val="18"/>
                <w:szCs w:val="18"/>
              </w:rPr>
              <w:ptab w:relativeTo="margin" w:alignment="right" w:leader="none"/>
            </w:r>
            <w:hyperlink r:id="rId1" w:history="1">
              <w:r w:rsidRPr="009834EC">
                <w:rPr>
                  <w:rStyle w:val="Lienhypertexte"/>
                  <w:rFonts w:eastAsia="Calibri" w:cs="Cambria"/>
                  <w:sz w:val="18"/>
                  <w:szCs w:val="18"/>
                  <w:lang w:val="en-US"/>
                </w:rPr>
                <w:t>www.coe.int/education</w:t>
              </w:r>
            </w:hyperlink>
          </w:p>
        </w:sdtContent>
      </w:sdt>
    </w:sdtContent>
  </w:sdt>
  <w:p w14:paraId="442A41F4" w14:textId="77777777" w:rsidR="00836F1B" w:rsidRPr="002860CD" w:rsidRDefault="00836F1B" w:rsidP="001B0B54">
    <w:pPr>
      <w:pStyle w:val="Pieddepage"/>
      <w:rPr>
        <w:sz w:val="4"/>
        <w:szCs w:val="4"/>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FB5093F" w14:textId="77777777" w:rsidR="00AE257C" w:rsidRDefault="00AE257C" w:rsidP="00E90AFA">
      <w:pPr>
        <w:spacing w:after="0" w:line="240" w:lineRule="auto"/>
      </w:pPr>
      <w:r>
        <w:separator/>
      </w:r>
    </w:p>
  </w:footnote>
  <w:footnote w:type="continuationSeparator" w:id="0">
    <w:p w14:paraId="15AA7CE0" w14:textId="77777777" w:rsidR="00AE257C" w:rsidRDefault="00AE257C" w:rsidP="00E90AF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B712879"/>
    <w:multiLevelType w:val="hybridMultilevel"/>
    <w:tmpl w:val="C8166D12"/>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F9E559D"/>
    <w:multiLevelType w:val="hybridMultilevel"/>
    <w:tmpl w:val="54FA871A"/>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 w15:restartNumberingAfterBreak="0">
    <w:nsid w:val="113C5C79"/>
    <w:multiLevelType w:val="hybridMultilevel"/>
    <w:tmpl w:val="A73E76DC"/>
    <w:lvl w:ilvl="0" w:tplc="04100015">
      <w:start w:val="1"/>
      <w:numFmt w:val="upperLetter"/>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 w15:restartNumberingAfterBreak="0">
    <w:nsid w:val="13BF49D3"/>
    <w:multiLevelType w:val="hybridMultilevel"/>
    <w:tmpl w:val="EEDC337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4" w15:restartNumberingAfterBreak="0">
    <w:nsid w:val="143E3E3C"/>
    <w:multiLevelType w:val="hybridMultilevel"/>
    <w:tmpl w:val="6BD2F9A0"/>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5" w15:restartNumberingAfterBreak="0">
    <w:nsid w:val="164763D4"/>
    <w:multiLevelType w:val="hybridMultilevel"/>
    <w:tmpl w:val="F4888F9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18274DD7"/>
    <w:multiLevelType w:val="hybridMultilevel"/>
    <w:tmpl w:val="A5D69E78"/>
    <w:lvl w:ilvl="0" w:tplc="C7D82532">
      <w:start w:val="1"/>
      <w:numFmt w:val="upperLetter"/>
      <w:lvlText w:val="%1."/>
      <w:lvlJc w:val="left"/>
      <w:pPr>
        <w:ind w:left="644" w:hanging="360"/>
      </w:pPr>
      <w:rPr>
        <w:b w:val="0"/>
        <w:bCs w:val="0"/>
      </w:rPr>
    </w:lvl>
    <w:lvl w:ilvl="1" w:tplc="08090019" w:tentative="1">
      <w:start w:val="1"/>
      <w:numFmt w:val="lowerLetter"/>
      <w:lvlText w:val="%2."/>
      <w:lvlJc w:val="left"/>
      <w:pPr>
        <w:ind w:left="1364" w:hanging="360"/>
      </w:pPr>
    </w:lvl>
    <w:lvl w:ilvl="2" w:tplc="0809001B" w:tentative="1">
      <w:start w:val="1"/>
      <w:numFmt w:val="lowerRoman"/>
      <w:lvlText w:val="%3."/>
      <w:lvlJc w:val="right"/>
      <w:pPr>
        <w:ind w:left="2084" w:hanging="180"/>
      </w:pPr>
    </w:lvl>
    <w:lvl w:ilvl="3" w:tplc="0809000F" w:tentative="1">
      <w:start w:val="1"/>
      <w:numFmt w:val="decimal"/>
      <w:lvlText w:val="%4."/>
      <w:lvlJc w:val="left"/>
      <w:pPr>
        <w:ind w:left="2804" w:hanging="360"/>
      </w:pPr>
    </w:lvl>
    <w:lvl w:ilvl="4" w:tplc="08090019" w:tentative="1">
      <w:start w:val="1"/>
      <w:numFmt w:val="lowerLetter"/>
      <w:lvlText w:val="%5."/>
      <w:lvlJc w:val="left"/>
      <w:pPr>
        <w:ind w:left="3524" w:hanging="360"/>
      </w:pPr>
    </w:lvl>
    <w:lvl w:ilvl="5" w:tplc="0809001B" w:tentative="1">
      <w:start w:val="1"/>
      <w:numFmt w:val="lowerRoman"/>
      <w:lvlText w:val="%6."/>
      <w:lvlJc w:val="right"/>
      <w:pPr>
        <w:ind w:left="4244" w:hanging="180"/>
      </w:pPr>
    </w:lvl>
    <w:lvl w:ilvl="6" w:tplc="0809000F" w:tentative="1">
      <w:start w:val="1"/>
      <w:numFmt w:val="decimal"/>
      <w:lvlText w:val="%7."/>
      <w:lvlJc w:val="left"/>
      <w:pPr>
        <w:ind w:left="4964" w:hanging="360"/>
      </w:pPr>
    </w:lvl>
    <w:lvl w:ilvl="7" w:tplc="08090019" w:tentative="1">
      <w:start w:val="1"/>
      <w:numFmt w:val="lowerLetter"/>
      <w:lvlText w:val="%8."/>
      <w:lvlJc w:val="left"/>
      <w:pPr>
        <w:ind w:left="5684" w:hanging="360"/>
      </w:pPr>
    </w:lvl>
    <w:lvl w:ilvl="8" w:tplc="0809001B" w:tentative="1">
      <w:start w:val="1"/>
      <w:numFmt w:val="lowerRoman"/>
      <w:lvlText w:val="%9."/>
      <w:lvlJc w:val="right"/>
      <w:pPr>
        <w:ind w:left="6404" w:hanging="180"/>
      </w:pPr>
    </w:lvl>
  </w:abstractNum>
  <w:abstractNum w:abstractNumId="7" w15:restartNumberingAfterBreak="0">
    <w:nsid w:val="1D1275FD"/>
    <w:multiLevelType w:val="hybridMultilevel"/>
    <w:tmpl w:val="35C05A72"/>
    <w:lvl w:ilvl="0" w:tplc="B1C6A3EA">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1E13043A"/>
    <w:multiLevelType w:val="hybridMultilevel"/>
    <w:tmpl w:val="4726F51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22E0281B"/>
    <w:multiLevelType w:val="hybridMultilevel"/>
    <w:tmpl w:val="0C2AFCFE"/>
    <w:lvl w:ilvl="0" w:tplc="08090001">
      <w:start w:val="1"/>
      <w:numFmt w:val="bullet"/>
      <w:lvlText w:val=""/>
      <w:lvlJc w:val="left"/>
      <w:pPr>
        <w:ind w:left="720" w:hanging="360"/>
      </w:pPr>
      <w:rPr>
        <w:rFonts w:ascii="Symbol" w:hAnsi="Symbol" w:hint="default"/>
      </w:rPr>
    </w:lvl>
    <w:lvl w:ilvl="1" w:tplc="FFFFFFFF" w:tentative="1">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10" w15:restartNumberingAfterBreak="0">
    <w:nsid w:val="22E72609"/>
    <w:multiLevelType w:val="hybridMultilevel"/>
    <w:tmpl w:val="B27A6B70"/>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1" w15:restartNumberingAfterBreak="0">
    <w:nsid w:val="2495204D"/>
    <w:multiLevelType w:val="hybridMultilevel"/>
    <w:tmpl w:val="B74A2BB6"/>
    <w:lvl w:ilvl="0" w:tplc="08160001">
      <w:start w:val="1"/>
      <w:numFmt w:val="bullet"/>
      <w:lvlText w:val=""/>
      <w:lvlJc w:val="left"/>
      <w:pPr>
        <w:ind w:left="720" w:hanging="360"/>
      </w:pPr>
      <w:rPr>
        <w:rFonts w:ascii="Symbol" w:hAnsi="Symbol" w:hint="default"/>
      </w:rPr>
    </w:lvl>
    <w:lvl w:ilvl="1" w:tplc="08160003" w:tentative="1">
      <w:start w:val="1"/>
      <w:numFmt w:val="bullet"/>
      <w:lvlText w:val="o"/>
      <w:lvlJc w:val="left"/>
      <w:pPr>
        <w:ind w:left="1440" w:hanging="360"/>
      </w:pPr>
      <w:rPr>
        <w:rFonts w:ascii="Courier New" w:hAnsi="Courier New" w:cs="Courier New" w:hint="default"/>
      </w:rPr>
    </w:lvl>
    <w:lvl w:ilvl="2" w:tplc="08160005" w:tentative="1">
      <w:start w:val="1"/>
      <w:numFmt w:val="bullet"/>
      <w:lvlText w:val=""/>
      <w:lvlJc w:val="left"/>
      <w:pPr>
        <w:ind w:left="2160" w:hanging="360"/>
      </w:pPr>
      <w:rPr>
        <w:rFonts w:ascii="Wingdings" w:hAnsi="Wingdings" w:hint="default"/>
      </w:rPr>
    </w:lvl>
    <w:lvl w:ilvl="3" w:tplc="08160001" w:tentative="1">
      <w:start w:val="1"/>
      <w:numFmt w:val="bullet"/>
      <w:lvlText w:val=""/>
      <w:lvlJc w:val="left"/>
      <w:pPr>
        <w:ind w:left="2880" w:hanging="360"/>
      </w:pPr>
      <w:rPr>
        <w:rFonts w:ascii="Symbol" w:hAnsi="Symbol" w:hint="default"/>
      </w:rPr>
    </w:lvl>
    <w:lvl w:ilvl="4" w:tplc="08160003" w:tentative="1">
      <w:start w:val="1"/>
      <w:numFmt w:val="bullet"/>
      <w:lvlText w:val="o"/>
      <w:lvlJc w:val="left"/>
      <w:pPr>
        <w:ind w:left="3600" w:hanging="360"/>
      </w:pPr>
      <w:rPr>
        <w:rFonts w:ascii="Courier New" w:hAnsi="Courier New" w:cs="Courier New" w:hint="default"/>
      </w:rPr>
    </w:lvl>
    <w:lvl w:ilvl="5" w:tplc="08160005" w:tentative="1">
      <w:start w:val="1"/>
      <w:numFmt w:val="bullet"/>
      <w:lvlText w:val=""/>
      <w:lvlJc w:val="left"/>
      <w:pPr>
        <w:ind w:left="4320" w:hanging="360"/>
      </w:pPr>
      <w:rPr>
        <w:rFonts w:ascii="Wingdings" w:hAnsi="Wingdings" w:hint="default"/>
      </w:rPr>
    </w:lvl>
    <w:lvl w:ilvl="6" w:tplc="08160001" w:tentative="1">
      <w:start w:val="1"/>
      <w:numFmt w:val="bullet"/>
      <w:lvlText w:val=""/>
      <w:lvlJc w:val="left"/>
      <w:pPr>
        <w:ind w:left="5040" w:hanging="360"/>
      </w:pPr>
      <w:rPr>
        <w:rFonts w:ascii="Symbol" w:hAnsi="Symbol" w:hint="default"/>
      </w:rPr>
    </w:lvl>
    <w:lvl w:ilvl="7" w:tplc="08160003" w:tentative="1">
      <w:start w:val="1"/>
      <w:numFmt w:val="bullet"/>
      <w:lvlText w:val="o"/>
      <w:lvlJc w:val="left"/>
      <w:pPr>
        <w:ind w:left="5760" w:hanging="360"/>
      </w:pPr>
      <w:rPr>
        <w:rFonts w:ascii="Courier New" w:hAnsi="Courier New" w:cs="Courier New" w:hint="default"/>
      </w:rPr>
    </w:lvl>
    <w:lvl w:ilvl="8" w:tplc="08160005" w:tentative="1">
      <w:start w:val="1"/>
      <w:numFmt w:val="bullet"/>
      <w:lvlText w:val=""/>
      <w:lvlJc w:val="left"/>
      <w:pPr>
        <w:ind w:left="6480" w:hanging="360"/>
      </w:pPr>
      <w:rPr>
        <w:rFonts w:ascii="Wingdings" w:hAnsi="Wingdings" w:hint="default"/>
      </w:rPr>
    </w:lvl>
  </w:abstractNum>
  <w:abstractNum w:abstractNumId="12" w15:restartNumberingAfterBreak="0">
    <w:nsid w:val="25C76C0A"/>
    <w:multiLevelType w:val="hybridMultilevel"/>
    <w:tmpl w:val="283E42D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13" w15:restartNumberingAfterBreak="0">
    <w:nsid w:val="2BD53802"/>
    <w:multiLevelType w:val="hybridMultilevel"/>
    <w:tmpl w:val="E5F0A92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4" w15:restartNumberingAfterBreak="0">
    <w:nsid w:val="2F836F82"/>
    <w:multiLevelType w:val="hybridMultilevel"/>
    <w:tmpl w:val="E8582A9E"/>
    <w:lvl w:ilvl="0" w:tplc="08090003">
      <w:start w:val="1"/>
      <w:numFmt w:val="bullet"/>
      <w:lvlText w:val="o"/>
      <w:lvlJc w:val="left"/>
      <w:pPr>
        <w:ind w:left="1286" w:hanging="283"/>
      </w:pPr>
      <w:rPr>
        <w:rFonts w:ascii="Courier New" w:hAnsi="Courier New" w:cs="Courier New" w:hint="default"/>
      </w:rPr>
    </w:lvl>
    <w:lvl w:ilvl="1" w:tplc="FFFFFFFF">
      <w:start w:val="1"/>
      <w:numFmt w:val="bullet"/>
      <w:lvlText w:val="o"/>
      <w:lvlJc w:val="left"/>
      <w:pPr>
        <w:ind w:left="2519" w:hanging="360"/>
      </w:pPr>
      <w:rPr>
        <w:rFonts w:ascii="Courier New" w:hAnsi="Courier New" w:cs="Courier New" w:hint="default"/>
      </w:rPr>
    </w:lvl>
    <w:lvl w:ilvl="2" w:tplc="FFFFFFFF" w:tentative="1">
      <w:start w:val="1"/>
      <w:numFmt w:val="bullet"/>
      <w:lvlText w:val=""/>
      <w:lvlJc w:val="left"/>
      <w:pPr>
        <w:ind w:left="3239" w:hanging="360"/>
      </w:pPr>
      <w:rPr>
        <w:rFonts w:ascii="Wingdings" w:hAnsi="Wingdings" w:hint="default"/>
      </w:rPr>
    </w:lvl>
    <w:lvl w:ilvl="3" w:tplc="FFFFFFFF" w:tentative="1">
      <w:start w:val="1"/>
      <w:numFmt w:val="bullet"/>
      <w:lvlText w:val=""/>
      <w:lvlJc w:val="left"/>
      <w:pPr>
        <w:ind w:left="3959" w:hanging="360"/>
      </w:pPr>
      <w:rPr>
        <w:rFonts w:ascii="Symbol" w:hAnsi="Symbol" w:hint="default"/>
      </w:rPr>
    </w:lvl>
    <w:lvl w:ilvl="4" w:tplc="FFFFFFFF" w:tentative="1">
      <w:start w:val="1"/>
      <w:numFmt w:val="bullet"/>
      <w:lvlText w:val="o"/>
      <w:lvlJc w:val="left"/>
      <w:pPr>
        <w:ind w:left="4679" w:hanging="360"/>
      </w:pPr>
      <w:rPr>
        <w:rFonts w:ascii="Courier New" w:hAnsi="Courier New" w:cs="Courier New" w:hint="default"/>
      </w:rPr>
    </w:lvl>
    <w:lvl w:ilvl="5" w:tplc="FFFFFFFF" w:tentative="1">
      <w:start w:val="1"/>
      <w:numFmt w:val="bullet"/>
      <w:lvlText w:val=""/>
      <w:lvlJc w:val="left"/>
      <w:pPr>
        <w:ind w:left="5399" w:hanging="360"/>
      </w:pPr>
      <w:rPr>
        <w:rFonts w:ascii="Wingdings" w:hAnsi="Wingdings" w:hint="default"/>
      </w:rPr>
    </w:lvl>
    <w:lvl w:ilvl="6" w:tplc="FFFFFFFF" w:tentative="1">
      <w:start w:val="1"/>
      <w:numFmt w:val="bullet"/>
      <w:lvlText w:val=""/>
      <w:lvlJc w:val="left"/>
      <w:pPr>
        <w:ind w:left="6119" w:hanging="360"/>
      </w:pPr>
      <w:rPr>
        <w:rFonts w:ascii="Symbol" w:hAnsi="Symbol" w:hint="default"/>
      </w:rPr>
    </w:lvl>
    <w:lvl w:ilvl="7" w:tplc="FFFFFFFF" w:tentative="1">
      <w:start w:val="1"/>
      <w:numFmt w:val="bullet"/>
      <w:lvlText w:val="o"/>
      <w:lvlJc w:val="left"/>
      <w:pPr>
        <w:ind w:left="6839" w:hanging="360"/>
      </w:pPr>
      <w:rPr>
        <w:rFonts w:ascii="Courier New" w:hAnsi="Courier New" w:cs="Courier New" w:hint="default"/>
      </w:rPr>
    </w:lvl>
    <w:lvl w:ilvl="8" w:tplc="FFFFFFFF" w:tentative="1">
      <w:start w:val="1"/>
      <w:numFmt w:val="bullet"/>
      <w:lvlText w:val=""/>
      <w:lvlJc w:val="left"/>
      <w:pPr>
        <w:ind w:left="7559" w:hanging="360"/>
      </w:pPr>
      <w:rPr>
        <w:rFonts w:ascii="Wingdings" w:hAnsi="Wingdings" w:hint="default"/>
      </w:rPr>
    </w:lvl>
  </w:abstractNum>
  <w:abstractNum w:abstractNumId="15" w15:restartNumberingAfterBreak="0">
    <w:nsid w:val="34BD7B6B"/>
    <w:multiLevelType w:val="hybridMultilevel"/>
    <w:tmpl w:val="236AF2FA"/>
    <w:lvl w:ilvl="0" w:tplc="04100001">
      <w:start w:val="1"/>
      <w:numFmt w:val="bullet"/>
      <w:lvlText w:val=""/>
      <w:lvlJc w:val="left"/>
      <w:pPr>
        <w:ind w:left="720" w:hanging="360"/>
      </w:pPr>
      <w:rPr>
        <w:rFonts w:ascii="Symbol" w:hAnsi="Symbol" w:hint="default"/>
      </w:rPr>
    </w:lvl>
    <w:lvl w:ilvl="1" w:tplc="04100003">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6" w15:restartNumberingAfterBreak="0">
    <w:nsid w:val="358151EA"/>
    <w:multiLevelType w:val="hybridMultilevel"/>
    <w:tmpl w:val="BA0E3F40"/>
    <w:lvl w:ilvl="0" w:tplc="E67EF35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38820B91"/>
    <w:multiLevelType w:val="hybridMultilevel"/>
    <w:tmpl w:val="D1DEF30A"/>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8" w15:restartNumberingAfterBreak="0">
    <w:nsid w:val="43351027"/>
    <w:multiLevelType w:val="hybridMultilevel"/>
    <w:tmpl w:val="B33C7A6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9" w15:restartNumberingAfterBreak="0">
    <w:nsid w:val="4CD9605E"/>
    <w:multiLevelType w:val="hybridMultilevel"/>
    <w:tmpl w:val="77D4712C"/>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20" w15:restartNumberingAfterBreak="0">
    <w:nsid w:val="4D9F2096"/>
    <w:multiLevelType w:val="hybridMultilevel"/>
    <w:tmpl w:val="7F2EA12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1" w15:restartNumberingAfterBreak="0">
    <w:nsid w:val="4DD5178B"/>
    <w:multiLevelType w:val="hybridMultilevel"/>
    <w:tmpl w:val="B314AEFE"/>
    <w:lvl w:ilvl="0" w:tplc="04090001">
      <w:start w:val="1"/>
      <w:numFmt w:val="bullet"/>
      <w:lvlText w:val=""/>
      <w:lvlJc w:val="left"/>
      <w:pPr>
        <w:ind w:left="1000" w:hanging="360"/>
      </w:pPr>
      <w:rPr>
        <w:rFonts w:ascii="Symbol" w:hAnsi="Symbol" w:hint="default"/>
      </w:rPr>
    </w:lvl>
    <w:lvl w:ilvl="1" w:tplc="04090003" w:tentative="1">
      <w:start w:val="1"/>
      <w:numFmt w:val="bullet"/>
      <w:lvlText w:val="o"/>
      <w:lvlJc w:val="left"/>
      <w:pPr>
        <w:ind w:left="1720" w:hanging="360"/>
      </w:pPr>
      <w:rPr>
        <w:rFonts w:ascii="Courier New" w:hAnsi="Courier New" w:hint="default"/>
      </w:rPr>
    </w:lvl>
    <w:lvl w:ilvl="2" w:tplc="04090005" w:tentative="1">
      <w:start w:val="1"/>
      <w:numFmt w:val="bullet"/>
      <w:lvlText w:val=""/>
      <w:lvlJc w:val="left"/>
      <w:pPr>
        <w:ind w:left="2440" w:hanging="360"/>
      </w:pPr>
      <w:rPr>
        <w:rFonts w:ascii="Wingdings" w:hAnsi="Wingdings" w:hint="default"/>
      </w:rPr>
    </w:lvl>
    <w:lvl w:ilvl="3" w:tplc="04090001" w:tentative="1">
      <w:start w:val="1"/>
      <w:numFmt w:val="bullet"/>
      <w:lvlText w:val=""/>
      <w:lvlJc w:val="left"/>
      <w:pPr>
        <w:ind w:left="3160" w:hanging="360"/>
      </w:pPr>
      <w:rPr>
        <w:rFonts w:ascii="Symbol" w:hAnsi="Symbol" w:hint="default"/>
      </w:rPr>
    </w:lvl>
    <w:lvl w:ilvl="4" w:tplc="04090003" w:tentative="1">
      <w:start w:val="1"/>
      <w:numFmt w:val="bullet"/>
      <w:lvlText w:val="o"/>
      <w:lvlJc w:val="left"/>
      <w:pPr>
        <w:ind w:left="3880" w:hanging="360"/>
      </w:pPr>
      <w:rPr>
        <w:rFonts w:ascii="Courier New" w:hAnsi="Courier New" w:hint="default"/>
      </w:rPr>
    </w:lvl>
    <w:lvl w:ilvl="5" w:tplc="04090005" w:tentative="1">
      <w:start w:val="1"/>
      <w:numFmt w:val="bullet"/>
      <w:lvlText w:val=""/>
      <w:lvlJc w:val="left"/>
      <w:pPr>
        <w:ind w:left="4600" w:hanging="360"/>
      </w:pPr>
      <w:rPr>
        <w:rFonts w:ascii="Wingdings" w:hAnsi="Wingdings" w:hint="default"/>
      </w:rPr>
    </w:lvl>
    <w:lvl w:ilvl="6" w:tplc="04090001" w:tentative="1">
      <w:start w:val="1"/>
      <w:numFmt w:val="bullet"/>
      <w:lvlText w:val=""/>
      <w:lvlJc w:val="left"/>
      <w:pPr>
        <w:ind w:left="5320" w:hanging="360"/>
      </w:pPr>
      <w:rPr>
        <w:rFonts w:ascii="Symbol" w:hAnsi="Symbol" w:hint="default"/>
      </w:rPr>
    </w:lvl>
    <w:lvl w:ilvl="7" w:tplc="04090003" w:tentative="1">
      <w:start w:val="1"/>
      <w:numFmt w:val="bullet"/>
      <w:lvlText w:val="o"/>
      <w:lvlJc w:val="left"/>
      <w:pPr>
        <w:ind w:left="6040" w:hanging="360"/>
      </w:pPr>
      <w:rPr>
        <w:rFonts w:ascii="Courier New" w:hAnsi="Courier New" w:hint="default"/>
      </w:rPr>
    </w:lvl>
    <w:lvl w:ilvl="8" w:tplc="04090005" w:tentative="1">
      <w:start w:val="1"/>
      <w:numFmt w:val="bullet"/>
      <w:lvlText w:val=""/>
      <w:lvlJc w:val="left"/>
      <w:pPr>
        <w:ind w:left="6760" w:hanging="360"/>
      </w:pPr>
      <w:rPr>
        <w:rFonts w:ascii="Wingdings" w:hAnsi="Wingdings" w:hint="default"/>
      </w:rPr>
    </w:lvl>
  </w:abstractNum>
  <w:abstractNum w:abstractNumId="22" w15:restartNumberingAfterBreak="0">
    <w:nsid w:val="4EA37FBF"/>
    <w:multiLevelType w:val="hybridMultilevel"/>
    <w:tmpl w:val="4B00ADDA"/>
    <w:lvl w:ilvl="0" w:tplc="0410000F">
      <w:start w:val="1"/>
      <w:numFmt w:val="decimal"/>
      <w:lvlText w:val="%1."/>
      <w:lvlJc w:val="left"/>
      <w:pPr>
        <w:ind w:left="1080" w:hanging="360"/>
      </w:pPr>
    </w:lvl>
    <w:lvl w:ilvl="1" w:tplc="04100019" w:tentative="1">
      <w:start w:val="1"/>
      <w:numFmt w:val="lowerLetter"/>
      <w:lvlText w:val="%2."/>
      <w:lvlJc w:val="left"/>
      <w:pPr>
        <w:ind w:left="1800" w:hanging="360"/>
      </w:pPr>
    </w:lvl>
    <w:lvl w:ilvl="2" w:tplc="0410001B" w:tentative="1">
      <w:start w:val="1"/>
      <w:numFmt w:val="lowerRoman"/>
      <w:lvlText w:val="%3."/>
      <w:lvlJc w:val="right"/>
      <w:pPr>
        <w:ind w:left="2520" w:hanging="180"/>
      </w:pPr>
    </w:lvl>
    <w:lvl w:ilvl="3" w:tplc="0410000F" w:tentative="1">
      <w:start w:val="1"/>
      <w:numFmt w:val="decimal"/>
      <w:lvlText w:val="%4."/>
      <w:lvlJc w:val="left"/>
      <w:pPr>
        <w:ind w:left="3240" w:hanging="360"/>
      </w:pPr>
    </w:lvl>
    <w:lvl w:ilvl="4" w:tplc="04100019" w:tentative="1">
      <w:start w:val="1"/>
      <w:numFmt w:val="lowerLetter"/>
      <w:lvlText w:val="%5."/>
      <w:lvlJc w:val="left"/>
      <w:pPr>
        <w:ind w:left="3960" w:hanging="360"/>
      </w:pPr>
    </w:lvl>
    <w:lvl w:ilvl="5" w:tplc="0410001B" w:tentative="1">
      <w:start w:val="1"/>
      <w:numFmt w:val="lowerRoman"/>
      <w:lvlText w:val="%6."/>
      <w:lvlJc w:val="right"/>
      <w:pPr>
        <w:ind w:left="4680" w:hanging="180"/>
      </w:pPr>
    </w:lvl>
    <w:lvl w:ilvl="6" w:tplc="0410000F" w:tentative="1">
      <w:start w:val="1"/>
      <w:numFmt w:val="decimal"/>
      <w:lvlText w:val="%7."/>
      <w:lvlJc w:val="left"/>
      <w:pPr>
        <w:ind w:left="5400" w:hanging="360"/>
      </w:pPr>
    </w:lvl>
    <w:lvl w:ilvl="7" w:tplc="04100019" w:tentative="1">
      <w:start w:val="1"/>
      <w:numFmt w:val="lowerLetter"/>
      <w:lvlText w:val="%8."/>
      <w:lvlJc w:val="left"/>
      <w:pPr>
        <w:ind w:left="6120" w:hanging="360"/>
      </w:pPr>
    </w:lvl>
    <w:lvl w:ilvl="8" w:tplc="0410001B" w:tentative="1">
      <w:start w:val="1"/>
      <w:numFmt w:val="lowerRoman"/>
      <w:lvlText w:val="%9."/>
      <w:lvlJc w:val="right"/>
      <w:pPr>
        <w:ind w:left="6840" w:hanging="180"/>
      </w:pPr>
    </w:lvl>
  </w:abstractNum>
  <w:abstractNum w:abstractNumId="23" w15:restartNumberingAfterBreak="0">
    <w:nsid w:val="51585B7C"/>
    <w:multiLevelType w:val="hybridMultilevel"/>
    <w:tmpl w:val="63589E1A"/>
    <w:lvl w:ilvl="0" w:tplc="CF0C7D24">
      <w:numFmt w:val="bullet"/>
      <w:pStyle w:val="TKBulletLevel1"/>
      <w:lvlText w:val="•"/>
      <w:lvlJc w:val="left"/>
      <w:pPr>
        <w:ind w:left="283" w:hanging="283"/>
      </w:pPr>
      <w:rPr>
        <w:rFonts w:ascii="Calibri" w:eastAsia="Calibri" w:hAnsi="Calibri" w:hint="default"/>
      </w:rPr>
    </w:lvl>
    <w:lvl w:ilvl="1" w:tplc="040C0003">
      <w:start w:val="1"/>
      <w:numFmt w:val="bullet"/>
      <w:lvlText w:val="o"/>
      <w:lvlJc w:val="left"/>
      <w:pPr>
        <w:ind w:left="1516" w:hanging="360"/>
      </w:pPr>
      <w:rPr>
        <w:rFonts w:ascii="Courier New" w:hAnsi="Courier New" w:cs="Courier New" w:hint="default"/>
      </w:rPr>
    </w:lvl>
    <w:lvl w:ilvl="2" w:tplc="040C0005" w:tentative="1">
      <w:start w:val="1"/>
      <w:numFmt w:val="bullet"/>
      <w:lvlText w:val=""/>
      <w:lvlJc w:val="left"/>
      <w:pPr>
        <w:ind w:left="2236" w:hanging="360"/>
      </w:pPr>
      <w:rPr>
        <w:rFonts w:ascii="Wingdings" w:hAnsi="Wingdings" w:hint="default"/>
      </w:rPr>
    </w:lvl>
    <w:lvl w:ilvl="3" w:tplc="040C0001" w:tentative="1">
      <w:start w:val="1"/>
      <w:numFmt w:val="bullet"/>
      <w:lvlText w:val=""/>
      <w:lvlJc w:val="left"/>
      <w:pPr>
        <w:ind w:left="2956" w:hanging="360"/>
      </w:pPr>
      <w:rPr>
        <w:rFonts w:ascii="Symbol" w:hAnsi="Symbol" w:hint="default"/>
      </w:rPr>
    </w:lvl>
    <w:lvl w:ilvl="4" w:tplc="040C0003" w:tentative="1">
      <w:start w:val="1"/>
      <w:numFmt w:val="bullet"/>
      <w:lvlText w:val="o"/>
      <w:lvlJc w:val="left"/>
      <w:pPr>
        <w:ind w:left="3676" w:hanging="360"/>
      </w:pPr>
      <w:rPr>
        <w:rFonts w:ascii="Courier New" w:hAnsi="Courier New" w:cs="Courier New" w:hint="default"/>
      </w:rPr>
    </w:lvl>
    <w:lvl w:ilvl="5" w:tplc="040C0005" w:tentative="1">
      <w:start w:val="1"/>
      <w:numFmt w:val="bullet"/>
      <w:lvlText w:val=""/>
      <w:lvlJc w:val="left"/>
      <w:pPr>
        <w:ind w:left="4396" w:hanging="360"/>
      </w:pPr>
      <w:rPr>
        <w:rFonts w:ascii="Wingdings" w:hAnsi="Wingdings" w:hint="default"/>
      </w:rPr>
    </w:lvl>
    <w:lvl w:ilvl="6" w:tplc="040C0001" w:tentative="1">
      <w:start w:val="1"/>
      <w:numFmt w:val="bullet"/>
      <w:lvlText w:val=""/>
      <w:lvlJc w:val="left"/>
      <w:pPr>
        <w:ind w:left="5116" w:hanging="360"/>
      </w:pPr>
      <w:rPr>
        <w:rFonts w:ascii="Symbol" w:hAnsi="Symbol" w:hint="default"/>
      </w:rPr>
    </w:lvl>
    <w:lvl w:ilvl="7" w:tplc="040C0003" w:tentative="1">
      <w:start w:val="1"/>
      <w:numFmt w:val="bullet"/>
      <w:lvlText w:val="o"/>
      <w:lvlJc w:val="left"/>
      <w:pPr>
        <w:ind w:left="5836" w:hanging="360"/>
      </w:pPr>
      <w:rPr>
        <w:rFonts w:ascii="Courier New" w:hAnsi="Courier New" w:cs="Courier New" w:hint="default"/>
      </w:rPr>
    </w:lvl>
    <w:lvl w:ilvl="8" w:tplc="040C0005" w:tentative="1">
      <w:start w:val="1"/>
      <w:numFmt w:val="bullet"/>
      <w:lvlText w:val=""/>
      <w:lvlJc w:val="left"/>
      <w:pPr>
        <w:ind w:left="6556" w:hanging="360"/>
      </w:pPr>
      <w:rPr>
        <w:rFonts w:ascii="Wingdings" w:hAnsi="Wingdings" w:hint="default"/>
      </w:rPr>
    </w:lvl>
  </w:abstractNum>
  <w:abstractNum w:abstractNumId="24" w15:restartNumberingAfterBreak="0">
    <w:nsid w:val="51A3120A"/>
    <w:multiLevelType w:val="hybridMultilevel"/>
    <w:tmpl w:val="751E7EA8"/>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25" w15:restartNumberingAfterBreak="0">
    <w:nsid w:val="58697F2E"/>
    <w:multiLevelType w:val="hybridMultilevel"/>
    <w:tmpl w:val="33DCF3B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6" w15:restartNumberingAfterBreak="0">
    <w:nsid w:val="5A1E7BB8"/>
    <w:multiLevelType w:val="hybridMultilevel"/>
    <w:tmpl w:val="883CC634"/>
    <w:lvl w:ilvl="0" w:tplc="69D8F000">
      <w:start w:val="1"/>
      <w:numFmt w:val="decimal"/>
      <w:pStyle w:val="TKNbrsLevel1"/>
      <w:lvlText w:val="%1."/>
      <w:lvlJc w:val="left"/>
      <w:pPr>
        <w:ind w:left="360" w:hanging="360"/>
      </w:pPr>
    </w:lvl>
    <w:lvl w:ilvl="1" w:tplc="040C0019" w:tentative="1">
      <w:start w:val="1"/>
      <w:numFmt w:val="lowerLetter"/>
      <w:lvlText w:val="%2."/>
      <w:lvlJc w:val="left"/>
      <w:pPr>
        <w:ind w:left="1080" w:hanging="360"/>
      </w:pPr>
    </w:lvl>
    <w:lvl w:ilvl="2" w:tplc="040C001B" w:tentative="1">
      <w:start w:val="1"/>
      <w:numFmt w:val="lowerRoman"/>
      <w:lvlText w:val="%3."/>
      <w:lvlJc w:val="right"/>
      <w:pPr>
        <w:ind w:left="1800" w:hanging="180"/>
      </w:pPr>
    </w:lvl>
    <w:lvl w:ilvl="3" w:tplc="040C000F" w:tentative="1">
      <w:start w:val="1"/>
      <w:numFmt w:val="decimal"/>
      <w:lvlText w:val="%4."/>
      <w:lvlJc w:val="left"/>
      <w:pPr>
        <w:ind w:left="2520" w:hanging="360"/>
      </w:pPr>
    </w:lvl>
    <w:lvl w:ilvl="4" w:tplc="040C0019" w:tentative="1">
      <w:start w:val="1"/>
      <w:numFmt w:val="lowerLetter"/>
      <w:lvlText w:val="%5."/>
      <w:lvlJc w:val="left"/>
      <w:pPr>
        <w:ind w:left="3240" w:hanging="360"/>
      </w:pPr>
    </w:lvl>
    <w:lvl w:ilvl="5" w:tplc="040C001B" w:tentative="1">
      <w:start w:val="1"/>
      <w:numFmt w:val="lowerRoman"/>
      <w:lvlText w:val="%6."/>
      <w:lvlJc w:val="right"/>
      <w:pPr>
        <w:ind w:left="3960" w:hanging="180"/>
      </w:pPr>
    </w:lvl>
    <w:lvl w:ilvl="6" w:tplc="040C000F" w:tentative="1">
      <w:start w:val="1"/>
      <w:numFmt w:val="decimal"/>
      <w:lvlText w:val="%7."/>
      <w:lvlJc w:val="left"/>
      <w:pPr>
        <w:ind w:left="4680" w:hanging="360"/>
      </w:pPr>
    </w:lvl>
    <w:lvl w:ilvl="7" w:tplc="040C0019" w:tentative="1">
      <w:start w:val="1"/>
      <w:numFmt w:val="lowerLetter"/>
      <w:lvlText w:val="%8."/>
      <w:lvlJc w:val="left"/>
      <w:pPr>
        <w:ind w:left="5400" w:hanging="360"/>
      </w:pPr>
    </w:lvl>
    <w:lvl w:ilvl="8" w:tplc="040C001B" w:tentative="1">
      <w:start w:val="1"/>
      <w:numFmt w:val="lowerRoman"/>
      <w:lvlText w:val="%9."/>
      <w:lvlJc w:val="right"/>
      <w:pPr>
        <w:ind w:left="6120" w:hanging="180"/>
      </w:pPr>
    </w:lvl>
  </w:abstractNum>
  <w:abstractNum w:abstractNumId="27" w15:restartNumberingAfterBreak="0">
    <w:nsid w:val="5D861AE7"/>
    <w:multiLevelType w:val="hybridMultilevel"/>
    <w:tmpl w:val="7C4AB97A"/>
    <w:lvl w:ilvl="0" w:tplc="F334A4E6">
      <w:start w:val="1"/>
      <w:numFmt w:val="decimal"/>
      <w:lvlText w:val="%1-"/>
      <w:lvlJc w:val="left"/>
      <w:pPr>
        <w:ind w:left="928" w:hanging="360"/>
      </w:pPr>
      <w:rPr>
        <w:rFonts w:hint="default"/>
      </w:rPr>
    </w:lvl>
    <w:lvl w:ilvl="1" w:tplc="04100019" w:tentative="1">
      <w:start w:val="1"/>
      <w:numFmt w:val="lowerLetter"/>
      <w:lvlText w:val="%2."/>
      <w:lvlJc w:val="left"/>
      <w:pPr>
        <w:ind w:left="1648" w:hanging="360"/>
      </w:pPr>
    </w:lvl>
    <w:lvl w:ilvl="2" w:tplc="0410001B" w:tentative="1">
      <w:start w:val="1"/>
      <w:numFmt w:val="lowerRoman"/>
      <w:lvlText w:val="%3."/>
      <w:lvlJc w:val="right"/>
      <w:pPr>
        <w:ind w:left="2368" w:hanging="180"/>
      </w:pPr>
    </w:lvl>
    <w:lvl w:ilvl="3" w:tplc="0410000F" w:tentative="1">
      <w:start w:val="1"/>
      <w:numFmt w:val="decimal"/>
      <w:lvlText w:val="%4."/>
      <w:lvlJc w:val="left"/>
      <w:pPr>
        <w:ind w:left="3088" w:hanging="360"/>
      </w:pPr>
    </w:lvl>
    <w:lvl w:ilvl="4" w:tplc="04100019" w:tentative="1">
      <w:start w:val="1"/>
      <w:numFmt w:val="lowerLetter"/>
      <w:lvlText w:val="%5."/>
      <w:lvlJc w:val="left"/>
      <w:pPr>
        <w:ind w:left="3808" w:hanging="360"/>
      </w:pPr>
    </w:lvl>
    <w:lvl w:ilvl="5" w:tplc="0410001B" w:tentative="1">
      <w:start w:val="1"/>
      <w:numFmt w:val="lowerRoman"/>
      <w:lvlText w:val="%6."/>
      <w:lvlJc w:val="right"/>
      <w:pPr>
        <w:ind w:left="4528" w:hanging="180"/>
      </w:pPr>
    </w:lvl>
    <w:lvl w:ilvl="6" w:tplc="0410000F" w:tentative="1">
      <w:start w:val="1"/>
      <w:numFmt w:val="decimal"/>
      <w:lvlText w:val="%7."/>
      <w:lvlJc w:val="left"/>
      <w:pPr>
        <w:ind w:left="5248" w:hanging="360"/>
      </w:pPr>
    </w:lvl>
    <w:lvl w:ilvl="7" w:tplc="04100019" w:tentative="1">
      <w:start w:val="1"/>
      <w:numFmt w:val="lowerLetter"/>
      <w:lvlText w:val="%8."/>
      <w:lvlJc w:val="left"/>
      <w:pPr>
        <w:ind w:left="5968" w:hanging="360"/>
      </w:pPr>
    </w:lvl>
    <w:lvl w:ilvl="8" w:tplc="0410001B" w:tentative="1">
      <w:start w:val="1"/>
      <w:numFmt w:val="lowerRoman"/>
      <w:lvlText w:val="%9."/>
      <w:lvlJc w:val="right"/>
      <w:pPr>
        <w:ind w:left="6688" w:hanging="180"/>
      </w:pPr>
    </w:lvl>
  </w:abstractNum>
  <w:abstractNum w:abstractNumId="28" w15:restartNumberingAfterBreak="0">
    <w:nsid w:val="6C153F5E"/>
    <w:multiLevelType w:val="hybridMultilevel"/>
    <w:tmpl w:val="8286C956"/>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29" w15:restartNumberingAfterBreak="0">
    <w:nsid w:val="6C8B5277"/>
    <w:multiLevelType w:val="hybridMultilevel"/>
    <w:tmpl w:val="E22C5F74"/>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0" w15:restartNumberingAfterBreak="0">
    <w:nsid w:val="7427402A"/>
    <w:multiLevelType w:val="hybridMultilevel"/>
    <w:tmpl w:val="79400D3E"/>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31" w15:restartNumberingAfterBreak="0">
    <w:nsid w:val="76241B22"/>
    <w:multiLevelType w:val="hybridMultilevel"/>
    <w:tmpl w:val="1548EDE2"/>
    <w:lvl w:ilvl="0" w:tplc="0410000F">
      <w:start w:val="1"/>
      <w:numFmt w:val="decimal"/>
      <w:lvlText w:val="%1."/>
      <w:lvlJc w:val="left"/>
      <w:pPr>
        <w:ind w:left="720" w:hanging="360"/>
      </w:p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2" w15:restartNumberingAfterBreak="0">
    <w:nsid w:val="7A2530F6"/>
    <w:multiLevelType w:val="hybridMultilevel"/>
    <w:tmpl w:val="DAEAFD62"/>
    <w:lvl w:ilvl="0" w:tplc="DEEE02C6">
      <w:start w:val="1"/>
      <w:numFmt w:val="lowerLetter"/>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abstractNum w:abstractNumId="33" w15:restartNumberingAfterBreak="0">
    <w:nsid w:val="7F8B42DC"/>
    <w:multiLevelType w:val="hybridMultilevel"/>
    <w:tmpl w:val="61CC26BE"/>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num w:numId="1" w16cid:durableId="868756721">
    <w:abstractNumId w:val="23"/>
  </w:num>
  <w:num w:numId="2" w16cid:durableId="1885369593">
    <w:abstractNumId w:val="27"/>
  </w:num>
  <w:num w:numId="3" w16cid:durableId="894976587">
    <w:abstractNumId w:val="26"/>
  </w:num>
  <w:num w:numId="4" w16cid:durableId="1916090889">
    <w:abstractNumId w:val="19"/>
  </w:num>
  <w:num w:numId="5" w16cid:durableId="1414202825">
    <w:abstractNumId w:val="8"/>
  </w:num>
  <w:num w:numId="6" w16cid:durableId="2106918162">
    <w:abstractNumId w:val="14"/>
  </w:num>
  <w:num w:numId="7" w16cid:durableId="575432196">
    <w:abstractNumId w:val="33"/>
  </w:num>
  <w:num w:numId="8" w16cid:durableId="1337464684">
    <w:abstractNumId w:val="4"/>
  </w:num>
  <w:num w:numId="9" w16cid:durableId="110439447">
    <w:abstractNumId w:val="7"/>
  </w:num>
  <w:num w:numId="10" w16cid:durableId="997003114">
    <w:abstractNumId w:val="16"/>
  </w:num>
  <w:num w:numId="11" w16cid:durableId="658768786">
    <w:abstractNumId w:val="12"/>
  </w:num>
  <w:num w:numId="12" w16cid:durableId="1492990331">
    <w:abstractNumId w:val="9"/>
  </w:num>
  <w:num w:numId="13" w16cid:durableId="1515850514">
    <w:abstractNumId w:val="32"/>
  </w:num>
  <w:num w:numId="14" w16cid:durableId="713312204">
    <w:abstractNumId w:val="2"/>
  </w:num>
  <w:num w:numId="15" w16cid:durableId="1732537883">
    <w:abstractNumId w:val="15"/>
  </w:num>
  <w:num w:numId="16" w16cid:durableId="2093502798">
    <w:abstractNumId w:val="3"/>
  </w:num>
  <w:num w:numId="17" w16cid:durableId="378359147">
    <w:abstractNumId w:val="29"/>
  </w:num>
  <w:num w:numId="18" w16cid:durableId="260185968">
    <w:abstractNumId w:val="28"/>
  </w:num>
  <w:num w:numId="19" w16cid:durableId="635178995">
    <w:abstractNumId w:val="20"/>
  </w:num>
  <w:num w:numId="20" w16cid:durableId="536160160">
    <w:abstractNumId w:val="1"/>
  </w:num>
  <w:num w:numId="21" w16cid:durableId="507139225">
    <w:abstractNumId w:val="21"/>
  </w:num>
  <w:num w:numId="22" w16cid:durableId="581258777">
    <w:abstractNumId w:val="25"/>
  </w:num>
  <w:num w:numId="23" w16cid:durableId="36664766">
    <w:abstractNumId w:val="18"/>
  </w:num>
  <w:num w:numId="24" w16cid:durableId="91439697">
    <w:abstractNumId w:val="11"/>
  </w:num>
  <w:num w:numId="25" w16cid:durableId="101069324">
    <w:abstractNumId w:val="10"/>
  </w:num>
  <w:num w:numId="26" w16cid:durableId="1025864389">
    <w:abstractNumId w:val="6"/>
  </w:num>
  <w:num w:numId="27" w16cid:durableId="1644574946">
    <w:abstractNumId w:val="24"/>
  </w:num>
  <w:num w:numId="28" w16cid:durableId="1440830767">
    <w:abstractNumId w:val="0"/>
  </w:num>
  <w:num w:numId="29" w16cid:durableId="349333801">
    <w:abstractNumId w:val="30"/>
  </w:num>
  <w:num w:numId="30" w16cid:durableId="529294726">
    <w:abstractNumId w:val="31"/>
  </w:num>
  <w:num w:numId="31" w16cid:durableId="1763601686">
    <w:abstractNumId w:val="22"/>
  </w:num>
  <w:num w:numId="32" w16cid:durableId="1959752960">
    <w:abstractNumId w:val="17"/>
  </w:num>
  <w:num w:numId="33" w16cid:durableId="1654405594">
    <w:abstractNumId w:val="13"/>
  </w:num>
  <w:num w:numId="34" w16cid:durableId="1734621037">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6"/>
  <w:proofState w:spelling="clean" w:grammar="clean"/>
  <w:defaultTabStop w:val="720"/>
  <w:hyphenationZone w:val="283"/>
  <w:characterSpacingControl w:val="doNotCompress"/>
  <w:footnotePr>
    <w:footnote w:id="-1"/>
    <w:footnote w:id="0"/>
  </w:footnotePr>
  <w:endnotePr>
    <w:endnote w:id="-1"/>
    <w:endnote w:id="0"/>
  </w:endnotePr>
  <w:compat>
    <w:useFELayout/>
    <w:compatSetting w:name="compatibilityMode" w:uri="http://schemas.microsoft.com/office/word" w:val="12"/>
    <w:compatSetting w:name="useWord2013TrackBottomHyphenation" w:uri="http://schemas.microsoft.com/office/word" w:val="1"/>
  </w:compat>
  <w:rsids>
    <w:rsidRoot w:val="00E90AFA"/>
    <w:rsid w:val="000071F7"/>
    <w:rsid w:val="00011D68"/>
    <w:rsid w:val="00021F0E"/>
    <w:rsid w:val="00030EC8"/>
    <w:rsid w:val="00033456"/>
    <w:rsid w:val="00035E9B"/>
    <w:rsid w:val="00037732"/>
    <w:rsid w:val="00043133"/>
    <w:rsid w:val="00043F65"/>
    <w:rsid w:val="00046910"/>
    <w:rsid w:val="00050E07"/>
    <w:rsid w:val="0005620D"/>
    <w:rsid w:val="00063ED6"/>
    <w:rsid w:val="00067C42"/>
    <w:rsid w:val="00073E48"/>
    <w:rsid w:val="00076B29"/>
    <w:rsid w:val="00080CE8"/>
    <w:rsid w:val="000818F8"/>
    <w:rsid w:val="00082240"/>
    <w:rsid w:val="000A7F49"/>
    <w:rsid w:val="000A7F99"/>
    <w:rsid w:val="000B06D0"/>
    <w:rsid w:val="000B4277"/>
    <w:rsid w:val="000C01AD"/>
    <w:rsid w:val="000D3084"/>
    <w:rsid w:val="000D55AD"/>
    <w:rsid w:val="000D66DF"/>
    <w:rsid w:val="000D7EAF"/>
    <w:rsid w:val="000E06F2"/>
    <w:rsid w:val="000E17CE"/>
    <w:rsid w:val="000E6BEC"/>
    <w:rsid w:val="000F13DC"/>
    <w:rsid w:val="000F60E8"/>
    <w:rsid w:val="00102D41"/>
    <w:rsid w:val="00103DB8"/>
    <w:rsid w:val="00110DE2"/>
    <w:rsid w:val="00114DA9"/>
    <w:rsid w:val="0011742B"/>
    <w:rsid w:val="0012012B"/>
    <w:rsid w:val="001226FF"/>
    <w:rsid w:val="0013245F"/>
    <w:rsid w:val="00140578"/>
    <w:rsid w:val="00152454"/>
    <w:rsid w:val="00164485"/>
    <w:rsid w:val="00164527"/>
    <w:rsid w:val="00166F48"/>
    <w:rsid w:val="0016719A"/>
    <w:rsid w:val="001747B5"/>
    <w:rsid w:val="001B0B54"/>
    <w:rsid w:val="001B6DBC"/>
    <w:rsid w:val="001C3474"/>
    <w:rsid w:val="001C4807"/>
    <w:rsid w:val="001C4DD7"/>
    <w:rsid w:val="001C6FEA"/>
    <w:rsid w:val="001D08EC"/>
    <w:rsid w:val="001D0CD9"/>
    <w:rsid w:val="001D1EDC"/>
    <w:rsid w:val="001D5270"/>
    <w:rsid w:val="001F7DCA"/>
    <w:rsid w:val="002010C5"/>
    <w:rsid w:val="00217D66"/>
    <w:rsid w:val="00224642"/>
    <w:rsid w:val="00225105"/>
    <w:rsid w:val="00235421"/>
    <w:rsid w:val="00240206"/>
    <w:rsid w:val="00241A86"/>
    <w:rsid w:val="00241BAF"/>
    <w:rsid w:val="00241F92"/>
    <w:rsid w:val="002449D3"/>
    <w:rsid w:val="0024735C"/>
    <w:rsid w:val="0025549B"/>
    <w:rsid w:val="00255EED"/>
    <w:rsid w:val="002643FF"/>
    <w:rsid w:val="00266947"/>
    <w:rsid w:val="002707DB"/>
    <w:rsid w:val="002732D6"/>
    <w:rsid w:val="002A5936"/>
    <w:rsid w:val="002D0165"/>
    <w:rsid w:val="002D2323"/>
    <w:rsid w:val="002D2614"/>
    <w:rsid w:val="002D365D"/>
    <w:rsid w:val="002D58DF"/>
    <w:rsid w:val="002E2166"/>
    <w:rsid w:val="002F3AD2"/>
    <w:rsid w:val="002F4106"/>
    <w:rsid w:val="002F4E45"/>
    <w:rsid w:val="003047AB"/>
    <w:rsid w:val="003052FD"/>
    <w:rsid w:val="00326E73"/>
    <w:rsid w:val="00331BB6"/>
    <w:rsid w:val="00341A02"/>
    <w:rsid w:val="003438BA"/>
    <w:rsid w:val="00344552"/>
    <w:rsid w:val="00347A48"/>
    <w:rsid w:val="00354159"/>
    <w:rsid w:val="003555F2"/>
    <w:rsid w:val="0037779E"/>
    <w:rsid w:val="00386267"/>
    <w:rsid w:val="003876E1"/>
    <w:rsid w:val="00392BEC"/>
    <w:rsid w:val="00392D94"/>
    <w:rsid w:val="003942B8"/>
    <w:rsid w:val="00397508"/>
    <w:rsid w:val="003A1F22"/>
    <w:rsid w:val="003A2F6D"/>
    <w:rsid w:val="003C3113"/>
    <w:rsid w:val="003D7398"/>
    <w:rsid w:val="003E1B87"/>
    <w:rsid w:val="003E5EF6"/>
    <w:rsid w:val="003E7C51"/>
    <w:rsid w:val="003F2C24"/>
    <w:rsid w:val="003F36B8"/>
    <w:rsid w:val="00407136"/>
    <w:rsid w:val="00413F3A"/>
    <w:rsid w:val="00421AF9"/>
    <w:rsid w:val="00422B95"/>
    <w:rsid w:val="004332E5"/>
    <w:rsid w:val="00433EAE"/>
    <w:rsid w:val="0043747A"/>
    <w:rsid w:val="00442C21"/>
    <w:rsid w:val="00445D6E"/>
    <w:rsid w:val="004507D2"/>
    <w:rsid w:val="004510CB"/>
    <w:rsid w:val="00461089"/>
    <w:rsid w:val="00462456"/>
    <w:rsid w:val="00467269"/>
    <w:rsid w:val="004674C1"/>
    <w:rsid w:val="00490FCD"/>
    <w:rsid w:val="004A2872"/>
    <w:rsid w:val="004A6CBB"/>
    <w:rsid w:val="004B19BE"/>
    <w:rsid w:val="004C6A20"/>
    <w:rsid w:val="004C6AA3"/>
    <w:rsid w:val="004C7280"/>
    <w:rsid w:val="004D774B"/>
    <w:rsid w:val="004D7F13"/>
    <w:rsid w:val="004E02A0"/>
    <w:rsid w:val="004E29E0"/>
    <w:rsid w:val="004E36D1"/>
    <w:rsid w:val="004F000E"/>
    <w:rsid w:val="004F2AD6"/>
    <w:rsid w:val="004F57C0"/>
    <w:rsid w:val="004F59E3"/>
    <w:rsid w:val="005032B5"/>
    <w:rsid w:val="00506064"/>
    <w:rsid w:val="005066DD"/>
    <w:rsid w:val="00516F3E"/>
    <w:rsid w:val="00517CBA"/>
    <w:rsid w:val="00520988"/>
    <w:rsid w:val="00520FF7"/>
    <w:rsid w:val="00521940"/>
    <w:rsid w:val="005272E5"/>
    <w:rsid w:val="0052791F"/>
    <w:rsid w:val="00532E61"/>
    <w:rsid w:val="005421AE"/>
    <w:rsid w:val="00544703"/>
    <w:rsid w:val="00556BC5"/>
    <w:rsid w:val="00557D21"/>
    <w:rsid w:val="00565999"/>
    <w:rsid w:val="00574209"/>
    <w:rsid w:val="00575A21"/>
    <w:rsid w:val="00582A33"/>
    <w:rsid w:val="00585B21"/>
    <w:rsid w:val="00587BF3"/>
    <w:rsid w:val="00590F3F"/>
    <w:rsid w:val="00591694"/>
    <w:rsid w:val="00592324"/>
    <w:rsid w:val="00592699"/>
    <w:rsid w:val="005A31C4"/>
    <w:rsid w:val="005A7C42"/>
    <w:rsid w:val="005B1083"/>
    <w:rsid w:val="005B2953"/>
    <w:rsid w:val="005C4CB4"/>
    <w:rsid w:val="005C7271"/>
    <w:rsid w:val="005D2098"/>
    <w:rsid w:val="005F4965"/>
    <w:rsid w:val="005F4E55"/>
    <w:rsid w:val="005F7E24"/>
    <w:rsid w:val="00602DEA"/>
    <w:rsid w:val="00616AF3"/>
    <w:rsid w:val="00616BA7"/>
    <w:rsid w:val="00617398"/>
    <w:rsid w:val="0062194E"/>
    <w:rsid w:val="00623797"/>
    <w:rsid w:val="00623CF2"/>
    <w:rsid w:val="00624B9B"/>
    <w:rsid w:val="00640A86"/>
    <w:rsid w:val="0064199D"/>
    <w:rsid w:val="00645C56"/>
    <w:rsid w:val="00652AA9"/>
    <w:rsid w:val="00656726"/>
    <w:rsid w:val="00661F5F"/>
    <w:rsid w:val="006628C9"/>
    <w:rsid w:val="00662AF2"/>
    <w:rsid w:val="00666877"/>
    <w:rsid w:val="00671130"/>
    <w:rsid w:val="00672437"/>
    <w:rsid w:val="00676D51"/>
    <w:rsid w:val="006846D3"/>
    <w:rsid w:val="00687B09"/>
    <w:rsid w:val="00691702"/>
    <w:rsid w:val="00693363"/>
    <w:rsid w:val="006A69E2"/>
    <w:rsid w:val="006B5CB8"/>
    <w:rsid w:val="006C130D"/>
    <w:rsid w:val="006C6558"/>
    <w:rsid w:val="006D6721"/>
    <w:rsid w:val="006D6998"/>
    <w:rsid w:val="006E1514"/>
    <w:rsid w:val="006E5234"/>
    <w:rsid w:val="00702D1B"/>
    <w:rsid w:val="00713A02"/>
    <w:rsid w:val="00740F27"/>
    <w:rsid w:val="00766CB9"/>
    <w:rsid w:val="00771F42"/>
    <w:rsid w:val="007732DE"/>
    <w:rsid w:val="007766F1"/>
    <w:rsid w:val="007835FF"/>
    <w:rsid w:val="007A1B9F"/>
    <w:rsid w:val="007C053B"/>
    <w:rsid w:val="007C1299"/>
    <w:rsid w:val="007D46D0"/>
    <w:rsid w:val="007E1CAF"/>
    <w:rsid w:val="007E4141"/>
    <w:rsid w:val="007F7BB1"/>
    <w:rsid w:val="00800CAC"/>
    <w:rsid w:val="00803BF1"/>
    <w:rsid w:val="00811FF8"/>
    <w:rsid w:val="0081414C"/>
    <w:rsid w:val="008226FF"/>
    <w:rsid w:val="00823440"/>
    <w:rsid w:val="00836F1B"/>
    <w:rsid w:val="00846EBD"/>
    <w:rsid w:val="00851A55"/>
    <w:rsid w:val="00876FB6"/>
    <w:rsid w:val="008832FD"/>
    <w:rsid w:val="008A3E64"/>
    <w:rsid w:val="008A3EB3"/>
    <w:rsid w:val="008C32AB"/>
    <w:rsid w:val="008C34AD"/>
    <w:rsid w:val="008D3ABD"/>
    <w:rsid w:val="008D7AE2"/>
    <w:rsid w:val="008E1EDA"/>
    <w:rsid w:val="008E6515"/>
    <w:rsid w:val="00900499"/>
    <w:rsid w:val="0090775E"/>
    <w:rsid w:val="00911C15"/>
    <w:rsid w:val="00913C61"/>
    <w:rsid w:val="0092471D"/>
    <w:rsid w:val="00934AF4"/>
    <w:rsid w:val="00965E0B"/>
    <w:rsid w:val="00971B39"/>
    <w:rsid w:val="00984472"/>
    <w:rsid w:val="00992C67"/>
    <w:rsid w:val="00996034"/>
    <w:rsid w:val="009B20CA"/>
    <w:rsid w:val="009B4597"/>
    <w:rsid w:val="009C1BFD"/>
    <w:rsid w:val="009C2F7B"/>
    <w:rsid w:val="009C5E57"/>
    <w:rsid w:val="009C6A26"/>
    <w:rsid w:val="009C7678"/>
    <w:rsid w:val="009D19FF"/>
    <w:rsid w:val="009D4EA6"/>
    <w:rsid w:val="009D6206"/>
    <w:rsid w:val="009E5E51"/>
    <w:rsid w:val="009F19F5"/>
    <w:rsid w:val="009F3BE8"/>
    <w:rsid w:val="00A107A2"/>
    <w:rsid w:val="00A1794C"/>
    <w:rsid w:val="00A234A4"/>
    <w:rsid w:val="00A26FB8"/>
    <w:rsid w:val="00A40C14"/>
    <w:rsid w:val="00A44840"/>
    <w:rsid w:val="00A4493D"/>
    <w:rsid w:val="00A449A2"/>
    <w:rsid w:val="00A46F66"/>
    <w:rsid w:val="00A73138"/>
    <w:rsid w:val="00A82C48"/>
    <w:rsid w:val="00A90382"/>
    <w:rsid w:val="00A9145A"/>
    <w:rsid w:val="00A959CB"/>
    <w:rsid w:val="00AA0A72"/>
    <w:rsid w:val="00AA1EC8"/>
    <w:rsid w:val="00AA4EA3"/>
    <w:rsid w:val="00AB1757"/>
    <w:rsid w:val="00AB70DA"/>
    <w:rsid w:val="00AD26D2"/>
    <w:rsid w:val="00AD7E34"/>
    <w:rsid w:val="00AE1B26"/>
    <w:rsid w:val="00AE257C"/>
    <w:rsid w:val="00AE3E4C"/>
    <w:rsid w:val="00AF764E"/>
    <w:rsid w:val="00B03AEB"/>
    <w:rsid w:val="00B05DE2"/>
    <w:rsid w:val="00B128D1"/>
    <w:rsid w:val="00B20A4C"/>
    <w:rsid w:val="00B26EB1"/>
    <w:rsid w:val="00B343FB"/>
    <w:rsid w:val="00B4684E"/>
    <w:rsid w:val="00B52523"/>
    <w:rsid w:val="00B55ABC"/>
    <w:rsid w:val="00B61733"/>
    <w:rsid w:val="00B64EAB"/>
    <w:rsid w:val="00B75287"/>
    <w:rsid w:val="00B82B6E"/>
    <w:rsid w:val="00B83637"/>
    <w:rsid w:val="00B83F05"/>
    <w:rsid w:val="00B85153"/>
    <w:rsid w:val="00B85EE9"/>
    <w:rsid w:val="00BA5766"/>
    <w:rsid w:val="00BA6990"/>
    <w:rsid w:val="00BB1169"/>
    <w:rsid w:val="00BC65ED"/>
    <w:rsid w:val="00BD7F7E"/>
    <w:rsid w:val="00BE1456"/>
    <w:rsid w:val="00BE40B7"/>
    <w:rsid w:val="00BF62FA"/>
    <w:rsid w:val="00BF76BE"/>
    <w:rsid w:val="00C00D03"/>
    <w:rsid w:val="00C0204E"/>
    <w:rsid w:val="00C14724"/>
    <w:rsid w:val="00C14F4E"/>
    <w:rsid w:val="00C2079B"/>
    <w:rsid w:val="00C2296D"/>
    <w:rsid w:val="00C30FCF"/>
    <w:rsid w:val="00C32687"/>
    <w:rsid w:val="00C3389D"/>
    <w:rsid w:val="00C35040"/>
    <w:rsid w:val="00C40B10"/>
    <w:rsid w:val="00C43E00"/>
    <w:rsid w:val="00C46BAE"/>
    <w:rsid w:val="00C657C3"/>
    <w:rsid w:val="00C659AB"/>
    <w:rsid w:val="00C70558"/>
    <w:rsid w:val="00C747A1"/>
    <w:rsid w:val="00C84721"/>
    <w:rsid w:val="00C86B9B"/>
    <w:rsid w:val="00C9390D"/>
    <w:rsid w:val="00C94174"/>
    <w:rsid w:val="00CB70B6"/>
    <w:rsid w:val="00CC44E8"/>
    <w:rsid w:val="00CD30C2"/>
    <w:rsid w:val="00CD75D6"/>
    <w:rsid w:val="00CD7AD2"/>
    <w:rsid w:val="00CE5F8A"/>
    <w:rsid w:val="00CF3203"/>
    <w:rsid w:val="00D03E63"/>
    <w:rsid w:val="00D055D9"/>
    <w:rsid w:val="00D15834"/>
    <w:rsid w:val="00D201BF"/>
    <w:rsid w:val="00D238A0"/>
    <w:rsid w:val="00D27A54"/>
    <w:rsid w:val="00D307F6"/>
    <w:rsid w:val="00D327C5"/>
    <w:rsid w:val="00D44186"/>
    <w:rsid w:val="00D547B5"/>
    <w:rsid w:val="00D62C3A"/>
    <w:rsid w:val="00D6492D"/>
    <w:rsid w:val="00D70ABD"/>
    <w:rsid w:val="00D73D04"/>
    <w:rsid w:val="00D800F2"/>
    <w:rsid w:val="00D90B80"/>
    <w:rsid w:val="00DA7186"/>
    <w:rsid w:val="00DA78CD"/>
    <w:rsid w:val="00DB353D"/>
    <w:rsid w:val="00DB3C23"/>
    <w:rsid w:val="00DB6E7E"/>
    <w:rsid w:val="00DC031E"/>
    <w:rsid w:val="00DC1484"/>
    <w:rsid w:val="00DC1F37"/>
    <w:rsid w:val="00DC7050"/>
    <w:rsid w:val="00DD10D8"/>
    <w:rsid w:val="00DE1DC2"/>
    <w:rsid w:val="00DE7B88"/>
    <w:rsid w:val="00DF6E96"/>
    <w:rsid w:val="00E13833"/>
    <w:rsid w:val="00E273CE"/>
    <w:rsid w:val="00E31887"/>
    <w:rsid w:val="00E355B7"/>
    <w:rsid w:val="00E4607A"/>
    <w:rsid w:val="00E551D1"/>
    <w:rsid w:val="00E57746"/>
    <w:rsid w:val="00E60857"/>
    <w:rsid w:val="00E6698E"/>
    <w:rsid w:val="00E67B68"/>
    <w:rsid w:val="00E745CB"/>
    <w:rsid w:val="00E801F5"/>
    <w:rsid w:val="00E81FB6"/>
    <w:rsid w:val="00E90AFA"/>
    <w:rsid w:val="00E91345"/>
    <w:rsid w:val="00E976FC"/>
    <w:rsid w:val="00EA7303"/>
    <w:rsid w:val="00EA73F4"/>
    <w:rsid w:val="00EE53DD"/>
    <w:rsid w:val="00EF69FF"/>
    <w:rsid w:val="00F02E20"/>
    <w:rsid w:val="00F065FA"/>
    <w:rsid w:val="00F1654B"/>
    <w:rsid w:val="00F2625F"/>
    <w:rsid w:val="00F3069F"/>
    <w:rsid w:val="00F33809"/>
    <w:rsid w:val="00F523F5"/>
    <w:rsid w:val="00F52640"/>
    <w:rsid w:val="00F52A82"/>
    <w:rsid w:val="00F56201"/>
    <w:rsid w:val="00F568EA"/>
    <w:rsid w:val="00F742A4"/>
    <w:rsid w:val="00F80948"/>
    <w:rsid w:val="00F81846"/>
    <w:rsid w:val="00F82CC6"/>
    <w:rsid w:val="00F84ED0"/>
    <w:rsid w:val="00F863DC"/>
    <w:rsid w:val="00F8696C"/>
    <w:rsid w:val="00F90427"/>
    <w:rsid w:val="00F911FA"/>
    <w:rsid w:val="00FA77CD"/>
    <w:rsid w:val="00FB402B"/>
    <w:rsid w:val="00FC0546"/>
    <w:rsid w:val="00FC0C47"/>
    <w:rsid w:val="00FC4D7F"/>
    <w:rsid w:val="00FD77D6"/>
    <w:rsid w:val="00FF6DFA"/>
  </w:rsids>
  <m:mathPr>
    <m:mathFont m:val="Cambria Math"/>
    <m:brkBin m:val="before"/>
    <m:brkBinSub m:val="--"/>
    <m:smallFrac m:val="0"/>
    <m:dispDef/>
    <m:lMargin m:val="0"/>
    <m:rMargin m:val="0"/>
    <m:defJc m:val="centerGroup"/>
    <m:wrapIndent m:val="1440"/>
    <m:intLim m:val="subSup"/>
    <m:naryLim m:val="undOvr"/>
  </m:mathPr>
  <w:themeFontLang w:val="fr-FR" w:bidi="ar-SA"/>
  <w:clrSchemeMapping w:bg1="light1" w:t1="dark1" w:bg2="light2" w:t2="dark2" w:accent1="accent1" w:accent2="accent2" w:accent3="accent3" w:accent4="accent4" w:accent5="accent5" w:accent6="accent6" w:hyperlink="hyperlink" w:followedHyperlink="followedHyperlink"/>
  <w:shapeDefaults>
    <o:shapedefaults v:ext="edit" spidmax="1051"/>
    <o:shapelayout v:ext="edit">
      <o:idmap v:ext="edit" data="1"/>
    </o:shapelayout>
  </w:shapeDefaults>
  <w:decimalSymbol w:val=","/>
  <w:listSeparator w:val=";"/>
  <w14:docId w14:val="442A3D6D"/>
  <w15:docId w15:val="{F1770A5E-E279-4F71-B082-115FB977DC5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zh-CN"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000E"/>
  </w:style>
  <w:style w:type="paragraph" w:styleId="Titre6">
    <w:name w:val="heading 6"/>
    <w:basedOn w:val="Normal"/>
    <w:next w:val="Normal"/>
    <w:link w:val="Titre6Car"/>
    <w:uiPriority w:val="99"/>
    <w:unhideWhenUsed/>
    <w:qFormat/>
    <w:rsid w:val="003A2F6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paragraph" w:customStyle="1" w:styleId="TKTITRE1">
    <w:name w:val="TK TITRE1"/>
    <w:qFormat/>
    <w:rsid w:val="00E90AFA"/>
    <w:pPr>
      <w:spacing w:before="120" w:after="120" w:line="240" w:lineRule="auto"/>
    </w:pPr>
    <w:rPr>
      <w:rFonts w:ascii="Calibri" w:eastAsia="Times New Roman" w:hAnsi="Calibri" w:cs="Calibri"/>
      <w:b/>
      <w:bCs/>
      <w:sz w:val="32"/>
      <w:szCs w:val="32"/>
      <w:lang w:val="en-US" w:eastAsia="en-US"/>
    </w:rPr>
  </w:style>
  <w:style w:type="paragraph" w:styleId="Pieddepage">
    <w:name w:val="footer"/>
    <w:basedOn w:val="Normal"/>
    <w:link w:val="PieddepageCar"/>
    <w:uiPriority w:val="99"/>
    <w:unhideWhenUsed/>
    <w:rsid w:val="00E90AFA"/>
    <w:pPr>
      <w:tabs>
        <w:tab w:val="center" w:pos="4536"/>
        <w:tab w:val="right" w:pos="9072"/>
      </w:tabs>
      <w:spacing w:after="0" w:line="240" w:lineRule="auto"/>
    </w:pPr>
    <w:rPr>
      <w:rFonts w:ascii="Calibri" w:eastAsia="Times New Roman" w:hAnsi="Calibri" w:cs="Times New Roman"/>
      <w:sz w:val="24"/>
      <w:lang w:val="fr-FR" w:eastAsia="en-US"/>
    </w:rPr>
  </w:style>
  <w:style w:type="character" w:customStyle="1" w:styleId="PieddepageCar">
    <w:name w:val="Pied de page Car"/>
    <w:basedOn w:val="Policepardfaut"/>
    <w:link w:val="Pieddepage"/>
    <w:uiPriority w:val="99"/>
    <w:rsid w:val="00E90AFA"/>
    <w:rPr>
      <w:rFonts w:ascii="Calibri" w:eastAsia="Times New Roman" w:hAnsi="Calibri" w:cs="Times New Roman"/>
      <w:sz w:val="24"/>
      <w:lang w:val="fr-FR" w:eastAsia="en-US"/>
    </w:rPr>
  </w:style>
  <w:style w:type="character" w:styleId="Lienhypertexte">
    <w:name w:val="Hyperlink"/>
    <w:uiPriority w:val="99"/>
    <w:rsid w:val="00E90AFA"/>
    <w:rPr>
      <w:rFonts w:cs="Times New Roman"/>
      <w:color w:val="0000FF"/>
      <w:u w:val="single"/>
    </w:rPr>
  </w:style>
  <w:style w:type="table" w:styleId="Grilledutableau">
    <w:name w:val="Table Grid"/>
    <w:basedOn w:val="TableauNormal"/>
    <w:uiPriority w:val="59"/>
    <w:rsid w:val="00E90AFA"/>
    <w:pPr>
      <w:spacing w:after="0" w:line="240" w:lineRule="auto"/>
    </w:pPr>
    <w:rPr>
      <w:rFonts w:ascii="Times New Roman" w:eastAsia="Times New Roman" w:hAnsi="Times New Roman" w:cs="Times New Roman"/>
      <w:sz w:val="20"/>
      <w:szCs w:val="20"/>
      <w:lang w:val="fr-FR" w:eastAsia="fr-F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KTextetableau">
    <w:name w:val="TK Texte tableau"/>
    <w:qFormat/>
    <w:rsid w:val="00E90AFA"/>
    <w:pPr>
      <w:spacing w:after="0" w:line="240" w:lineRule="auto"/>
    </w:pPr>
    <w:rPr>
      <w:rFonts w:ascii="Calibri" w:eastAsia="Times New Roman" w:hAnsi="Calibri" w:cs="Calibri"/>
      <w:lang w:eastAsia="en-US"/>
    </w:rPr>
  </w:style>
  <w:style w:type="paragraph" w:customStyle="1" w:styleId="TKAIM">
    <w:name w:val="TK AIM"/>
    <w:qFormat/>
    <w:rsid w:val="00E90AFA"/>
    <w:pPr>
      <w:shd w:val="clear" w:color="auto" w:fill="DDDDDD"/>
      <w:tabs>
        <w:tab w:val="left" w:pos="709"/>
      </w:tabs>
      <w:spacing w:before="480" w:after="480" w:line="240" w:lineRule="auto"/>
      <w:ind w:left="709" w:hanging="709"/>
    </w:pPr>
    <w:rPr>
      <w:rFonts w:ascii="Calibri" w:eastAsia="Calibri" w:hAnsi="Calibri" w:cs="Times New Roman"/>
      <w:b/>
      <w:sz w:val="28"/>
      <w:szCs w:val="32"/>
      <w:lang w:eastAsia="en-US"/>
    </w:rPr>
  </w:style>
  <w:style w:type="paragraph" w:customStyle="1" w:styleId="TKMAINTITLE">
    <w:name w:val="TK MAIN TITLE"/>
    <w:basedOn w:val="Normal"/>
    <w:qFormat/>
    <w:rsid w:val="00E90AFA"/>
    <w:pPr>
      <w:spacing w:before="120" w:after="120" w:line="240" w:lineRule="auto"/>
      <w:jc w:val="center"/>
    </w:pPr>
    <w:rPr>
      <w:rFonts w:ascii="Calibri" w:eastAsia="Calibri" w:hAnsi="Calibri" w:cs="Calibri"/>
      <w:b/>
      <w:bCs/>
      <w:color w:val="2F5496" w:themeColor="accent1" w:themeShade="BF"/>
      <w:sz w:val="40"/>
      <w:szCs w:val="40"/>
      <w:lang w:eastAsia="en-US"/>
    </w:rPr>
  </w:style>
  <w:style w:type="paragraph" w:customStyle="1" w:styleId="TKTEXTE">
    <w:name w:val="TK TEXTE"/>
    <w:uiPriority w:val="99"/>
    <w:qFormat/>
    <w:rsid w:val="00E90AFA"/>
    <w:pPr>
      <w:spacing w:before="120" w:after="120" w:line="240" w:lineRule="auto"/>
    </w:pPr>
    <w:rPr>
      <w:rFonts w:ascii="Calibri" w:eastAsia="Times New Roman" w:hAnsi="Calibri" w:cs="Calibri"/>
      <w:sz w:val="24"/>
      <w:szCs w:val="24"/>
      <w:lang w:eastAsia="en-US"/>
    </w:rPr>
  </w:style>
  <w:style w:type="paragraph" w:styleId="En-tte">
    <w:name w:val="header"/>
    <w:basedOn w:val="Normal"/>
    <w:link w:val="En-tteCar"/>
    <w:uiPriority w:val="99"/>
    <w:unhideWhenUsed/>
    <w:rsid w:val="00E90AFA"/>
    <w:pPr>
      <w:tabs>
        <w:tab w:val="center" w:pos="4536"/>
        <w:tab w:val="right" w:pos="9072"/>
      </w:tabs>
      <w:spacing w:after="0" w:line="240" w:lineRule="auto"/>
    </w:pPr>
    <w:rPr>
      <w:rFonts w:ascii="Calibri" w:eastAsia="Times New Roman" w:hAnsi="Calibri" w:cs="Times New Roman"/>
      <w:lang w:val="fr-FR" w:eastAsia="en-US"/>
    </w:rPr>
  </w:style>
  <w:style w:type="character" w:customStyle="1" w:styleId="En-tteCar">
    <w:name w:val="En-tête Car"/>
    <w:basedOn w:val="Policepardfaut"/>
    <w:link w:val="En-tte"/>
    <w:uiPriority w:val="99"/>
    <w:rsid w:val="00E90AFA"/>
    <w:rPr>
      <w:rFonts w:ascii="Calibri" w:eastAsia="Times New Roman" w:hAnsi="Calibri" w:cs="Times New Roman"/>
      <w:lang w:val="fr-FR" w:eastAsia="en-US"/>
    </w:rPr>
  </w:style>
  <w:style w:type="paragraph" w:customStyle="1" w:styleId="TKTITRE2">
    <w:name w:val="TK TITRE 2"/>
    <w:next w:val="Normal"/>
    <w:qFormat/>
    <w:rsid w:val="00E90AFA"/>
    <w:pPr>
      <w:spacing w:before="120" w:after="120" w:line="240" w:lineRule="auto"/>
    </w:pPr>
    <w:rPr>
      <w:rFonts w:ascii="Calibri" w:eastAsia="Times New Roman" w:hAnsi="Calibri" w:cs="Calibri"/>
      <w:b/>
      <w:bCs/>
      <w:sz w:val="28"/>
      <w:szCs w:val="28"/>
      <w:lang w:val="en-US" w:eastAsia="en-US"/>
    </w:rPr>
  </w:style>
  <w:style w:type="paragraph" w:customStyle="1" w:styleId="TKTITRE3">
    <w:name w:val="TK TITRE 3"/>
    <w:qFormat/>
    <w:rsid w:val="00E90AFA"/>
    <w:pPr>
      <w:spacing w:before="120" w:after="120" w:line="240" w:lineRule="auto"/>
    </w:pPr>
    <w:rPr>
      <w:rFonts w:ascii="Calibri" w:eastAsia="Calibri" w:hAnsi="Calibri" w:cs="Calibri"/>
      <w:i/>
      <w:iCs/>
      <w:noProof/>
      <w:sz w:val="24"/>
      <w:szCs w:val="24"/>
      <w:u w:val="single"/>
      <w:lang w:val="en-US" w:eastAsia="en-US"/>
    </w:rPr>
  </w:style>
  <w:style w:type="paragraph" w:customStyle="1" w:styleId="TKBulletLevel1">
    <w:name w:val="TK Bullet Level1"/>
    <w:next w:val="Normal"/>
    <w:qFormat/>
    <w:rsid w:val="00E90AFA"/>
    <w:pPr>
      <w:numPr>
        <w:numId w:val="1"/>
      </w:numPr>
      <w:tabs>
        <w:tab w:val="left" w:pos="567"/>
      </w:tabs>
      <w:spacing w:before="60" w:after="60" w:line="240" w:lineRule="auto"/>
    </w:pPr>
    <w:rPr>
      <w:rFonts w:ascii="Calibri" w:eastAsia="Calibri" w:hAnsi="Calibri" w:cs="Calibri"/>
      <w:sz w:val="24"/>
      <w:szCs w:val="24"/>
      <w:lang w:val="en-US" w:eastAsia="en-US"/>
    </w:rPr>
  </w:style>
  <w:style w:type="paragraph" w:customStyle="1" w:styleId="TKnotes">
    <w:name w:val="TK_notes"/>
    <w:qFormat/>
    <w:rsid w:val="00E90AFA"/>
    <w:pPr>
      <w:spacing w:before="120" w:after="120" w:line="240" w:lineRule="auto"/>
    </w:pPr>
    <w:rPr>
      <w:rFonts w:ascii="Calibri" w:eastAsia="Times New Roman" w:hAnsi="Calibri" w:cs="Calibri"/>
      <w:sz w:val="20"/>
      <w:lang w:eastAsia="en-US"/>
    </w:rPr>
  </w:style>
  <w:style w:type="paragraph" w:customStyle="1" w:styleId="TKNbrsLevel1">
    <w:name w:val="TK_Nbrs Level1"/>
    <w:qFormat/>
    <w:rsid w:val="00E90AFA"/>
    <w:pPr>
      <w:numPr>
        <w:numId w:val="3"/>
      </w:numPr>
      <w:spacing w:before="60" w:after="60" w:line="240" w:lineRule="auto"/>
      <w:ind w:left="851" w:hanging="284"/>
    </w:pPr>
    <w:rPr>
      <w:rFonts w:ascii="Calibri" w:eastAsia="Times New Roman" w:hAnsi="Calibri" w:cs="Calibri"/>
      <w:sz w:val="24"/>
      <w:szCs w:val="24"/>
      <w:lang w:val="fr-FR" w:eastAsia="en-US"/>
    </w:rPr>
  </w:style>
  <w:style w:type="character" w:customStyle="1" w:styleId="Titre6Car">
    <w:name w:val="Titre 6 Car"/>
    <w:basedOn w:val="Policepardfaut"/>
    <w:link w:val="Titre6"/>
    <w:uiPriority w:val="99"/>
    <w:rsid w:val="003A2F6D"/>
    <w:rPr>
      <w:rFonts w:asciiTheme="majorHAnsi" w:eastAsiaTheme="majorEastAsia" w:hAnsiTheme="majorHAnsi" w:cstheme="majorBidi"/>
      <w:color w:val="1F3763" w:themeColor="accent1" w:themeShade="7F"/>
    </w:rPr>
  </w:style>
  <w:style w:type="paragraph" w:styleId="Paragraphedeliste">
    <w:name w:val="List Paragraph"/>
    <w:basedOn w:val="Normal"/>
    <w:uiPriority w:val="34"/>
    <w:qFormat/>
    <w:rsid w:val="00EE53DD"/>
    <w:pPr>
      <w:ind w:left="720"/>
      <w:contextualSpacing/>
    </w:pPr>
  </w:style>
  <w:style w:type="paragraph" w:styleId="Rvision">
    <w:name w:val="Revision"/>
    <w:hidden/>
    <w:uiPriority w:val="99"/>
    <w:semiHidden/>
    <w:rsid w:val="0092471D"/>
    <w:pPr>
      <w:spacing w:after="0" w:line="240" w:lineRule="auto"/>
    </w:pPr>
  </w:style>
  <w:style w:type="character" w:styleId="Marquedecommentaire">
    <w:name w:val="annotation reference"/>
    <w:basedOn w:val="Policepardfaut"/>
    <w:uiPriority w:val="99"/>
    <w:semiHidden/>
    <w:unhideWhenUsed/>
    <w:rsid w:val="00235421"/>
    <w:rPr>
      <w:sz w:val="16"/>
      <w:szCs w:val="16"/>
    </w:rPr>
  </w:style>
  <w:style w:type="paragraph" w:styleId="Commentaire">
    <w:name w:val="annotation text"/>
    <w:basedOn w:val="Normal"/>
    <w:link w:val="CommentaireCar"/>
    <w:uiPriority w:val="99"/>
    <w:unhideWhenUsed/>
    <w:rsid w:val="00235421"/>
    <w:pPr>
      <w:spacing w:line="240" w:lineRule="auto"/>
    </w:pPr>
    <w:rPr>
      <w:sz w:val="20"/>
      <w:szCs w:val="20"/>
    </w:rPr>
  </w:style>
  <w:style w:type="character" w:customStyle="1" w:styleId="CommentaireCar">
    <w:name w:val="Commentaire Car"/>
    <w:basedOn w:val="Policepardfaut"/>
    <w:link w:val="Commentaire"/>
    <w:uiPriority w:val="99"/>
    <w:rsid w:val="00235421"/>
    <w:rPr>
      <w:sz w:val="20"/>
      <w:szCs w:val="20"/>
    </w:rPr>
  </w:style>
  <w:style w:type="paragraph" w:styleId="Objetducommentaire">
    <w:name w:val="annotation subject"/>
    <w:basedOn w:val="Commentaire"/>
    <w:next w:val="Commentaire"/>
    <w:link w:val="ObjetducommentaireCar"/>
    <w:uiPriority w:val="99"/>
    <w:semiHidden/>
    <w:unhideWhenUsed/>
    <w:rsid w:val="00235421"/>
    <w:rPr>
      <w:b/>
      <w:bCs/>
    </w:rPr>
  </w:style>
  <w:style w:type="character" w:customStyle="1" w:styleId="ObjetducommentaireCar">
    <w:name w:val="Objet du commentaire Car"/>
    <w:basedOn w:val="CommentaireCar"/>
    <w:link w:val="Objetducommentaire"/>
    <w:uiPriority w:val="99"/>
    <w:semiHidden/>
    <w:rsid w:val="00235421"/>
    <w:rPr>
      <w:b/>
      <w:bCs/>
      <w:sz w:val="20"/>
      <w:szCs w:val="20"/>
    </w:rPr>
  </w:style>
  <w:style w:type="paragraph" w:styleId="Notedebasdepage">
    <w:name w:val="footnote text"/>
    <w:basedOn w:val="Normal"/>
    <w:link w:val="NotedebasdepageCar"/>
    <w:uiPriority w:val="99"/>
    <w:unhideWhenUsed/>
    <w:qFormat/>
    <w:rsid w:val="002F4E45"/>
    <w:pPr>
      <w:spacing w:after="0" w:line="240" w:lineRule="auto"/>
      <w:jc w:val="both"/>
    </w:pPr>
    <w:rPr>
      <w:rFonts w:ascii="Calibri" w:hAnsi="Calibri" w:cstheme="minorHAnsi"/>
      <w:sz w:val="20"/>
      <w:szCs w:val="20"/>
      <w:lang w:val="it-IT" w:eastAsia="en-US"/>
    </w:rPr>
  </w:style>
  <w:style w:type="character" w:customStyle="1" w:styleId="NotedebasdepageCar">
    <w:name w:val="Note de bas de page Car"/>
    <w:basedOn w:val="Policepardfaut"/>
    <w:link w:val="Notedebasdepage"/>
    <w:uiPriority w:val="99"/>
    <w:rsid w:val="002F4E45"/>
    <w:rPr>
      <w:rFonts w:ascii="Calibri" w:hAnsi="Calibri" w:cstheme="minorHAnsi"/>
      <w:sz w:val="20"/>
      <w:szCs w:val="20"/>
      <w:lang w:val="it-IT" w:eastAsia="en-US"/>
    </w:rPr>
  </w:style>
  <w:style w:type="character" w:styleId="Appelnotedebasdep">
    <w:name w:val="footnote reference"/>
    <w:basedOn w:val="Policepardfaut"/>
    <w:uiPriority w:val="99"/>
    <w:unhideWhenUsed/>
    <w:qFormat/>
    <w:rsid w:val="002F4E45"/>
    <w:rPr>
      <w:rFonts w:asciiTheme="minorHAnsi" w:hAnsiTheme="minorHAnsi"/>
      <w:sz w:val="18"/>
      <w:vertAlign w:val="superscript"/>
    </w:rPr>
  </w:style>
  <w:style w:type="paragraph" w:styleId="Textedebulles">
    <w:name w:val="Balloon Text"/>
    <w:basedOn w:val="Normal"/>
    <w:link w:val="TextedebullesCar"/>
    <w:uiPriority w:val="99"/>
    <w:semiHidden/>
    <w:unhideWhenUsed/>
    <w:rsid w:val="00C40B10"/>
    <w:pPr>
      <w:spacing w:after="0" w:line="240" w:lineRule="auto"/>
    </w:pPr>
    <w:rPr>
      <w:rFonts w:ascii="Segoe UI" w:hAnsi="Segoe UI" w:cs="Segoe UI"/>
      <w:sz w:val="18"/>
      <w:szCs w:val="18"/>
    </w:rPr>
  </w:style>
  <w:style w:type="character" w:customStyle="1" w:styleId="TextedebullesCar">
    <w:name w:val="Texte de bulles Car"/>
    <w:basedOn w:val="Policepardfaut"/>
    <w:link w:val="Textedebulles"/>
    <w:uiPriority w:val="99"/>
    <w:semiHidden/>
    <w:rsid w:val="00C40B10"/>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0797913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image" Target="media/image6.jpeg"/><Relationship Id="rId18" Type="http://schemas.openxmlformats.org/officeDocument/2006/relationships/image" Target="media/image10.jpeg"/><Relationship Id="rId26" Type="http://schemas.openxmlformats.org/officeDocument/2006/relationships/image" Target="media/image18.jpeg"/><Relationship Id="rId3" Type="http://schemas.openxmlformats.org/officeDocument/2006/relationships/styles" Target="styles.xml"/><Relationship Id="rId21" Type="http://schemas.openxmlformats.org/officeDocument/2006/relationships/image" Target="media/image13.jpeg"/><Relationship Id="rId34" Type="http://schemas.openxmlformats.org/officeDocument/2006/relationships/image" Target="media/image26.jpeg"/><Relationship Id="rId7" Type="http://schemas.openxmlformats.org/officeDocument/2006/relationships/endnotes" Target="endnotes.xml"/><Relationship Id="rId12" Type="http://schemas.openxmlformats.org/officeDocument/2006/relationships/image" Target="media/image5.jpeg"/><Relationship Id="rId17" Type="http://schemas.openxmlformats.org/officeDocument/2006/relationships/hyperlink" Target="http://www.coe.int/lang-migrants" TargetMode="External"/><Relationship Id="rId25" Type="http://schemas.openxmlformats.org/officeDocument/2006/relationships/image" Target="media/image17.jpeg"/><Relationship Id="rId33" Type="http://schemas.openxmlformats.org/officeDocument/2006/relationships/image" Target="media/image25.jpeg"/><Relationship Id="rId38"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image" Target="media/image9.jpeg"/><Relationship Id="rId20" Type="http://schemas.openxmlformats.org/officeDocument/2006/relationships/image" Target="media/image12.jpeg"/><Relationship Id="rId29" Type="http://schemas.openxmlformats.org/officeDocument/2006/relationships/image" Target="media/image21.jpeg"/><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4.jpeg"/><Relationship Id="rId24" Type="http://schemas.openxmlformats.org/officeDocument/2006/relationships/image" Target="media/image16.jpeg"/><Relationship Id="rId32" Type="http://schemas.openxmlformats.org/officeDocument/2006/relationships/image" Target="media/image24.jpeg"/><Relationship Id="rId37"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image" Target="media/image8.jpeg"/><Relationship Id="rId23" Type="http://schemas.openxmlformats.org/officeDocument/2006/relationships/image" Target="media/image15.jpeg"/><Relationship Id="rId28" Type="http://schemas.openxmlformats.org/officeDocument/2006/relationships/image" Target="media/image20.jpeg"/><Relationship Id="rId36" Type="http://schemas.openxmlformats.org/officeDocument/2006/relationships/footer" Target="footer1.xml"/><Relationship Id="rId10" Type="http://schemas.openxmlformats.org/officeDocument/2006/relationships/image" Target="media/image3.jpeg"/><Relationship Id="rId19" Type="http://schemas.openxmlformats.org/officeDocument/2006/relationships/image" Target="media/image11.jpeg"/><Relationship Id="rId31" Type="http://schemas.openxmlformats.org/officeDocument/2006/relationships/image" Target="media/image23.jpeg"/><Relationship Id="rId4" Type="http://schemas.openxmlformats.org/officeDocument/2006/relationships/settings" Target="settings.xml"/><Relationship Id="rId9" Type="http://schemas.openxmlformats.org/officeDocument/2006/relationships/image" Target="media/image2.jpeg"/><Relationship Id="rId14" Type="http://schemas.openxmlformats.org/officeDocument/2006/relationships/image" Target="media/image7.jpeg"/><Relationship Id="rId22" Type="http://schemas.openxmlformats.org/officeDocument/2006/relationships/image" Target="media/image14.png"/><Relationship Id="rId27" Type="http://schemas.openxmlformats.org/officeDocument/2006/relationships/image" Target="media/image19.jpeg"/><Relationship Id="rId30" Type="http://schemas.openxmlformats.org/officeDocument/2006/relationships/image" Target="media/image22.jpeg"/><Relationship Id="rId35" Type="http://schemas.openxmlformats.org/officeDocument/2006/relationships/image" Target="media/image27.jpeg"/></Relationships>
</file>

<file path=word/_rels/footer1.xml.rels><?xml version="1.0" encoding="UTF-8" standalone="yes"?>
<Relationships xmlns="http://schemas.openxmlformats.org/package/2006/relationships"><Relationship Id="rId1" Type="http://schemas.openxmlformats.org/officeDocument/2006/relationships/hyperlink" Target="http://www.coe.int/educa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C485C27-91ED-4CCB-870D-8C21CCD3B61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86</TotalTime>
  <Pages>5</Pages>
  <Words>636</Words>
  <Characters>3502</Characters>
  <Application>Microsoft Office Word</Application>
  <DocSecurity>0</DocSecurity>
  <Lines>29</Lines>
  <Paragraphs>8</Paragraphs>
  <ScaleCrop>false</ScaleCrop>
  <HeadingPairs>
    <vt:vector size="8" baseType="variant">
      <vt:variant>
        <vt:lpstr>Konu Başlığı</vt:lpstr>
      </vt:variant>
      <vt:variant>
        <vt:i4>1</vt:i4>
      </vt:variant>
      <vt:variant>
        <vt:lpstr>Titolo</vt:lpstr>
      </vt:variant>
      <vt:variant>
        <vt:i4>1</vt:i4>
      </vt:variant>
      <vt:variant>
        <vt:lpstr>Titre</vt:lpstr>
      </vt:variant>
      <vt:variant>
        <vt:i4>1</vt:i4>
      </vt:variant>
      <vt:variant>
        <vt:lpstr>Title</vt:lpstr>
      </vt:variant>
      <vt:variant>
        <vt:i4>1</vt:i4>
      </vt:variant>
    </vt:vector>
  </HeadingPairs>
  <TitlesOfParts>
    <vt:vector size="4" baseType="lpstr">
      <vt:lpstr/>
      <vt:lpstr/>
      <vt:lpstr/>
      <vt:lpstr/>
    </vt:vector>
  </TitlesOfParts>
  <Manager>Nazik ERENOĞLU</Manager>
  <Company>ERENOĞLU CONSULTANCY, TRANSLATION AND FOREIGN TRADE LTD. CO.</Company>
  <LinksUpToDate>false</LinksUpToDate>
  <CharactersWithSpaces>4130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ERENOĞLU DANIŞMANLIK, TERCÜMANLIK VE DIŞ TİCARET LTD. ŞTİ.</dc:creator>
  <cp:keywords>erenoglu@erenoglu.com.tr</cp:keywords>
  <dc:description>_x000d_
_x000d_
_x000d_
_x000d_
</dc:description>
  <cp:lastModifiedBy>VONAU Lucie</cp:lastModifiedBy>
  <cp:revision>44</cp:revision>
  <cp:lastPrinted>2022-06-10T11:37:00Z</cp:lastPrinted>
  <dcterms:created xsi:type="dcterms:W3CDTF">2022-12-20T17:02:00Z</dcterms:created>
  <dcterms:modified xsi:type="dcterms:W3CDTF">2025-11-27T16:24:00Z</dcterms:modified>
  <cp:category>www.erenoglu.com.tr</cp:category>
</cp:coreProperties>
</file>